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F5393F" w:rsidRDefault="00C047F6" w:rsidP="004805E7">
      <w:pPr>
        <w:spacing w:before="120" w:after="60" w:line="276" w:lineRule="auto"/>
        <w:jc w:val="center"/>
        <w:rPr>
          <w:sz w:val="40"/>
          <w:szCs w:val="40"/>
        </w:rPr>
      </w:pPr>
      <w:r w:rsidRPr="00F5393F">
        <w:rPr>
          <w:b/>
          <w:smallCaps/>
          <w:sz w:val="40"/>
          <w:szCs w:val="40"/>
        </w:rPr>
        <w:t>Szociális alapszolgáltatások</w:t>
      </w:r>
    </w:p>
    <w:p w:rsidR="00C047F6" w:rsidRPr="00F5393F" w:rsidRDefault="00C047F6" w:rsidP="004805E7">
      <w:pPr>
        <w:spacing w:before="120" w:after="60" w:line="276" w:lineRule="auto"/>
        <w:jc w:val="center"/>
      </w:pPr>
    </w:p>
    <w:p w:rsidR="00C047F6" w:rsidRPr="00F5393F" w:rsidRDefault="00C047F6" w:rsidP="004805E7">
      <w:pPr>
        <w:spacing w:before="120" w:after="60" w:line="276" w:lineRule="auto"/>
        <w:jc w:val="center"/>
        <w:rPr>
          <w:b/>
          <w:smallCaps/>
          <w:sz w:val="48"/>
          <w:szCs w:val="48"/>
        </w:rPr>
      </w:pPr>
      <w:r>
        <w:rPr>
          <w:b/>
          <w:smallCaps/>
          <w:sz w:val="48"/>
          <w:szCs w:val="48"/>
        </w:rPr>
        <w:t>Nappali ellátás</w:t>
      </w:r>
    </w:p>
    <w:p w:rsidR="00C047F6" w:rsidRPr="00F5393F" w:rsidRDefault="00C047F6" w:rsidP="004805E7">
      <w:pPr>
        <w:spacing w:before="120" w:after="60" w:line="276" w:lineRule="auto"/>
        <w:jc w:val="center"/>
        <w:rPr>
          <w:b/>
          <w:bCs/>
          <w:smallCaps/>
          <w:sz w:val="48"/>
          <w:szCs w:val="48"/>
        </w:rPr>
      </w:pPr>
      <w:r w:rsidRPr="00F5393F">
        <w:rPr>
          <w:b/>
          <w:bCs/>
          <w:smallCaps/>
          <w:sz w:val="48"/>
          <w:szCs w:val="48"/>
        </w:rPr>
        <w:t>Szakmai Programja</w:t>
      </w:r>
    </w:p>
    <w:p w:rsidR="00C047F6" w:rsidRPr="00F0322B" w:rsidRDefault="00C047F6" w:rsidP="004805E7">
      <w:pPr>
        <w:spacing w:before="120" w:after="60" w:line="276" w:lineRule="auto"/>
        <w:jc w:val="center"/>
        <w:rPr>
          <w:rFonts w:ascii="Garamond" w:hAnsi="Garamond"/>
          <w:bCs/>
          <w:caps/>
        </w:rPr>
      </w:pPr>
    </w:p>
    <w:p w:rsidR="00C047F6" w:rsidRPr="00F0322B" w:rsidRDefault="00C047F6" w:rsidP="004805E7">
      <w:pPr>
        <w:spacing w:before="120" w:after="60" w:line="276" w:lineRule="auto"/>
        <w:rPr>
          <w:rFonts w:ascii="Garamond" w:hAnsi="Garamond"/>
          <w:b/>
          <w:bCs/>
        </w:rPr>
      </w:pPr>
    </w:p>
    <w:p w:rsidR="00C047F6" w:rsidRPr="00F0322B" w:rsidRDefault="00C047F6" w:rsidP="004805E7">
      <w:pPr>
        <w:spacing w:before="120" w:after="60" w:line="276" w:lineRule="auto"/>
        <w:jc w:val="center"/>
        <w:rPr>
          <w:rFonts w:ascii="Garamond" w:hAnsi="Garamond"/>
        </w:rPr>
      </w:pPr>
    </w:p>
    <w:p w:rsidR="00C047F6" w:rsidRPr="00F0322B" w:rsidRDefault="00C047F6" w:rsidP="004805E7">
      <w:pPr>
        <w:spacing w:before="120" w:after="60" w:line="276" w:lineRule="auto"/>
        <w:jc w:val="center"/>
        <w:rPr>
          <w:rFonts w:ascii="Garamond" w:hAnsi="Garamond"/>
          <w:i/>
        </w:rPr>
      </w:pPr>
    </w:p>
    <w:p w:rsidR="00C047F6" w:rsidRPr="00F0322B" w:rsidRDefault="00C047F6" w:rsidP="004805E7">
      <w:pPr>
        <w:spacing w:line="276" w:lineRule="auto"/>
        <w:jc w:val="center"/>
        <w:rPr>
          <w:rFonts w:ascii="Garamond" w:hAnsi="Garamond"/>
          <w:sz w:val="32"/>
          <w:szCs w:val="32"/>
        </w:rPr>
      </w:pPr>
    </w:p>
    <w:p w:rsidR="00C047F6" w:rsidRPr="00F5393F" w:rsidRDefault="00C047F6" w:rsidP="004805E7">
      <w:pPr>
        <w:spacing w:line="276" w:lineRule="auto"/>
        <w:jc w:val="center"/>
        <w:rPr>
          <w:sz w:val="32"/>
          <w:szCs w:val="32"/>
        </w:rPr>
      </w:pPr>
      <w:r w:rsidRPr="00F5393F">
        <w:rPr>
          <w:sz w:val="32"/>
          <w:szCs w:val="32"/>
        </w:rPr>
        <w:t>Jóváhagyta:</w:t>
      </w:r>
    </w:p>
    <w:p w:rsidR="00C047F6" w:rsidRPr="00F5393F" w:rsidRDefault="00C047F6" w:rsidP="004805E7">
      <w:pPr>
        <w:spacing w:line="276" w:lineRule="auto"/>
        <w:jc w:val="center"/>
        <w:rPr>
          <w:sz w:val="32"/>
          <w:szCs w:val="32"/>
        </w:rPr>
      </w:pPr>
      <w:r w:rsidRPr="00F5393F">
        <w:rPr>
          <w:sz w:val="32"/>
          <w:szCs w:val="32"/>
        </w:rPr>
        <w:t>Budapest Főváros VII. Kerület Erzsébetváros Önkormányzatának Képviselő-testülete</w:t>
      </w:r>
    </w:p>
    <w:p w:rsidR="00C047F6" w:rsidRPr="00F5393F" w:rsidRDefault="00C047F6" w:rsidP="004805E7">
      <w:pPr>
        <w:spacing w:line="276" w:lineRule="auto"/>
        <w:jc w:val="center"/>
        <w:rPr>
          <w:sz w:val="32"/>
          <w:szCs w:val="32"/>
        </w:rPr>
      </w:pPr>
      <w:proofErr w:type="gramStart"/>
      <w:r>
        <w:rPr>
          <w:sz w:val="32"/>
          <w:szCs w:val="32"/>
        </w:rPr>
        <w:t>a</w:t>
      </w:r>
      <w:proofErr w:type="gramEnd"/>
      <w:r>
        <w:rPr>
          <w:sz w:val="32"/>
          <w:szCs w:val="32"/>
        </w:rPr>
        <w:t xml:space="preserve"> …/2015. (……..</w:t>
      </w:r>
      <w:r w:rsidRPr="00F5393F">
        <w:rPr>
          <w:sz w:val="32"/>
          <w:szCs w:val="32"/>
        </w:rPr>
        <w:t>) számú határozatával</w:t>
      </w:r>
    </w:p>
    <w:p w:rsidR="00C047F6" w:rsidRPr="00F5393F" w:rsidRDefault="00C047F6" w:rsidP="004805E7">
      <w:pPr>
        <w:spacing w:line="276" w:lineRule="auto"/>
        <w:jc w:val="center"/>
      </w:pPr>
    </w:p>
    <w:p w:rsidR="00C047F6" w:rsidRPr="00F0322B" w:rsidRDefault="00C047F6" w:rsidP="004805E7">
      <w:pPr>
        <w:spacing w:line="276" w:lineRule="auto"/>
        <w:jc w:val="center"/>
        <w:rPr>
          <w:rFonts w:ascii="Garamond" w:hAnsi="Garamond"/>
        </w:rPr>
      </w:pPr>
    </w:p>
    <w:p w:rsidR="00C047F6" w:rsidRPr="00F0322B" w:rsidRDefault="00C047F6" w:rsidP="004805E7">
      <w:pPr>
        <w:spacing w:line="276" w:lineRule="auto"/>
        <w:jc w:val="center"/>
        <w:rPr>
          <w:rFonts w:ascii="Garamond" w:hAnsi="Garamond"/>
        </w:rPr>
      </w:pPr>
    </w:p>
    <w:p w:rsidR="00C047F6" w:rsidRPr="00F0322B" w:rsidRDefault="00C047F6" w:rsidP="004805E7">
      <w:pPr>
        <w:spacing w:line="276" w:lineRule="auto"/>
        <w:rPr>
          <w:rFonts w:ascii="Garamond" w:hAnsi="Garamond"/>
        </w:rPr>
      </w:pPr>
    </w:p>
    <w:p w:rsidR="00C047F6" w:rsidRPr="00F0322B" w:rsidRDefault="00C047F6" w:rsidP="004805E7">
      <w:pPr>
        <w:spacing w:line="276" w:lineRule="auto"/>
        <w:rPr>
          <w:rFonts w:ascii="Garamond" w:hAnsi="Garamond"/>
        </w:rPr>
      </w:pPr>
    </w:p>
    <w:p w:rsidR="00C047F6" w:rsidRPr="00F0322B"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9A4B68" w:rsidRDefault="009A4B68" w:rsidP="00A50708">
      <w:pPr>
        <w:spacing w:line="276" w:lineRule="auto"/>
        <w:jc w:val="center"/>
        <w:rPr>
          <w:rFonts w:ascii="Garamond" w:hAnsi="Garamond"/>
        </w:rPr>
      </w:pPr>
    </w:p>
    <w:p w:rsidR="00C047F6" w:rsidRDefault="00C047F6" w:rsidP="00A50708">
      <w:pPr>
        <w:spacing w:line="276" w:lineRule="auto"/>
        <w:jc w:val="center"/>
        <w:rPr>
          <w:sz w:val="32"/>
          <w:szCs w:val="32"/>
        </w:rPr>
      </w:pPr>
      <w:r>
        <w:rPr>
          <w:sz w:val="32"/>
          <w:szCs w:val="32"/>
        </w:rPr>
        <w:t>Készítette</w:t>
      </w:r>
      <w:r w:rsidRPr="00F5393F">
        <w:rPr>
          <w:sz w:val="32"/>
          <w:szCs w:val="32"/>
        </w:rPr>
        <w:t>:</w:t>
      </w:r>
    </w:p>
    <w:p w:rsidR="00AB04F0" w:rsidRPr="00F5393F" w:rsidRDefault="00AB04F0" w:rsidP="00A50708">
      <w:pPr>
        <w:spacing w:line="276" w:lineRule="auto"/>
        <w:jc w:val="center"/>
        <w:rPr>
          <w:sz w:val="32"/>
          <w:szCs w:val="32"/>
        </w:rPr>
      </w:pPr>
      <w:r>
        <w:rPr>
          <w:sz w:val="32"/>
          <w:szCs w:val="32"/>
        </w:rPr>
        <w:t>Bischitz Johanna Integrált Humán Szolgáltató Központ</w:t>
      </w:r>
    </w:p>
    <w:p w:rsidR="00C047F6" w:rsidRPr="00F5393F" w:rsidRDefault="00C047F6" w:rsidP="004805E7">
      <w:pPr>
        <w:spacing w:line="276" w:lineRule="auto"/>
        <w:jc w:val="center"/>
        <w:rPr>
          <w:sz w:val="28"/>
          <w:szCs w:val="28"/>
        </w:rPr>
      </w:pPr>
      <w:r>
        <w:rPr>
          <w:sz w:val="28"/>
          <w:szCs w:val="28"/>
        </w:rPr>
        <w:t xml:space="preserve"> </w:t>
      </w:r>
    </w:p>
    <w:p w:rsidR="00C047F6" w:rsidRDefault="00C047F6" w:rsidP="004805E7">
      <w:pPr>
        <w:spacing w:line="276" w:lineRule="auto"/>
        <w:jc w:val="center"/>
        <w:rPr>
          <w:sz w:val="36"/>
          <w:szCs w:val="36"/>
        </w:rPr>
      </w:pPr>
    </w:p>
    <w:p w:rsidR="00C047F6" w:rsidRDefault="00C047F6" w:rsidP="004805E7">
      <w:pPr>
        <w:spacing w:line="276" w:lineRule="auto"/>
        <w:jc w:val="center"/>
        <w:rPr>
          <w:sz w:val="36"/>
          <w:szCs w:val="36"/>
        </w:rPr>
      </w:pPr>
    </w:p>
    <w:p w:rsidR="00AB04F0" w:rsidRDefault="00C047F6" w:rsidP="004805E7">
      <w:pPr>
        <w:spacing w:line="276" w:lineRule="auto"/>
        <w:jc w:val="center"/>
        <w:rPr>
          <w:sz w:val="28"/>
          <w:szCs w:val="28"/>
        </w:rPr>
      </w:pPr>
      <w:r w:rsidRPr="00E11C3B">
        <w:rPr>
          <w:sz w:val="28"/>
          <w:szCs w:val="28"/>
        </w:rPr>
        <w:t xml:space="preserve">2015 </w:t>
      </w:r>
    </w:p>
    <w:p w:rsidR="00C047F6" w:rsidRPr="00E11C3B" w:rsidRDefault="00AB04F0" w:rsidP="00AB04F0">
      <w:pPr>
        <w:jc w:val="center"/>
        <w:rPr>
          <w:b/>
          <w:smallCaps/>
          <w:sz w:val="32"/>
          <w:szCs w:val="32"/>
        </w:rPr>
      </w:pPr>
      <w:r>
        <w:rPr>
          <w:sz w:val="28"/>
          <w:szCs w:val="28"/>
        </w:rPr>
        <w:br w:type="page"/>
      </w:r>
      <w:r w:rsidR="00C047F6" w:rsidRPr="00E11C3B">
        <w:rPr>
          <w:b/>
          <w:smallCaps/>
          <w:sz w:val="32"/>
          <w:szCs w:val="32"/>
        </w:rPr>
        <w:lastRenderedPageBreak/>
        <w:t xml:space="preserve">Nappali ellátás </w:t>
      </w:r>
      <w:r w:rsidR="00C047F6" w:rsidRPr="00E11C3B">
        <w:rPr>
          <w:b/>
          <w:bCs/>
          <w:smallCaps/>
          <w:sz w:val="32"/>
          <w:szCs w:val="32"/>
        </w:rPr>
        <w:t>Szakmai Programja</w:t>
      </w:r>
    </w:p>
    <w:p w:rsidR="00C047F6" w:rsidRPr="00E11C3B" w:rsidRDefault="00C047F6" w:rsidP="004805E7">
      <w:pPr>
        <w:spacing w:line="276" w:lineRule="auto"/>
      </w:pPr>
    </w:p>
    <w:p w:rsidR="00C047F6" w:rsidRPr="006D0045" w:rsidRDefault="00C047F6" w:rsidP="004805E7">
      <w:pPr>
        <w:spacing w:line="276" w:lineRule="auto"/>
        <w:rPr>
          <w:b/>
        </w:rPr>
      </w:pPr>
      <w:r w:rsidRPr="006D0045">
        <w:rPr>
          <w:b/>
        </w:rPr>
        <w:t>Bevezető</w:t>
      </w:r>
    </w:p>
    <w:p w:rsidR="00C047F6" w:rsidRPr="00683AB5" w:rsidRDefault="00C047F6" w:rsidP="00CA798B">
      <w:pPr>
        <w:spacing w:before="240" w:after="60" w:line="320" w:lineRule="atLeast"/>
        <w:jc w:val="both"/>
      </w:pPr>
      <w:r w:rsidRPr="00683AB5">
        <w:t xml:space="preserve">A nappali ellátás elsősorban az időskoruk, egészségi állapotuk, mentális helyzetük, illetve hajléktalanságuk okán önmaguk ellátására részben képes felnőttek, pszichiátriai és szenvedély-betegek, </w:t>
      </w:r>
      <w:proofErr w:type="spellStart"/>
      <w:r w:rsidRPr="00683AB5">
        <w:t>demenciával</w:t>
      </w:r>
      <w:proofErr w:type="spellEnd"/>
      <w:r w:rsidRPr="00683AB5">
        <w:t xml:space="preserve"> küzdők ellátását szolgálja. A helyi igényeknek megfelelő közösségi programokat szervez, valamint helyet biztosít a közösségi szervezésű programoknak, csoportoknak, biztosítja, hogy a szolgáltatás nyitott formában, az ellátotti kör és a lakosság által egyaránt elérhető módon működjön.</w:t>
      </w:r>
    </w:p>
    <w:p w:rsidR="00C047F6" w:rsidRPr="00E11C3B" w:rsidRDefault="00C047F6" w:rsidP="004805E7">
      <w:pPr>
        <w:spacing w:line="276" w:lineRule="auto"/>
        <w:jc w:val="both"/>
      </w:pPr>
    </w:p>
    <w:p w:rsidR="00C047F6" w:rsidRPr="00300E8F" w:rsidRDefault="00C047F6" w:rsidP="004805E7">
      <w:pPr>
        <w:pStyle w:val="Szvegtrzs"/>
        <w:spacing w:before="240" w:after="0" w:line="276" w:lineRule="auto"/>
        <w:jc w:val="both"/>
      </w:pPr>
      <w:r w:rsidRPr="00300E8F">
        <w:rPr>
          <w:b/>
        </w:rPr>
        <w:t>Fenntartó neve:</w:t>
      </w:r>
      <w:r w:rsidRPr="00300E8F">
        <w:tab/>
      </w:r>
      <w:r w:rsidRPr="00300E8F">
        <w:tab/>
      </w:r>
      <w:r w:rsidRPr="00300E8F">
        <w:rPr>
          <w:b/>
        </w:rPr>
        <w:t>Budapest Főváros VII. kerület Erzsébetváros Önkormányzata</w:t>
      </w:r>
    </w:p>
    <w:p w:rsidR="00C047F6" w:rsidRPr="00300E8F" w:rsidRDefault="00C047F6" w:rsidP="004805E7">
      <w:pPr>
        <w:pStyle w:val="Szvegtrzs"/>
        <w:spacing w:after="0" w:line="276" w:lineRule="auto"/>
        <w:jc w:val="both"/>
        <w:rPr>
          <w:b/>
        </w:rPr>
      </w:pPr>
      <w:r w:rsidRPr="00300E8F">
        <w:rPr>
          <w:b/>
        </w:rPr>
        <w:t>Intézmény neve, székhelye:</w:t>
      </w:r>
      <w:r w:rsidRPr="00300E8F">
        <w:tab/>
      </w:r>
      <w:r>
        <w:t xml:space="preserve"> </w:t>
      </w:r>
      <w:r w:rsidRPr="00300E8F">
        <w:rPr>
          <w:b/>
        </w:rPr>
        <w:t>Bischitz Johanna Integrált Humán Szolgáltató Központ</w:t>
      </w:r>
    </w:p>
    <w:p w:rsidR="00C047F6" w:rsidRPr="00300E8F" w:rsidRDefault="00C047F6" w:rsidP="004805E7">
      <w:pPr>
        <w:pStyle w:val="Szvegtrzs"/>
        <w:spacing w:after="0" w:line="276" w:lineRule="auto"/>
        <w:jc w:val="both"/>
        <w:rPr>
          <w:b/>
        </w:rPr>
      </w:pPr>
      <w:r w:rsidRPr="00300E8F">
        <w:rPr>
          <w:b/>
        </w:rPr>
        <w:tab/>
      </w:r>
      <w:r w:rsidRPr="00300E8F">
        <w:rPr>
          <w:b/>
        </w:rPr>
        <w:tab/>
      </w:r>
      <w:r w:rsidRPr="00300E8F">
        <w:rPr>
          <w:b/>
        </w:rPr>
        <w:tab/>
      </w:r>
      <w:r w:rsidRPr="00300E8F">
        <w:rPr>
          <w:b/>
        </w:rPr>
        <w:tab/>
      </w:r>
      <w:r>
        <w:rPr>
          <w:b/>
        </w:rPr>
        <w:t xml:space="preserve"> </w:t>
      </w:r>
      <w:r w:rsidRPr="00300E8F">
        <w:rPr>
          <w:b/>
        </w:rPr>
        <w:t>1072 Budapest, Nyár u. 7.</w:t>
      </w:r>
    </w:p>
    <w:p w:rsidR="00C047F6" w:rsidRPr="00300E8F" w:rsidRDefault="00C047F6" w:rsidP="004805E7">
      <w:pPr>
        <w:pStyle w:val="Szvegtrzs"/>
        <w:spacing w:after="0" w:line="276" w:lineRule="auto"/>
        <w:jc w:val="both"/>
        <w:rPr>
          <w:b/>
        </w:rPr>
      </w:pPr>
      <w:r w:rsidRPr="00300E8F">
        <w:rPr>
          <w:b/>
        </w:rPr>
        <w:tab/>
      </w:r>
      <w:r w:rsidRPr="00300E8F">
        <w:rPr>
          <w:b/>
        </w:rPr>
        <w:tab/>
      </w:r>
      <w:r w:rsidRPr="00300E8F">
        <w:rPr>
          <w:b/>
        </w:rPr>
        <w:tab/>
      </w:r>
      <w:r w:rsidRPr="00300E8F">
        <w:rPr>
          <w:b/>
        </w:rPr>
        <w:tab/>
      </w:r>
      <w:r>
        <w:rPr>
          <w:b/>
        </w:rPr>
        <w:t xml:space="preserve"> </w:t>
      </w:r>
      <w:r w:rsidRPr="00300E8F">
        <w:rPr>
          <w:b/>
        </w:rPr>
        <w:t>Tel</w:t>
      </w:r>
      <w:proofErr w:type="gramStart"/>
      <w:r w:rsidRPr="00300E8F">
        <w:rPr>
          <w:b/>
        </w:rPr>
        <w:t>.:</w:t>
      </w:r>
      <w:proofErr w:type="gramEnd"/>
      <w:r w:rsidRPr="00300E8F">
        <w:rPr>
          <w:b/>
        </w:rPr>
        <w:t xml:space="preserve"> (1) 413 36 31</w:t>
      </w:r>
    </w:p>
    <w:p w:rsidR="00C047F6" w:rsidRPr="004805E7" w:rsidRDefault="00C047F6" w:rsidP="004805E7">
      <w:pPr>
        <w:pStyle w:val="Szvegtrzs"/>
        <w:spacing w:after="0" w:line="276" w:lineRule="auto"/>
        <w:jc w:val="both"/>
        <w:rPr>
          <w:b/>
        </w:rPr>
      </w:pPr>
      <w:r w:rsidRPr="00300E8F">
        <w:rPr>
          <w:b/>
        </w:rPr>
        <w:tab/>
      </w:r>
      <w:r w:rsidRPr="00300E8F">
        <w:rPr>
          <w:b/>
        </w:rPr>
        <w:tab/>
      </w:r>
      <w:r w:rsidRPr="00300E8F">
        <w:rPr>
          <w:b/>
        </w:rPr>
        <w:tab/>
      </w:r>
      <w:r w:rsidRPr="00300E8F">
        <w:rPr>
          <w:b/>
        </w:rPr>
        <w:tab/>
      </w:r>
      <w:r w:rsidRPr="004805E7">
        <w:rPr>
          <w:b/>
        </w:rPr>
        <w:t xml:space="preserve">  </w:t>
      </w:r>
      <w:proofErr w:type="gramStart"/>
      <w:r w:rsidRPr="004805E7">
        <w:rPr>
          <w:b/>
        </w:rPr>
        <w:t>e-mail</w:t>
      </w:r>
      <w:proofErr w:type="gramEnd"/>
      <w:r w:rsidRPr="004805E7">
        <w:rPr>
          <w:b/>
        </w:rPr>
        <w:t xml:space="preserve">: </w:t>
      </w:r>
      <w:hyperlink r:id="rId8" w:history="1">
        <w:r w:rsidRPr="004805E7">
          <w:rPr>
            <w:rStyle w:val="Hiperhivatkozs"/>
            <w:rFonts w:ascii="Times New Roman" w:hAnsi="Times New Roman"/>
            <w:b/>
            <w:sz w:val="24"/>
          </w:rPr>
          <w:t>info@bjhuman.hu</w:t>
        </w:r>
      </w:hyperlink>
    </w:p>
    <w:p w:rsidR="00C047F6" w:rsidRPr="004805E7" w:rsidRDefault="00C047F6" w:rsidP="004805E7">
      <w:pPr>
        <w:pStyle w:val="Szvegtrzs"/>
        <w:spacing w:after="0" w:line="276" w:lineRule="auto"/>
        <w:jc w:val="both"/>
        <w:rPr>
          <w:b/>
        </w:rPr>
      </w:pPr>
      <w:r w:rsidRPr="004805E7">
        <w:rPr>
          <w:b/>
        </w:rPr>
        <w:tab/>
      </w:r>
      <w:r w:rsidRPr="004805E7">
        <w:rPr>
          <w:b/>
        </w:rPr>
        <w:tab/>
      </w:r>
      <w:r w:rsidRPr="004805E7">
        <w:rPr>
          <w:b/>
        </w:rPr>
        <w:tab/>
      </w:r>
      <w:r w:rsidRPr="004805E7">
        <w:rPr>
          <w:b/>
        </w:rPr>
        <w:tab/>
        <w:t xml:space="preserve">  </w:t>
      </w:r>
      <w:proofErr w:type="gramStart"/>
      <w:r w:rsidRPr="004805E7">
        <w:rPr>
          <w:b/>
        </w:rPr>
        <w:t>web</w:t>
      </w:r>
      <w:proofErr w:type="gramEnd"/>
      <w:r w:rsidRPr="004805E7">
        <w:rPr>
          <w:b/>
        </w:rPr>
        <w:t xml:space="preserve">: </w:t>
      </w:r>
      <w:hyperlink r:id="rId9" w:history="1">
        <w:r w:rsidRPr="004805E7">
          <w:rPr>
            <w:rStyle w:val="Hiperhivatkozs"/>
            <w:rFonts w:ascii="Times New Roman" w:hAnsi="Times New Roman"/>
            <w:b/>
            <w:sz w:val="24"/>
          </w:rPr>
          <w:t>www.bjhuman.hu</w:t>
        </w:r>
      </w:hyperlink>
    </w:p>
    <w:p w:rsidR="00C047F6" w:rsidRPr="00300E8F" w:rsidRDefault="00C047F6" w:rsidP="004805E7">
      <w:pPr>
        <w:pStyle w:val="Szvegtrzs"/>
        <w:spacing w:before="240" w:after="0" w:line="276" w:lineRule="auto"/>
        <w:jc w:val="both"/>
        <w:rPr>
          <w:b/>
        </w:rPr>
      </w:pPr>
      <w:r>
        <w:rPr>
          <w:b/>
        </w:rPr>
        <w:t>Telephelyek</w:t>
      </w:r>
      <w:r w:rsidRPr="00300E8F">
        <w:rPr>
          <w:b/>
        </w:rPr>
        <w:t>:</w:t>
      </w:r>
    </w:p>
    <w:p w:rsidR="00C047F6" w:rsidRPr="00E11C3B" w:rsidRDefault="00C047F6" w:rsidP="004805E7">
      <w:pPr>
        <w:spacing w:line="276" w:lineRule="auto"/>
        <w:jc w:val="both"/>
      </w:pPr>
      <w:r>
        <w:t xml:space="preserve">1073 Budapest, </w:t>
      </w:r>
      <w:r w:rsidRPr="00E11C3B">
        <w:t xml:space="preserve">Akácfa u. 61. </w:t>
      </w:r>
    </w:p>
    <w:p w:rsidR="00C047F6" w:rsidRPr="00E11C3B" w:rsidRDefault="00C047F6" w:rsidP="004805E7">
      <w:pPr>
        <w:spacing w:line="276" w:lineRule="auto"/>
        <w:jc w:val="both"/>
      </w:pPr>
      <w:r>
        <w:t xml:space="preserve">1077 Budapest, </w:t>
      </w:r>
      <w:r w:rsidRPr="00E11C3B">
        <w:t xml:space="preserve">Király u. 97. </w:t>
      </w:r>
    </w:p>
    <w:p w:rsidR="00C047F6" w:rsidRPr="00E11C3B" w:rsidRDefault="00C047F6" w:rsidP="004805E7">
      <w:pPr>
        <w:spacing w:line="276" w:lineRule="auto"/>
        <w:jc w:val="both"/>
      </w:pPr>
      <w:r>
        <w:t xml:space="preserve">1074 Budapest, </w:t>
      </w:r>
      <w:r w:rsidRPr="00E11C3B">
        <w:t xml:space="preserve">Dohány u. </w:t>
      </w:r>
      <w:r>
        <w:t>22 – 24.</w:t>
      </w:r>
    </w:p>
    <w:p w:rsidR="00C047F6" w:rsidRDefault="00C047F6" w:rsidP="004805E7">
      <w:pPr>
        <w:spacing w:line="276" w:lineRule="auto"/>
        <w:jc w:val="both"/>
      </w:pPr>
      <w:r>
        <w:t xml:space="preserve">1071 Budapest, </w:t>
      </w:r>
      <w:r w:rsidRPr="00E11C3B">
        <w:t xml:space="preserve">Peterdy u. 16. </w:t>
      </w:r>
    </w:p>
    <w:p w:rsidR="00C047F6" w:rsidRPr="00E11C3B" w:rsidRDefault="00C047F6" w:rsidP="004805E7">
      <w:pPr>
        <w:spacing w:line="276" w:lineRule="auto"/>
        <w:jc w:val="both"/>
      </w:pPr>
      <w:r>
        <w:t xml:space="preserve">1071 Budapest, Dózsa </w:t>
      </w:r>
      <w:proofErr w:type="spellStart"/>
      <w:r>
        <w:t>Gy</w:t>
      </w:r>
      <w:proofErr w:type="spellEnd"/>
      <w:r>
        <w:t xml:space="preserve">. </w:t>
      </w:r>
      <w:proofErr w:type="gramStart"/>
      <w:r>
        <w:t>út</w:t>
      </w:r>
      <w:proofErr w:type="gramEnd"/>
      <w:r w:rsidRPr="00E11C3B">
        <w:t xml:space="preserve"> 46. </w:t>
      </w:r>
    </w:p>
    <w:p w:rsidR="00C047F6" w:rsidRDefault="00C047F6" w:rsidP="004805E7">
      <w:pPr>
        <w:spacing w:line="276" w:lineRule="auto"/>
        <w:jc w:val="both"/>
      </w:pPr>
    </w:p>
    <w:p w:rsidR="00C047F6" w:rsidRPr="00C51B6B" w:rsidRDefault="00C047F6" w:rsidP="004805E7">
      <w:pPr>
        <w:spacing w:line="276" w:lineRule="auto"/>
        <w:jc w:val="both"/>
        <w:rPr>
          <w:u w:val="single"/>
        </w:rPr>
      </w:pPr>
      <w:r w:rsidRPr="00C51B6B">
        <w:rPr>
          <w:u w:val="single"/>
        </w:rPr>
        <w:t xml:space="preserve">Pszichiátriai betegek nappali ellátása: </w:t>
      </w:r>
    </w:p>
    <w:p w:rsidR="00C047F6" w:rsidRPr="00E60C09" w:rsidRDefault="00C047F6" w:rsidP="00E60C09">
      <w:pPr>
        <w:spacing w:line="276" w:lineRule="auto"/>
        <w:jc w:val="both"/>
      </w:pPr>
      <w:r>
        <w:t xml:space="preserve">1071 Budapest, </w:t>
      </w:r>
      <w:r w:rsidRPr="00E11C3B">
        <w:t>Dózsa</w:t>
      </w:r>
      <w:r>
        <w:t xml:space="preserve"> </w:t>
      </w:r>
      <w:proofErr w:type="spellStart"/>
      <w:r>
        <w:t>Gy</w:t>
      </w:r>
      <w:proofErr w:type="spellEnd"/>
      <w:r>
        <w:t xml:space="preserve">. </w:t>
      </w:r>
      <w:proofErr w:type="gramStart"/>
      <w:r>
        <w:t>út</w:t>
      </w:r>
      <w:proofErr w:type="gramEnd"/>
      <w:r w:rsidRPr="00E11C3B">
        <w:t xml:space="preserve"> 46. </w:t>
      </w:r>
    </w:p>
    <w:p w:rsidR="00C047F6" w:rsidRPr="00300E8F" w:rsidRDefault="00C047F6" w:rsidP="004805E7">
      <w:pPr>
        <w:spacing w:before="120" w:after="60" w:line="276" w:lineRule="auto"/>
        <w:jc w:val="both"/>
        <w:rPr>
          <w:b/>
        </w:rPr>
      </w:pPr>
      <w:r w:rsidRPr="00300E8F">
        <w:rPr>
          <w:b/>
        </w:rPr>
        <w:t>Elérhetőség:</w:t>
      </w: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1073 Budapest, </w:t>
      </w:r>
      <w:r w:rsidRPr="00E11C3B">
        <w:t xml:space="preserve">Akácfa u. 61. </w:t>
      </w:r>
    </w:p>
    <w:p w:rsidR="00C047F6" w:rsidRPr="00300E8F" w:rsidRDefault="00C047F6" w:rsidP="004805E7">
      <w:pPr>
        <w:spacing w:after="60" w:line="276" w:lineRule="auto"/>
        <w:ind w:firstLine="708"/>
        <w:jc w:val="both"/>
      </w:pPr>
      <w:r>
        <w:t>Tel</w:t>
      </w:r>
      <w:proofErr w:type="gramStart"/>
      <w:r>
        <w:t>.:</w:t>
      </w:r>
      <w:proofErr w:type="gramEnd"/>
      <w:r>
        <w:t xml:space="preserve"> (1) 343 1035</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0" w:history="1">
        <w:r w:rsidRPr="00C51B6B">
          <w:rPr>
            <w:rStyle w:val="Hiperhivatkozs"/>
            <w:rFonts w:ascii="Times New Roman" w:hAnsi="Times New Roman"/>
            <w:sz w:val="24"/>
          </w:rPr>
          <w:t>akacos.udvar@bjhuman.hu</w:t>
        </w:r>
      </w:hyperlink>
    </w:p>
    <w:p w:rsidR="00C047F6" w:rsidRPr="00E11C3B" w:rsidRDefault="00C047F6" w:rsidP="004805E7">
      <w:pPr>
        <w:spacing w:line="276" w:lineRule="auto"/>
        <w:jc w:val="both"/>
      </w:pP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1077 Budapest, </w:t>
      </w:r>
      <w:r w:rsidRPr="00E11C3B">
        <w:t xml:space="preserve">Király u. 97. </w:t>
      </w:r>
    </w:p>
    <w:p w:rsidR="00C047F6" w:rsidRPr="00300E8F" w:rsidRDefault="00C047F6" w:rsidP="004805E7">
      <w:pPr>
        <w:spacing w:after="60" w:line="276" w:lineRule="auto"/>
        <w:ind w:firstLine="708"/>
        <w:jc w:val="both"/>
      </w:pPr>
      <w:r>
        <w:t>Tel</w:t>
      </w:r>
      <w:proofErr w:type="gramStart"/>
      <w:r>
        <w:t>.:</w:t>
      </w:r>
      <w:proofErr w:type="gramEnd"/>
      <w:r>
        <w:t xml:space="preserve"> (1) 322 6362</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1" w:history="1">
        <w:r w:rsidRPr="00971EF8">
          <w:rPr>
            <w:rStyle w:val="Hiperhivatkozs"/>
            <w:rFonts w:ascii="Times New Roman" w:hAnsi="Times New Roman"/>
            <w:sz w:val="24"/>
          </w:rPr>
          <w:t>kiralyklub@bjhuman.hu</w:t>
        </w:r>
      </w:hyperlink>
    </w:p>
    <w:p w:rsidR="00C047F6" w:rsidRDefault="00C047F6" w:rsidP="004805E7">
      <w:pPr>
        <w:spacing w:line="276" w:lineRule="auto"/>
        <w:jc w:val="both"/>
      </w:pPr>
    </w:p>
    <w:p w:rsidR="00C6579B" w:rsidRDefault="00C6579B" w:rsidP="00C6579B">
      <w:pPr>
        <w:spacing w:line="276" w:lineRule="auto"/>
        <w:jc w:val="both"/>
      </w:pPr>
      <w:r>
        <w:t>Idősek Nappali Klubja</w:t>
      </w:r>
    </w:p>
    <w:p w:rsidR="00C047F6" w:rsidRPr="00E11C3B" w:rsidRDefault="00C047F6" w:rsidP="004805E7">
      <w:pPr>
        <w:spacing w:line="276" w:lineRule="auto"/>
        <w:ind w:firstLine="708"/>
        <w:jc w:val="both"/>
      </w:pPr>
      <w:r>
        <w:t xml:space="preserve">1074 Budapest, </w:t>
      </w:r>
      <w:r w:rsidRPr="00E11C3B">
        <w:t xml:space="preserve">Dohány u. </w:t>
      </w:r>
      <w:r>
        <w:t>22 – 24.</w:t>
      </w:r>
    </w:p>
    <w:p w:rsidR="00C047F6" w:rsidRPr="00300E8F" w:rsidRDefault="00C047F6" w:rsidP="004805E7">
      <w:pPr>
        <w:spacing w:after="60" w:line="276" w:lineRule="auto"/>
        <w:ind w:firstLine="708"/>
        <w:jc w:val="both"/>
      </w:pPr>
      <w:r>
        <w:t>Tel</w:t>
      </w:r>
      <w:proofErr w:type="gramStart"/>
      <w:r>
        <w:t>.:</w:t>
      </w:r>
      <w:proofErr w:type="gramEnd"/>
      <w:r>
        <w:t xml:space="preserve"> (1) 322 1897</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2" w:history="1">
        <w:r w:rsidRPr="00971EF8">
          <w:rPr>
            <w:rStyle w:val="Hiperhivatkozs"/>
            <w:rFonts w:ascii="Times New Roman" w:hAnsi="Times New Roman"/>
            <w:sz w:val="24"/>
          </w:rPr>
          <w:t>dohany.alapellatas@bjhuman.hu</w:t>
        </w:r>
      </w:hyperlink>
    </w:p>
    <w:p w:rsidR="00C047F6" w:rsidRDefault="00C047F6" w:rsidP="004805E7">
      <w:pPr>
        <w:spacing w:line="276" w:lineRule="auto"/>
        <w:jc w:val="both"/>
      </w:pPr>
    </w:p>
    <w:p w:rsidR="00C6579B" w:rsidRDefault="00C6579B" w:rsidP="00C6579B">
      <w:pPr>
        <w:spacing w:line="276" w:lineRule="auto"/>
        <w:jc w:val="both"/>
      </w:pPr>
      <w:r>
        <w:lastRenderedPageBreak/>
        <w:t>Idősek Nappali Klubja</w:t>
      </w:r>
    </w:p>
    <w:p w:rsidR="00C047F6" w:rsidRDefault="00C047F6" w:rsidP="004805E7">
      <w:pPr>
        <w:spacing w:line="276" w:lineRule="auto"/>
        <w:ind w:firstLine="708"/>
        <w:jc w:val="both"/>
      </w:pPr>
      <w:r>
        <w:t xml:space="preserve">1071 Budapest, </w:t>
      </w:r>
      <w:r w:rsidRPr="00E11C3B">
        <w:t xml:space="preserve">Peterdy u. 16. </w:t>
      </w:r>
    </w:p>
    <w:p w:rsidR="00C047F6" w:rsidRPr="00300E8F" w:rsidRDefault="00C047F6" w:rsidP="004805E7">
      <w:pPr>
        <w:spacing w:after="60" w:line="276" w:lineRule="auto"/>
        <w:ind w:firstLine="708"/>
        <w:jc w:val="both"/>
      </w:pPr>
      <w:r>
        <w:t>Tel</w:t>
      </w:r>
      <w:proofErr w:type="gramStart"/>
      <w:r>
        <w:t>.:</w:t>
      </w:r>
      <w:proofErr w:type="gramEnd"/>
      <w:r>
        <w:t xml:space="preserve"> (1) 322 4489</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3" w:history="1">
        <w:r w:rsidRPr="00971EF8">
          <w:rPr>
            <w:rStyle w:val="Hiperhivatkozs"/>
            <w:rFonts w:ascii="Times New Roman" w:hAnsi="Times New Roman"/>
            <w:sz w:val="24"/>
          </w:rPr>
          <w:t>peterdy.alapellatas@bjhuman.hu</w:t>
        </w:r>
      </w:hyperlink>
    </w:p>
    <w:p w:rsidR="00C047F6" w:rsidRDefault="00C047F6" w:rsidP="004805E7">
      <w:pPr>
        <w:spacing w:line="276" w:lineRule="auto"/>
        <w:jc w:val="both"/>
      </w:pP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1071 Budapest, Dózsa </w:t>
      </w:r>
      <w:proofErr w:type="spellStart"/>
      <w:r>
        <w:t>Gy</w:t>
      </w:r>
      <w:proofErr w:type="spellEnd"/>
      <w:r>
        <w:t>.</w:t>
      </w:r>
      <w:r w:rsidRPr="00E11C3B">
        <w:t xml:space="preserve"> </w:t>
      </w:r>
      <w:proofErr w:type="gramStart"/>
      <w:r w:rsidRPr="00E11C3B">
        <w:t>u.</w:t>
      </w:r>
      <w:proofErr w:type="gramEnd"/>
      <w:r w:rsidRPr="00E11C3B">
        <w:t xml:space="preserve"> 46. </w:t>
      </w:r>
    </w:p>
    <w:p w:rsidR="00C047F6" w:rsidRPr="00300E8F" w:rsidRDefault="00C047F6" w:rsidP="004805E7">
      <w:pPr>
        <w:spacing w:after="60" w:line="276" w:lineRule="auto"/>
        <w:ind w:firstLine="708"/>
        <w:jc w:val="both"/>
      </w:pPr>
      <w:r>
        <w:t>Tel</w:t>
      </w:r>
      <w:proofErr w:type="gramStart"/>
      <w:r>
        <w:t>.:</w:t>
      </w:r>
      <w:proofErr w:type="gramEnd"/>
      <w:r>
        <w:t xml:space="preserve"> (1) 341 5513</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4" w:history="1">
        <w:r w:rsidRPr="00971EF8">
          <w:rPr>
            <w:rStyle w:val="Hiperhivatkozs"/>
            <w:rFonts w:ascii="Times New Roman" w:hAnsi="Times New Roman"/>
            <w:sz w:val="24"/>
          </w:rPr>
          <w:t>dozsa.alapellatas@bjhuman.hu</w:t>
        </w:r>
      </w:hyperlink>
    </w:p>
    <w:p w:rsidR="00C047F6" w:rsidRDefault="00C047F6" w:rsidP="004805E7">
      <w:pPr>
        <w:spacing w:line="276" w:lineRule="auto"/>
        <w:jc w:val="both"/>
      </w:pPr>
    </w:p>
    <w:p w:rsidR="00C047F6" w:rsidRPr="00C51B6B" w:rsidRDefault="00C047F6" w:rsidP="004805E7">
      <w:pPr>
        <w:spacing w:line="276" w:lineRule="auto"/>
        <w:jc w:val="both"/>
        <w:rPr>
          <w:u w:val="single"/>
        </w:rPr>
      </w:pPr>
      <w:r w:rsidRPr="00C51B6B">
        <w:rPr>
          <w:u w:val="single"/>
        </w:rPr>
        <w:t xml:space="preserve">Pszichiátriai betegek nappali ellátása: </w:t>
      </w:r>
    </w:p>
    <w:p w:rsidR="00C047F6" w:rsidRDefault="00C047F6" w:rsidP="004805E7">
      <w:pPr>
        <w:spacing w:line="276" w:lineRule="auto"/>
        <w:jc w:val="both"/>
      </w:pPr>
    </w:p>
    <w:p w:rsidR="00C6579B" w:rsidRDefault="00C6579B" w:rsidP="00C6579B">
      <w:pPr>
        <w:spacing w:line="276" w:lineRule="auto"/>
        <w:jc w:val="both"/>
      </w:pPr>
      <w:r>
        <w:t>Pszichiátriai betegek Nappali Klubja</w:t>
      </w:r>
    </w:p>
    <w:p w:rsidR="00C047F6" w:rsidRPr="00E11C3B" w:rsidRDefault="00C047F6" w:rsidP="004805E7">
      <w:pPr>
        <w:spacing w:line="276" w:lineRule="auto"/>
        <w:ind w:firstLine="708"/>
        <w:jc w:val="both"/>
      </w:pPr>
      <w:r>
        <w:t xml:space="preserve">1071 Budapest, </w:t>
      </w:r>
      <w:r w:rsidRPr="00E11C3B">
        <w:t>Dózsa</w:t>
      </w:r>
      <w:r>
        <w:t xml:space="preserve"> </w:t>
      </w:r>
      <w:proofErr w:type="spellStart"/>
      <w:r>
        <w:t>Gy</w:t>
      </w:r>
      <w:proofErr w:type="spellEnd"/>
      <w:r>
        <w:t xml:space="preserve">. </w:t>
      </w:r>
      <w:proofErr w:type="gramStart"/>
      <w:r>
        <w:t>út</w:t>
      </w:r>
      <w:proofErr w:type="gramEnd"/>
      <w:r w:rsidRPr="00E11C3B">
        <w:t xml:space="preserve"> 46. </w:t>
      </w:r>
    </w:p>
    <w:p w:rsidR="00C047F6" w:rsidRPr="00300E8F" w:rsidRDefault="00C047F6" w:rsidP="004805E7">
      <w:pPr>
        <w:spacing w:after="60" w:line="276" w:lineRule="auto"/>
        <w:ind w:firstLine="708"/>
        <w:jc w:val="both"/>
      </w:pPr>
      <w:r>
        <w:t>Tel</w:t>
      </w:r>
      <w:proofErr w:type="gramStart"/>
      <w:r>
        <w:t>.:</w:t>
      </w:r>
      <w:proofErr w:type="gramEnd"/>
      <w:r>
        <w:t xml:space="preserve"> (1) 341 5533</w:t>
      </w:r>
    </w:p>
    <w:p w:rsidR="00C047F6" w:rsidRDefault="00C047F6" w:rsidP="004805E7">
      <w:pPr>
        <w:spacing w:after="60" w:line="276" w:lineRule="auto"/>
        <w:ind w:firstLine="708"/>
        <w:jc w:val="both"/>
      </w:pPr>
      <w:proofErr w:type="gramStart"/>
      <w:r w:rsidRPr="00C51B6B">
        <w:t>e-mail</w:t>
      </w:r>
      <w:proofErr w:type="gramEnd"/>
      <w:r w:rsidRPr="00C51B6B">
        <w:t xml:space="preserve">: </w:t>
      </w:r>
      <w:hyperlink r:id="rId15" w:history="1">
        <w:r w:rsidRPr="00971EF8">
          <w:rPr>
            <w:rStyle w:val="Hiperhivatkozs"/>
            <w:rFonts w:ascii="Times New Roman" w:hAnsi="Times New Roman"/>
            <w:sz w:val="24"/>
          </w:rPr>
          <w:t>dozsa.alapellatas@bjhuman.hu</w:t>
        </w:r>
      </w:hyperlink>
    </w:p>
    <w:p w:rsidR="00C047F6" w:rsidRPr="00E11C3B" w:rsidRDefault="00C047F6" w:rsidP="004805E7">
      <w:pPr>
        <w:spacing w:after="60" w:line="276" w:lineRule="auto"/>
        <w:ind w:firstLine="708"/>
        <w:jc w:val="both"/>
      </w:pPr>
    </w:p>
    <w:p w:rsidR="00C047F6" w:rsidRPr="00300E8F" w:rsidRDefault="00C047F6" w:rsidP="004805E7">
      <w:pPr>
        <w:spacing w:before="120" w:after="60" w:line="276" w:lineRule="auto"/>
        <w:jc w:val="both"/>
        <w:rPr>
          <w:b/>
        </w:rPr>
      </w:pPr>
      <w:r w:rsidRPr="00300E8F">
        <w:rPr>
          <w:b/>
        </w:rPr>
        <w:t>Ellátási területe:</w:t>
      </w:r>
    </w:p>
    <w:p w:rsidR="00C047F6" w:rsidRDefault="00C047F6" w:rsidP="004805E7">
      <w:pPr>
        <w:spacing w:before="120" w:after="60" w:line="276" w:lineRule="auto"/>
        <w:jc w:val="both"/>
      </w:pPr>
      <w:r w:rsidRPr="00300E8F">
        <w:tab/>
        <w:t>Budapest Főváros VII. kerület közigazgatási területe</w:t>
      </w:r>
    </w:p>
    <w:p w:rsidR="00C047F6" w:rsidRPr="004935C2" w:rsidRDefault="00C047F6" w:rsidP="004805E7">
      <w:pPr>
        <w:spacing w:before="120" w:after="60" w:line="276" w:lineRule="auto"/>
        <w:jc w:val="both"/>
        <w:rPr>
          <w:b/>
          <w:lang w:eastAsia="en-US"/>
        </w:rPr>
      </w:pPr>
      <w:r w:rsidRPr="004935C2">
        <w:rPr>
          <w:b/>
          <w:lang w:eastAsia="en-US"/>
        </w:rPr>
        <w:t>Engedélyezett és befogadott férőhelyek száma:</w:t>
      </w:r>
    </w:p>
    <w:p w:rsidR="00C047F6" w:rsidRPr="00E11C3B" w:rsidRDefault="00C047F6" w:rsidP="00CF133C">
      <w:pPr>
        <w:spacing w:line="276" w:lineRule="auto"/>
        <w:ind w:left="708"/>
        <w:jc w:val="both"/>
      </w:pPr>
      <w:r>
        <w:t xml:space="preserve">1073 Budapest, </w:t>
      </w:r>
      <w:r w:rsidRPr="00E11C3B">
        <w:t xml:space="preserve">Akácfa u. 61. </w:t>
      </w:r>
      <w:r>
        <w:t>– 90 férőhely</w:t>
      </w:r>
    </w:p>
    <w:p w:rsidR="00C047F6" w:rsidRPr="00E11C3B" w:rsidRDefault="00C047F6" w:rsidP="00CF133C">
      <w:pPr>
        <w:spacing w:line="276" w:lineRule="auto"/>
        <w:ind w:left="708"/>
        <w:jc w:val="both"/>
      </w:pPr>
      <w:r>
        <w:t xml:space="preserve">1077 Budapest, </w:t>
      </w:r>
      <w:r w:rsidRPr="00E11C3B">
        <w:t xml:space="preserve">Király u. 97. </w:t>
      </w:r>
      <w:r>
        <w:t>– 90 férőhely</w:t>
      </w:r>
    </w:p>
    <w:p w:rsidR="00C047F6" w:rsidRPr="00E11C3B" w:rsidRDefault="00C047F6" w:rsidP="00CF133C">
      <w:pPr>
        <w:spacing w:line="276" w:lineRule="auto"/>
        <w:ind w:left="708"/>
        <w:jc w:val="both"/>
      </w:pPr>
      <w:r>
        <w:t xml:space="preserve">1074 Budapest, </w:t>
      </w:r>
      <w:r w:rsidRPr="00E11C3B">
        <w:t xml:space="preserve">Dohány u. </w:t>
      </w:r>
      <w:r>
        <w:t>22 – 24. – 60 férőhely</w:t>
      </w:r>
    </w:p>
    <w:p w:rsidR="00C047F6" w:rsidRDefault="00C047F6" w:rsidP="00CF133C">
      <w:pPr>
        <w:spacing w:line="276" w:lineRule="auto"/>
        <w:ind w:left="708"/>
        <w:jc w:val="both"/>
      </w:pPr>
      <w:r>
        <w:t xml:space="preserve">1071 Budapest, </w:t>
      </w:r>
      <w:r w:rsidRPr="00E11C3B">
        <w:t xml:space="preserve">Peterdy u. 16. </w:t>
      </w:r>
      <w:r>
        <w:t>– 90 férőhely</w:t>
      </w:r>
    </w:p>
    <w:p w:rsidR="00C047F6" w:rsidRDefault="00C047F6" w:rsidP="00CF133C">
      <w:pPr>
        <w:spacing w:line="276" w:lineRule="auto"/>
        <w:ind w:left="708"/>
        <w:jc w:val="both"/>
      </w:pPr>
      <w:r>
        <w:t xml:space="preserve">1071 Budapest, Dózsa </w:t>
      </w:r>
      <w:proofErr w:type="spellStart"/>
      <w:r>
        <w:t>Gy</w:t>
      </w:r>
      <w:proofErr w:type="spellEnd"/>
      <w:r>
        <w:t xml:space="preserve">. </w:t>
      </w:r>
      <w:proofErr w:type="gramStart"/>
      <w:r>
        <w:t>út</w:t>
      </w:r>
      <w:proofErr w:type="gramEnd"/>
      <w:r w:rsidRPr="00E11C3B">
        <w:t xml:space="preserve"> 46. </w:t>
      </w:r>
      <w:r>
        <w:t xml:space="preserve">– 90 férőhely, </w:t>
      </w:r>
    </w:p>
    <w:p w:rsidR="00C047F6" w:rsidRDefault="00C047F6" w:rsidP="00CF133C">
      <w:pPr>
        <w:spacing w:line="276" w:lineRule="auto"/>
        <w:ind w:left="708"/>
        <w:jc w:val="both"/>
      </w:pPr>
      <w:r>
        <w:t xml:space="preserve">                        </w:t>
      </w:r>
      <w:r w:rsidR="00E515E7">
        <w:t xml:space="preserve">                         </w:t>
      </w:r>
      <w:r>
        <w:t>– pszichiátriai betegek nappali ellátása 25 férőhely</w:t>
      </w:r>
    </w:p>
    <w:p w:rsidR="00C047F6" w:rsidRPr="00E11C3B" w:rsidRDefault="00C047F6" w:rsidP="004805E7">
      <w:pPr>
        <w:spacing w:line="276" w:lineRule="auto"/>
        <w:ind w:left="567"/>
        <w:jc w:val="both"/>
      </w:pPr>
    </w:p>
    <w:p w:rsidR="00C047F6" w:rsidRPr="006D0045" w:rsidRDefault="00C047F6" w:rsidP="004805E7">
      <w:pPr>
        <w:spacing w:line="276" w:lineRule="auto"/>
        <w:contextualSpacing/>
        <w:jc w:val="both"/>
        <w:rPr>
          <w:b/>
        </w:rPr>
      </w:pPr>
      <w:r w:rsidRPr="006D0045">
        <w:rPr>
          <w:b/>
        </w:rPr>
        <w:t>A szolgáltatás működésének jogi keretei</w:t>
      </w:r>
    </w:p>
    <w:p w:rsidR="00C047F6" w:rsidRDefault="00C047F6" w:rsidP="004805E7">
      <w:pPr>
        <w:numPr>
          <w:ilvl w:val="0"/>
          <w:numId w:val="9"/>
        </w:numPr>
        <w:spacing w:after="240" w:line="276" w:lineRule="auto"/>
        <w:contextualSpacing/>
        <w:jc w:val="both"/>
      </w:pPr>
      <w:r w:rsidRPr="003B3D30">
        <w:t xml:space="preserve">A szociális igazgatásról és szociális ellátásokról szóló </w:t>
      </w:r>
      <w:r w:rsidRPr="003B3D30">
        <w:rPr>
          <w:b/>
          <w:bCs/>
        </w:rPr>
        <w:t xml:space="preserve">1993. évi III. törvény </w:t>
      </w:r>
      <w:r w:rsidRPr="003B3D30">
        <w:t>(továbbiakban: Szt.),</w:t>
      </w:r>
    </w:p>
    <w:p w:rsidR="00C047F6" w:rsidRPr="00AE4F77" w:rsidRDefault="00C047F6" w:rsidP="004805E7">
      <w:pPr>
        <w:numPr>
          <w:ilvl w:val="0"/>
          <w:numId w:val="9"/>
        </w:numPr>
        <w:spacing w:after="240" w:line="276" w:lineRule="auto"/>
        <w:contextualSpacing/>
        <w:jc w:val="both"/>
      </w:pPr>
      <w:r w:rsidRPr="00AE4F77">
        <w:rPr>
          <w:bCs/>
        </w:rPr>
        <w:t xml:space="preserve">A szociális, gyermekjóléti és gyermekvédelmi szolgáltatók, intézmények és hálózatok hatósági nyilvántartásáról és ellenőrzéséről szóló </w:t>
      </w:r>
      <w:r w:rsidRPr="00AE4F77">
        <w:rPr>
          <w:b/>
          <w:bCs/>
        </w:rPr>
        <w:t>369/2013 (X.24.)</w:t>
      </w:r>
      <w:r w:rsidRPr="00AE4F77">
        <w:rPr>
          <w:bCs/>
        </w:rPr>
        <w:t xml:space="preserve"> </w:t>
      </w:r>
      <w:r w:rsidRPr="00AE4F77">
        <w:rPr>
          <w:b/>
          <w:bCs/>
        </w:rPr>
        <w:t>Korm. rendelet</w:t>
      </w:r>
    </w:p>
    <w:p w:rsidR="00C047F6" w:rsidRPr="003B3D30" w:rsidRDefault="00C047F6" w:rsidP="004805E7">
      <w:pPr>
        <w:numPr>
          <w:ilvl w:val="0"/>
          <w:numId w:val="9"/>
        </w:numPr>
        <w:spacing w:after="240" w:line="276" w:lineRule="auto"/>
        <w:contextualSpacing/>
        <w:jc w:val="both"/>
      </w:pPr>
      <w:r w:rsidRPr="003B3D30">
        <w:t xml:space="preserve">A személyes gondoskodást nyújtó szociális intézmények szakmai feladatairól és működésük feltételeiről szóló </w:t>
      </w:r>
      <w:r w:rsidRPr="003B3D30">
        <w:rPr>
          <w:b/>
          <w:bCs/>
        </w:rPr>
        <w:t xml:space="preserve">1/2000. (I. 7.) SZCSM rendelet </w:t>
      </w:r>
      <w:r w:rsidRPr="003B3D30">
        <w:t>(továbbiakban: Szakmai rendelet),</w:t>
      </w:r>
    </w:p>
    <w:p w:rsidR="00C047F6" w:rsidRPr="003B3D30" w:rsidRDefault="00C047F6" w:rsidP="004805E7">
      <w:pPr>
        <w:numPr>
          <w:ilvl w:val="0"/>
          <w:numId w:val="9"/>
        </w:numPr>
        <w:spacing w:after="240" w:line="276" w:lineRule="auto"/>
        <w:contextualSpacing/>
        <w:jc w:val="both"/>
        <w:rPr>
          <w:b/>
          <w:bCs/>
          <w:color w:val="000000"/>
        </w:rPr>
      </w:pPr>
      <w:r w:rsidRPr="003B3D30">
        <w:rPr>
          <w:color w:val="000000"/>
        </w:rPr>
        <w:t xml:space="preserve">A személyes gondoskodást nyújtó szociális ellátások igénybevételéről </w:t>
      </w:r>
      <w:r w:rsidRPr="003B3D30">
        <w:rPr>
          <w:b/>
          <w:bCs/>
          <w:color w:val="000000"/>
        </w:rPr>
        <w:t xml:space="preserve">szóló 9/1999. (XI. 24.) SZCSM rendelet </w:t>
      </w:r>
      <w:r w:rsidRPr="003B3D30">
        <w:rPr>
          <w:color w:val="000000"/>
        </w:rPr>
        <w:t xml:space="preserve">(továbbiakban: </w:t>
      </w:r>
      <w:proofErr w:type="spellStart"/>
      <w:r w:rsidRPr="003B3D30">
        <w:rPr>
          <w:color w:val="000000"/>
        </w:rPr>
        <w:t>Ir</w:t>
      </w:r>
      <w:proofErr w:type="spellEnd"/>
      <w:r w:rsidRPr="003B3D30">
        <w:rPr>
          <w:color w:val="000000"/>
        </w:rPr>
        <w:t>.),</w:t>
      </w:r>
    </w:p>
    <w:p w:rsidR="00C047F6" w:rsidRPr="003B3D30" w:rsidRDefault="00C047F6" w:rsidP="004805E7">
      <w:pPr>
        <w:numPr>
          <w:ilvl w:val="0"/>
          <w:numId w:val="9"/>
        </w:numPr>
        <w:spacing w:after="240" w:line="276" w:lineRule="auto"/>
        <w:contextualSpacing/>
        <w:jc w:val="both"/>
        <w:rPr>
          <w:b/>
          <w:bCs/>
        </w:rPr>
      </w:pPr>
      <w:r w:rsidRPr="003B3D30">
        <w:t xml:space="preserve">A személyes gondoskodást nyújtó szociális ellátások térítési díjáról szóló </w:t>
      </w:r>
      <w:r w:rsidRPr="003B3D30">
        <w:rPr>
          <w:b/>
          <w:bCs/>
        </w:rPr>
        <w:t xml:space="preserve">29/1993. </w:t>
      </w:r>
      <w:r w:rsidRPr="003B3D30">
        <w:rPr>
          <w:b/>
          <w:bCs/>
        </w:rPr>
        <w:br/>
        <w:t xml:space="preserve">(II. 17.) Korm. rendelet </w:t>
      </w:r>
      <w:r w:rsidRPr="003B3D30">
        <w:t xml:space="preserve">(továbbiakban: </w:t>
      </w:r>
      <w:proofErr w:type="spellStart"/>
      <w:r w:rsidRPr="003B3D30">
        <w:t>Tr</w:t>
      </w:r>
      <w:proofErr w:type="spellEnd"/>
      <w:r w:rsidRPr="003B3D30">
        <w:t>.),</w:t>
      </w:r>
    </w:p>
    <w:p w:rsidR="00C047F6" w:rsidRPr="003B3D30" w:rsidRDefault="00C047F6" w:rsidP="004805E7">
      <w:pPr>
        <w:numPr>
          <w:ilvl w:val="0"/>
          <w:numId w:val="9"/>
        </w:numPr>
        <w:spacing w:after="240" w:line="276" w:lineRule="auto"/>
        <w:contextualSpacing/>
        <w:jc w:val="both"/>
      </w:pPr>
      <w:r w:rsidRPr="003B3D30">
        <w:t xml:space="preserve">A szociális, a gyermekjóléti és gyermekvédelmi szolgáltatók, intézmények ágazati azonosítójáról és országos nyilvántartásáról szóló </w:t>
      </w:r>
      <w:r w:rsidRPr="003B3D30">
        <w:rPr>
          <w:b/>
          <w:bCs/>
        </w:rPr>
        <w:t>226/2006. (XI. 20.) Korm. rendelet,</w:t>
      </w:r>
    </w:p>
    <w:p w:rsidR="00C047F6" w:rsidRPr="003B3D30" w:rsidRDefault="00C047F6" w:rsidP="004805E7">
      <w:pPr>
        <w:numPr>
          <w:ilvl w:val="0"/>
          <w:numId w:val="9"/>
        </w:numPr>
        <w:spacing w:line="276" w:lineRule="auto"/>
        <w:ind w:left="714" w:hanging="357"/>
        <w:contextualSpacing/>
        <w:jc w:val="both"/>
      </w:pPr>
      <w:r w:rsidRPr="003B3D30">
        <w:lastRenderedPageBreak/>
        <w:t xml:space="preserve">A személyes gondoskodást végző személyek továbbképzéséről és a szociális szakvizsgáról szóló </w:t>
      </w:r>
      <w:r w:rsidRPr="003B3D30">
        <w:rPr>
          <w:b/>
          <w:bCs/>
        </w:rPr>
        <w:t>9/2000. (VIII. 4.) SZCSM rendelet.</w:t>
      </w:r>
    </w:p>
    <w:p w:rsidR="00C047F6" w:rsidRPr="003B3D30" w:rsidRDefault="00C047F6" w:rsidP="004805E7">
      <w:pPr>
        <w:pStyle w:val="Listaszerbekezds"/>
        <w:numPr>
          <w:ilvl w:val="0"/>
          <w:numId w:val="9"/>
        </w:numPr>
        <w:spacing w:after="0"/>
        <w:ind w:left="714" w:hanging="357"/>
        <w:jc w:val="both"/>
        <w:rPr>
          <w:rFonts w:ascii="Times New Roman" w:hAnsi="Times New Roman"/>
          <w:sz w:val="24"/>
          <w:szCs w:val="24"/>
        </w:rPr>
      </w:pPr>
      <w:r w:rsidRPr="003B3D30">
        <w:rPr>
          <w:rFonts w:ascii="Times New Roman" w:hAnsi="Times New Roman"/>
          <w:bCs/>
          <w:sz w:val="24"/>
          <w:szCs w:val="24"/>
        </w:rPr>
        <w:t>Budapest Főváros VII. kerület Erzsébetváros Önkormányzat</w:t>
      </w:r>
      <w:r>
        <w:rPr>
          <w:rFonts w:ascii="Times New Roman" w:hAnsi="Times New Roman"/>
          <w:bCs/>
          <w:sz w:val="24"/>
          <w:szCs w:val="24"/>
        </w:rPr>
        <w:t>a</w:t>
      </w:r>
      <w:r w:rsidRPr="003B3D30">
        <w:rPr>
          <w:rFonts w:ascii="Times New Roman" w:hAnsi="Times New Roman"/>
          <w:bCs/>
          <w:sz w:val="24"/>
          <w:szCs w:val="24"/>
        </w:rPr>
        <w:t xml:space="preserve"> Képviselő-testületének</w:t>
      </w:r>
      <w:r>
        <w:rPr>
          <w:rFonts w:ascii="Times New Roman" w:hAnsi="Times New Roman"/>
          <w:bCs/>
          <w:sz w:val="24"/>
          <w:szCs w:val="24"/>
        </w:rPr>
        <w:t xml:space="preserve"> mindenkor hatályos</w:t>
      </w:r>
      <w:r w:rsidRPr="00AE4F77">
        <w:rPr>
          <w:rFonts w:ascii="Times New Roman" w:hAnsi="Times New Roman"/>
          <w:bCs/>
          <w:sz w:val="24"/>
          <w:szCs w:val="24"/>
        </w:rPr>
        <w:t xml:space="preserve"> </w:t>
      </w:r>
      <w:r>
        <w:rPr>
          <w:rFonts w:ascii="Times New Roman" w:hAnsi="Times New Roman"/>
          <w:bCs/>
          <w:sz w:val="24"/>
          <w:szCs w:val="24"/>
        </w:rPr>
        <w:t xml:space="preserve">szociális </w:t>
      </w:r>
      <w:r w:rsidRPr="00AE4F77">
        <w:rPr>
          <w:rFonts w:ascii="Times New Roman" w:hAnsi="Times New Roman"/>
          <w:bCs/>
          <w:sz w:val="24"/>
          <w:szCs w:val="24"/>
        </w:rPr>
        <w:t>rendelete</w:t>
      </w:r>
      <w:r w:rsidRPr="003B3D30">
        <w:rPr>
          <w:rFonts w:ascii="Times New Roman" w:hAnsi="Times New Roman"/>
          <w:bCs/>
          <w:sz w:val="24"/>
          <w:szCs w:val="24"/>
        </w:rPr>
        <w:t xml:space="preserve"> </w:t>
      </w:r>
      <w:r>
        <w:rPr>
          <w:rFonts w:ascii="Times New Roman" w:hAnsi="Times New Roman"/>
          <w:bCs/>
          <w:sz w:val="24"/>
          <w:szCs w:val="24"/>
        </w:rPr>
        <w:t xml:space="preserve">(továbbiakban: </w:t>
      </w:r>
      <w:proofErr w:type="spellStart"/>
      <w:r>
        <w:rPr>
          <w:rFonts w:ascii="Times New Roman" w:hAnsi="Times New Roman"/>
          <w:bCs/>
          <w:sz w:val="24"/>
          <w:szCs w:val="24"/>
        </w:rPr>
        <w:t>Ör</w:t>
      </w:r>
      <w:proofErr w:type="spellEnd"/>
      <w:r>
        <w:rPr>
          <w:rFonts w:ascii="Times New Roman" w:hAnsi="Times New Roman"/>
          <w:bCs/>
          <w:sz w:val="24"/>
          <w:szCs w:val="24"/>
        </w:rPr>
        <w:t>.)</w:t>
      </w:r>
    </w:p>
    <w:p w:rsidR="00C047F6" w:rsidRDefault="00C047F6" w:rsidP="004805E7">
      <w:pPr>
        <w:spacing w:line="276" w:lineRule="auto"/>
        <w:jc w:val="both"/>
        <w:rPr>
          <w:b/>
        </w:rPr>
      </w:pPr>
    </w:p>
    <w:p w:rsidR="00C047F6" w:rsidRPr="009A4B68" w:rsidRDefault="00CF133C" w:rsidP="009A4B68">
      <w:pPr>
        <w:spacing w:line="276" w:lineRule="auto"/>
        <w:jc w:val="both"/>
        <w:rPr>
          <w:b/>
        </w:rPr>
      </w:pPr>
      <w:r>
        <w:rPr>
          <w:b/>
        </w:rPr>
        <w:t>A nappali ellátás célja</w:t>
      </w:r>
    </w:p>
    <w:p w:rsidR="00E60C09" w:rsidRDefault="00E60C09" w:rsidP="00E60C09">
      <w:pPr>
        <w:spacing w:line="276" w:lineRule="auto"/>
        <w:jc w:val="both"/>
      </w:pPr>
    </w:p>
    <w:p w:rsidR="00C047F6" w:rsidRPr="009A4B68" w:rsidRDefault="00C047F6" w:rsidP="00E60C09">
      <w:pPr>
        <w:spacing w:line="276" w:lineRule="auto"/>
        <w:jc w:val="both"/>
      </w:pPr>
      <w:r w:rsidRPr="009A4B68">
        <w:t xml:space="preserve">Az intézményi ellátásban részesülők szociális biztonságának megőrzése érdekében nyújtott szolgáltatások szervezése és összehangolása, e tevékenységek és egyéb szociális szolgáltatások megismertetése, s az azokhoz való hozzájutás támogatása. Szociális szolgáltatási feladataink végzése során az ellátott személyek és családok életmódjának, szokásrendjének, hagyományainak tiszteletben tartása. </w:t>
      </w:r>
    </w:p>
    <w:p w:rsidR="00C047F6" w:rsidRPr="009A4B68" w:rsidRDefault="00C047F6" w:rsidP="00E60C09">
      <w:pPr>
        <w:spacing w:line="276" w:lineRule="auto"/>
        <w:jc w:val="both"/>
      </w:pPr>
      <w:r w:rsidRPr="009A4B68">
        <w:t xml:space="preserve">Szolgáltatásainkkal segítséget nyújtunk a problémák megoldásában, krízishelyzetek megelőzésében és kezelésében, a lelki (mentális) egészség megtartásában, annak támogatásában. Munkavégzésünk során törekszünk arra, hogy ellátottjainknál érvényesüljön az információhoz való jog, ne sérüljenek az alapvető emberi jogok és az ellátással kapcsolatos adatok védelme. 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rsidR="00C047F6" w:rsidRDefault="00C047F6" w:rsidP="009A4B68">
      <w:pPr>
        <w:spacing w:line="276" w:lineRule="auto"/>
        <w:jc w:val="both"/>
      </w:pPr>
    </w:p>
    <w:p w:rsidR="00CF42EE" w:rsidRPr="00CF133C" w:rsidRDefault="00CF42EE" w:rsidP="00CF42EE">
      <w:pPr>
        <w:spacing w:line="276" w:lineRule="auto"/>
        <w:jc w:val="both"/>
        <w:rPr>
          <w:b/>
        </w:rPr>
      </w:pPr>
      <w:r w:rsidRPr="00CF133C">
        <w:rPr>
          <w:b/>
        </w:rPr>
        <w:t>Az</w:t>
      </w:r>
      <w:r>
        <w:rPr>
          <w:b/>
        </w:rPr>
        <w:t xml:space="preserve"> ellátandó célcsoport jellemzői</w:t>
      </w:r>
    </w:p>
    <w:p w:rsidR="00CF42EE" w:rsidRPr="009A4B68" w:rsidRDefault="00CF42EE" w:rsidP="009A4B68">
      <w:pPr>
        <w:spacing w:line="276" w:lineRule="auto"/>
        <w:jc w:val="both"/>
      </w:pPr>
      <w:r w:rsidRPr="00CF133C">
        <w:t>Erzsébetváros lakónépessége előrehaladott mértékben elöregedett, kedvezőtlenebb az összetétele, mint Magyarország, illetve Budapest népességének, igen gyenge a természetes reprodukciós képessége. A fiatalkorúak aránya alacsony, amely a népességszám fenntartását veszélyezteti, és további jelentős mértékű természetes alapú népességfogyást vetít előre hosszabb távon. A középkorúak rétege az átlagosnál szélesebb, amely a munkavállalás szempontjából kedvező, míg az időskorúak aránya jelentősen meghaladja az átlagot. Az idősebb középkorúak túlsúlya miatt fokozatosan nő az időskorúak aránya, amely a kerületi szociális és egészségügyi ellátórendszer számára is egyre nehezebb kihívást jelent. A nappali ellátás potenciális kliensei számos módon értesülhetnek az ellátási forma létezéséről és igénylésének módjáról. Így valamennyi kerületi szociális intézmény egyes egységeiben, az önkormányzati irodákban, a háziorvosoknál, az intézmény honlapján, a helyi médiában és szórólapok formájában is táj</w:t>
      </w:r>
      <w:r>
        <w:t xml:space="preserve">ékozódhatnak a lehetőségekről. </w:t>
      </w:r>
    </w:p>
    <w:p w:rsidR="00CF42EE" w:rsidRDefault="00CF42EE" w:rsidP="009A4B68">
      <w:pPr>
        <w:spacing w:line="276" w:lineRule="auto"/>
        <w:jc w:val="both"/>
        <w:rPr>
          <w:b/>
        </w:rPr>
      </w:pPr>
    </w:p>
    <w:p w:rsidR="00C047F6" w:rsidRPr="009A4B68" w:rsidRDefault="00C047F6" w:rsidP="009A4B68">
      <w:pPr>
        <w:spacing w:line="276" w:lineRule="auto"/>
        <w:jc w:val="both"/>
        <w:rPr>
          <w:b/>
        </w:rPr>
      </w:pPr>
      <w:r w:rsidRPr="009A4B68">
        <w:rPr>
          <w:b/>
        </w:rPr>
        <w:t xml:space="preserve">A </w:t>
      </w:r>
      <w:r w:rsidR="00E515E7" w:rsidRPr="009A4B68">
        <w:rPr>
          <w:b/>
        </w:rPr>
        <w:t>nappali ellátás</w:t>
      </w:r>
      <w:r w:rsidRPr="009A4B68">
        <w:rPr>
          <w:b/>
        </w:rPr>
        <w:t xml:space="preserve"> szakmai tartalma, módja, a biztosít</w:t>
      </w:r>
      <w:r w:rsidR="00CF133C">
        <w:rPr>
          <w:b/>
        </w:rPr>
        <w:t>ott szolgáltatások formái, köre</w:t>
      </w:r>
    </w:p>
    <w:p w:rsidR="00C047F6" w:rsidRPr="009A4B68" w:rsidRDefault="00C047F6" w:rsidP="009A4B68">
      <w:pPr>
        <w:pStyle w:val="Nincstrkz1"/>
        <w:spacing w:line="276" w:lineRule="auto"/>
        <w:rPr>
          <w:i/>
          <w:lang w:val="hu-HU"/>
        </w:rPr>
      </w:pPr>
    </w:p>
    <w:p w:rsidR="00C047F6" w:rsidRPr="009A4B68" w:rsidRDefault="00C047F6" w:rsidP="009A4B68">
      <w:pPr>
        <w:pStyle w:val="Nincstrkz1"/>
        <w:spacing w:line="276" w:lineRule="auto"/>
        <w:jc w:val="both"/>
        <w:rPr>
          <w:lang w:val="hu-HU"/>
        </w:rPr>
      </w:pPr>
      <w:r w:rsidRPr="009A4B68">
        <w:rPr>
          <w:lang w:val="hu-HU"/>
        </w:rPr>
        <w:t>A</w:t>
      </w:r>
      <w:r w:rsidR="004A7288">
        <w:rPr>
          <w:lang w:val="hu-HU"/>
        </w:rPr>
        <w:t>z</w:t>
      </w:r>
      <w:r w:rsidRPr="009A4B68">
        <w:rPr>
          <w:lang w:val="hu-HU"/>
        </w:rPr>
        <w:t xml:space="preserve"> idősek klubja fontos területe az idősebb generáció közösségi életének. Enyhíti az egyedüllét és a magány érzését, segítséget nyújt a társas kapcsolatok ápolásában, a tartalmas időtöltésben. Hozzájárul a napi életritmus megtartásához.</w:t>
      </w:r>
      <w:r w:rsidR="00E515E7" w:rsidRPr="009A4B68">
        <w:rPr>
          <w:lang w:val="hu-HU"/>
        </w:rPr>
        <w:t xml:space="preserve"> </w:t>
      </w:r>
      <w:r w:rsidRPr="009A4B68">
        <w:rPr>
          <w:lang w:val="hu-HU"/>
        </w:rPr>
        <w:t xml:space="preserve">A klubok a saját otthonukban élő idősek részére biztosítják a szabadidő hasznos eltöltését kulturált körülmények között. </w:t>
      </w:r>
    </w:p>
    <w:p w:rsidR="00C6579B" w:rsidRDefault="00C047F6" w:rsidP="009A4B68">
      <w:pPr>
        <w:spacing w:line="276" w:lineRule="auto"/>
        <w:jc w:val="both"/>
      </w:pPr>
      <w:r w:rsidRPr="009A4B68">
        <w:t>A klubokban arra törekszünk, hogy az időseknek olyan programokat nyújtsunk, amelyek érdekesek számukra, hasznosak és elérhetőek. Olyan szórakoztató tevékenységek sorát működtetjük, melyekkel felébreszthető és fenntartható az idős emberekben az önbecsülés, a hasznosság tudata és a közösséghez való tartozás érzése.</w:t>
      </w:r>
    </w:p>
    <w:p w:rsidR="004A7288" w:rsidRDefault="004A7288" w:rsidP="009A4B68">
      <w:pPr>
        <w:spacing w:line="276" w:lineRule="auto"/>
        <w:jc w:val="both"/>
      </w:pPr>
    </w:p>
    <w:p w:rsidR="004A7288" w:rsidRPr="00CF133C" w:rsidRDefault="004A7288" w:rsidP="004A7288">
      <w:pPr>
        <w:spacing w:line="276" w:lineRule="auto"/>
        <w:jc w:val="both"/>
        <w:rPr>
          <w:b/>
        </w:rPr>
      </w:pPr>
      <w:r w:rsidRPr="00CF133C">
        <w:rPr>
          <w:b/>
        </w:rPr>
        <w:lastRenderedPageBreak/>
        <w:t>A nappali ellátás keretében biztosított gondozási tevékenységek, a megvalósítani kívánt program bemutatása, nyújtott sz</w:t>
      </w:r>
      <w:r>
        <w:rPr>
          <w:b/>
        </w:rPr>
        <w:t>olgáltatáselemek, tevékenységek</w:t>
      </w:r>
    </w:p>
    <w:p w:rsidR="004A7288" w:rsidRDefault="004A7288" w:rsidP="004A7288">
      <w:pPr>
        <w:spacing w:line="276" w:lineRule="auto"/>
        <w:jc w:val="both"/>
        <w:rPr>
          <w:b/>
        </w:rPr>
      </w:pPr>
    </w:p>
    <w:p w:rsidR="00CF42EE" w:rsidRPr="00CF133C" w:rsidRDefault="00CF42EE" w:rsidP="00E60C09">
      <w:pPr>
        <w:pStyle w:val="Szvegtrzs"/>
        <w:spacing w:after="0" w:line="276" w:lineRule="auto"/>
        <w:ind w:right="-1"/>
        <w:jc w:val="both"/>
      </w:pPr>
      <w:r w:rsidRPr="00CF133C">
        <w:t xml:space="preserve">A </w:t>
      </w:r>
      <w:r w:rsidRPr="00CF133C">
        <w:rPr>
          <w:b/>
        </w:rPr>
        <w:t>nappali ellátás hozzáférhetőségének -</w:t>
      </w:r>
      <w:r w:rsidRPr="00CF133C">
        <w:t xml:space="preserve"> valamennyi a szolgáltatásra jogszabályilag jogosult számára - </w:t>
      </w:r>
      <w:r w:rsidRPr="00CF133C">
        <w:rPr>
          <w:b/>
        </w:rPr>
        <w:t>biztosítása</w:t>
      </w:r>
      <w:r w:rsidRPr="00CF133C">
        <w:t xml:space="preserve"> lényeges eleme az egyes szociális szolgáltatási formák egymásra épült, koordinált működésének. A napközben igénybe vehető szociális szolgáltatások is növelik a rászorulók biztonságát, és hozzájárulnak ahhoz, hogy minél hosszabb ideig az idős ember saját otthonában élhessen. </w:t>
      </w:r>
    </w:p>
    <w:p w:rsidR="00CF42EE" w:rsidRPr="00CF133C" w:rsidRDefault="00CF42EE" w:rsidP="00E60C09">
      <w:pPr>
        <w:spacing w:line="276" w:lineRule="auto"/>
        <w:jc w:val="both"/>
      </w:pPr>
      <w:r w:rsidRPr="00CF133C">
        <w:t xml:space="preserve">Az idősek klubjai nyitottak Erzsébetváros aktív és inaktív lakosai előtt. Cél, hogy hasznos szociális információkat nyújtsanak többek között az Internet segítségével. </w:t>
      </w:r>
    </w:p>
    <w:p w:rsidR="00CF42EE" w:rsidRPr="00CF133C" w:rsidRDefault="00CF42EE" w:rsidP="00CF42EE">
      <w:pPr>
        <w:spacing w:line="276" w:lineRule="auto"/>
        <w:jc w:val="both"/>
        <w:rPr>
          <w:b/>
        </w:rPr>
      </w:pPr>
    </w:p>
    <w:p w:rsidR="004A7288" w:rsidRPr="00CF133C" w:rsidRDefault="004A7288" w:rsidP="00CF42EE">
      <w:pPr>
        <w:pStyle w:val="Nincstrkz1"/>
        <w:spacing w:line="276" w:lineRule="auto"/>
        <w:jc w:val="both"/>
        <w:rPr>
          <w:lang w:val="hu-HU"/>
        </w:rPr>
      </w:pPr>
      <w:r w:rsidRPr="00CF133C">
        <w:rPr>
          <w:lang w:val="hu-HU"/>
        </w:rPr>
        <w:t xml:space="preserve">Az 5 klub minden hónapban összehangolja a programokat, hogy ne legyenek esetlegesen  </w:t>
      </w:r>
      <w:proofErr w:type="gramStart"/>
      <w:r w:rsidRPr="00CF133C">
        <w:rPr>
          <w:lang w:val="hu-HU"/>
        </w:rPr>
        <w:t>program ütközések</w:t>
      </w:r>
      <w:proofErr w:type="gramEnd"/>
      <w:r w:rsidRPr="00CF133C">
        <w:rPr>
          <w:lang w:val="hu-HU"/>
        </w:rPr>
        <w:t>, vagy azonosságok.</w:t>
      </w:r>
    </w:p>
    <w:p w:rsidR="004A7288" w:rsidRPr="00CF133C" w:rsidRDefault="004A7288" w:rsidP="004A7288">
      <w:pPr>
        <w:pStyle w:val="Nincstrkz1"/>
        <w:spacing w:line="276" w:lineRule="auto"/>
        <w:rPr>
          <w:lang w:val="hu-HU"/>
        </w:rPr>
      </w:pPr>
      <w:r w:rsidRPr="00CF133C">
        <w:rPr>
          <w:lang w:val="hu-HU"/>
        </w:rPr>
        <w:t>Rendszeres foglalkozásaink:</w:t>
      </w:r>
    </w:p>
    <w:p w:rsidR="004A7288" w:rsidRPr="00CF133C" w:rsidRDefault="004A7288" w:rsidP="004A7288">
      <w:pPr>
        <w:pStyle w:val="Nincstrkz1"/>
        <w:numPr>
          <w:ilvl w:val="0"/>
          <w:numId w:val="31"/>
        </w:numPr>
        <w:spacing w:line="276" w:lineRule="auto"/>
        <w:rPr>
          <w:lang w:val="hu-HU"/>
        </w:rPr>
      </w:pPr>
      <w:r w:rsidRPr="00CF133C">
        <w:rPr>
          <w:lang w:val="hu-HU"/>
        </w:rPr>
        <w:t xml:space="preserve">Nagyi Net (kezdő és haladó szinten)                                                </w:t>
      </w:r>
    </w:p>
    <w:p w:rsidR="004A7288" w:rsidRPr="00CF133C" w:rsidRDefault="004A7288" w:rsidP="004A7288">
      <w:pPr>
        <w:pStyle w:val="Nincstrkz1"/>
        <w:numPr>
          <w:ilvl w:val="0"/>
          <w:numId w:val="31"/>
        </w:numPr>
        <w:spacing w:line="276" w:lineRule="auto"/>
        <w:rPr>
          <w:lang w:val="hu-HU"/>
        </w:rPr>
      </w:pPr>
      <w:r w:rsidRPr="00CF133C">
        <w:rPr>
          <w:lang w:val="hu-HU"/>
        </w:rPr>
        <w:t>Kreatív foglalkozás</w:t>
      </w:r>
    </w:p>
    <w:p w:rsidR="004A7288" w:rsidRPr="00CF133C" w:rsidRDefault="004A7288" w:rsidP="004A7288">
      <w:pPr>
        <w:pStyle w:val="Nincstrkz1"/>
        <w:numPr>
          <w:ilvl w:val="0"/>
          <w:numId w:val="31"/>
        </w:numPr>
        <w:spacing w:line="276" w:lineRule="auto"/>
        <w:rPr>
          <w:lang w:val="hu-HU"/>
        </w:rPr>
      </w:pPr>
      <w:proofErr w:type="gramStart"/>
      <w:r w:rsidRPr="00CF133C">
        <w:rPr>
          <w:lang w:val="hu-HU"/>
        </w:rPr>
        <w:t>Kerámia készítő</w:t>
      </w:r>
      <w:proofErr w:type="gramEnd"/>
      <w:r w:rsidRPr="00CF133C">
        <w:rPr>
          <w:lang w:val="hu-HU"/>
        </w:rPr>
        <w:t xml:space="preserve"> foglalkozás</w:t>
      </w:r>
    </w:p>
    <w:p w:rsidR="004A7288" w:rsidRPr="00CF133C" w:rsidRDefault="004A7288" w:rsidP="004A7288">
      <w:pPr>
        <w:pStyle w:val="Nincstrkz1"/>
        <w:numPr>
          <w:ilvl w:val="0"/>
          <w:numId w:val="31"/>
        </w:numPr>
        <w:spacing w:line="276" w:lineRule="auto"/>
        <w:rPr>
          <w:lang w:val="hu-HU"/>
        </w:rPr>
      </w:pPr>
      <w:r w:rsidRPr="00CF133C">
        <w:rPr>
          <w:lang w:val="hu-HU"/>
        </w:rPr>
        <w:t>Csoportos torna</w:t>
      </w:r>
    </w:p>
    <w:p w:rsidR="004A7288" w:rsidRPr="00CF133C" w:rsidRDefault="004A7288" w:rsidP="004A7288">
      <w:pPr>
        <w:pStyle w:val="Nincstrkz1"/>
        <w:numPr>
          <w:ilvl w:val="0"/>
          <w:numId w:val="31"/>
        </w:numPr>
        <w:spacing w:line="276" w:lineRule="auto"/>
        <w:rPr>
          <w:lang w:val="hu-HU"/>
        </w:rPr>
      </w:pPr>
      <w:r w:rsidRPr="00CF133C">
        <w:rPr>
          <w:lang w:val="hu-HU"/>
        </w:rPr>
        <w:t>Meridián torna – stressz oldó tornagyakorlatok</w:t>
      </w:r>
    </w:p>
    <w:p w:rsidR="004A7288" w:rsidRPr="00CF133C" w:rsidRDefault="004A7288" w:rsidP="004A7288">
      <w:pPr>
        <w:pStyle w:val="Nincstrkz1"/>
        <w:numPr>
          <w:ilvl w:val="0"/>
          <w:numId w:val="31"/>
        </w:numPr>
        <w:spacing w:line="276" w:lineRule="auto"/>
        <w:rPr>
          <w:lang w:val="hu-HU"/>
        </w:rPr>
      </w:pPr>
      <w:r w:rsidRPr="00CF133C">
        <w:rPr>
          <w:lang w:val="hu-HU"/>
        </w:rPr>
        <w:t>Angol nyelvi készségfejlesztő foglalkozás</w:t>
      </w:r>
    </w:p>
    <w:p w:rsidR="004A7288" w:rsidRPr="00CF133C" w:rsidRDefault="004A7288" w:rsidP="004A7288">
      <w:pPr>
        <w:pStyle w:val="Nincstrkz1"/>
        <w:numPr>
          <w:ilvl w:val="0"/>
          <w:numId w:val="31"/>
        </w:numPr>
        <w:spacing w:line="276" w:lineRule="auto"/>
        <w:rPr>
          <w:lang w:val="hu-HU"/>
        </w:rPr>
      </w:pPr>
      <w:proofErr w:type="spellStart"/>
      <w:r w:rsidRPr="00CF133C">
        <w:rPr>
          <w:lang w:val="hu-HU"/>
        </w:rPr>
        <w:t>Etka-Jóga</w:t>
      </w:r>
      <w:proofErr w:type="spellEnd"/>
    </w:p>
    <w:p w:rsidR="004A7288" w:rsidRPr="00CF133C" w:rsidRDefault="004A7288" w:rsidP="004A7288">
      <w:pPr>
        <w:pStyle w:val="Nincstrkz1"/>
        <w:numPr>
          <w:ilvl w:val="0"/>
          <w:numId w:val="31"/>
        </w:numPr>
        <w:spacing w:line="276" w:lineRule="auto"/>
        <w:rPr>
          <w:lang w:val="hu-HU"/>
        </w:rPr>
      </w:pPr>
      <w:r w:rsidRPr="00CF133C">
        <w:rPr>
          <w:lang w:val="hu-HU"/>
        </w:rPr>
        <w:t>Hastánc</w:t>
      </w:r>
    </w:p>
    <w:p w:rsidR="004A7288" w:rsidRPr="00CF133C" w:rsidRDefault="004A7288" w:rsidP="004A7288">
      <w:pPr>
        <w:pStyle w:val="Nincstrkz1"/>
        <w:numPr>
          <w:ilvl w:val="0"/>
          <w:numId w:val="31"/>
        </w:numPr>
        <w:spacing w:line="276" w:lineRule="auto"/>
        <w:rPr>
          <w:lang w:val="hu-HU"/>
        </w:rPr>
      </w:pPr>
      <w:r w:rsidRPr="00CF133C">
        <w:rPr>
          <w:lang w:val="hu-HU"/>
        </w:rPr>
        <w:t>Rajz szakkör</w:t>
      </w:r>
    </w:p>
    <w:p w:rsidR="004A7288" w:rsidRPr="00CF133C" w:rsidRDefault="004A7288" w:rsidP="004A7288">
      <w:pPr>
        <w:pStyle w:val="Nincstrkz1"/>
        <w:numPr>
          <w:ilvl w:val="0"/>
          <w:numId w:val="31"/>
        </w:numPr>
        <w:spacing w:line="276" w:lineRule="auto"/>
        <w:rPr>
          <w:lang w:val="hu-HU"/>
        </w:rPr>
      </w:pPr>
      <w:r w:rsidRPr="00CF133C">
        <w:rPr>
          <w:lang w:val="hu-HU"/>
        </w:rPr>
        <w:t>Foltmozaik varró foglalkozás</w:t>
      </w:r>
    </w:p>
    <w:p w:rsidR="004A7288" w:rsidRPr="00CF133C" w:rsidRDefault="004A7288" w:rsidP="004A7288">
      <w:pPr>
        <w:pStyle w:val="Nincstrkz1"/>
        <w:numPr>
          <w:ilvl w:val="0"/>
          <w:numId w:val="31"/>
        </w:numPr>
        <w:spacing w:line="276" w:lineRule="auto"/>
        <w:rPr>
          <w:lang w:val="hu-HU"/>
        </w:rPr>
      </w:pPr>
      <w:r w:rsidRPr="00CF133C">
        <w:rPr>
          <w:lang w:val="hu-HU"/>
        </w:rPr>
        <w:t>Alkotó Műhely</w:t>
      </w:r>
    </w:p>
    <w:p w:rsidR="004A7288" w:rsidRPr="00CF133C" w:rsidRDefault="004A7288" w:rsidP="004A7288">
      <w:pPr>
        <w:pStyle w:val="Nincstrkz1"/>
        <w:spacing w:line="276" w:lineRule="auto"/>
        <w:rPr>
          <w:lang w:val="hu-HU"/>
        </w:rPr>
      </w:pPr>
    </w:p>
    <w:p w:rsidR="004A7288" w:rsidRPr="00CF133C" w:rsidRDefault="004A7288" w:rsidP="004A7288">
      <w:pPr>
        <w:pStyle w:val="Nincstrkz1"/>
        <w:spacing w:line="276" w:lineRule="auto"/>
        <w:rPr>
          <w:lang w:val="hu-HU"/>
        </w:rPr>
      </w:pPr>
      <w:r w:rsidRPr="00CF133C">
        <w:rPr>
          <w:lang w:val="hu-HU"/>
        </w:rPr>
        <w:t>Ezeken kívül további színes programokkal várjuk klubtagjainkat:</w:t>
      </w:r>
    </w:p>
    <w:p w:rsidR="004A7288" w:rsidRPr="00CF133C" w:rsidRDefault="004A7288" w:rsidP="004A7288">
      <w:pPr>
        <w:pStyle w:val="Nincstrkz1"/>
        <w:numPr>
          <w:ilvl w:val="0"/>
          <w:numId w:val="32"/>
        </w:numPr>
        <w:spacing w:line="276" w:lineRule="auto"/>
        <w:rPr>
          <w:lang w:val="hu-HU"/>
        </w:rPr>
      </w:pPr>
      <w:r w:rsidRPr="00CF133C">
        <w:rPr>
          <w:lang w:val="hu-HU"/>
        </w:rPr>
        <w:t>Zenés, táncos klubdélután</w:t>
      </w:r>
    </w:p>
    <w:p w:rsidR="004A7288" w:rsidRPr="00CF133C" w:rsidRDefault="004A7288" w:rsidP="004A7288">
      <w:pPr>
        <w:pStyle w:val="Nincstrkz1"/>
        <w:numPr>
          <w:ilvl w:val="0"/>
          <w:numId w:val="32"/>
        </w:numPr>
        <w:spacing w:line="276" w:lineRule="auto"/>
        <w:rPr>
          <w:lang w:val="hu-HU"/>
        </w:rPr>
      </w:pPr>
      <w:r w:rsidRPr="00CF133C">
        <w:rPr>
          <w:lang w:val="hu-HU"/>
        </w:rPr>
        <w:t>Városnéző séták</w:t>
      </w:r>
    </w:p>
    <w:p w:rsidR="004A7288" w:rsidRPr="00CF133C" w:rsidRDefault="004A7288" w:rsidP="004A7288">
      <w:pPr>
        <w:pStyle w:val="Nincstrkz1"/>
        <w:numPr>
          <w:ilvl w:val="0"/>
          <w:numId w:val="32"/>
        </w:numPr>
        <w:spacing w:line="276" w:lineRule="auto"/>
        <w:rPr>
          <w:lang w:val="hu-HU"/>
        </w:rPr>
      </w:pPr>
      <w:r w:rsidRPr="00CF133C">
        <w:rPr>
          <w:lang w:val="hu-HU"/>
        </w:rPr>
        <w:t xml:space="preserve">Verses klubdélután                                            </w:t>
      </w:r>
    </w:p>
    <w:p w:rsidR="004A7288" w:rsidRPr="00CF133C" w:rsidRDefault="004A7288" w:rsidP="004A7288">
      <w:pPr>
        <w:pStyle w:val="Nincstrkz1"/>
        <w:numPr>
          <w:ilvl w:val="0"/>
          <w:numId w:val="32"/>
        </w:numPr>
        <w:spacing w:line="276" w:lineRule="auto"/>
        <w:rPr>
          <w:lang w:val="hu-HU"/>
        </w:rPr>
      </w:pPr>
      <w:r w:rsidRPr="00CF133C">
        <w:rPr>
          <w:lang w:val="hu-HU"/>
        </w:rPr>
        <w:t xml:space="preserve">Múzeumi séták   </w:t>
      </w:r>
    </w:p>
    <w:p w:rsidR="004A7288" w:rsidRPr="00CF133C" w:rsidRDefault="004A7288" w:rsidP="004A7288">
      <w:pPr>
        <w:pStyle w:val="Nincstrkz1"/>
        <w:numPr>
          <w:ilvl w:val="0"/>
          <w:numId w:val="32"/>
        </w:numPr>
        <w:spacing w:line="276" w:lineRule="auto"/>
        <w:rPr>
          <w:lang w:val="hu-HU"/>
        </w:rPr>
      </w:pPr>
      <w:r w:rsidRPr="00CF133C">
        <w:rPr>
          <w:lang w:val="hu-HU"/>
        </w:rPr>
        <w:t xml:space="preserve">Mozi                                                                   </w:t>
      </w:r>
    </w:p>
    <w:p w:rsidR="004A7288" w:rsidRPr="00CF133C" w:rsidRDefault="004A7288" w:rsidP="004A7288">
      <w:pPr>
        <w:pStyle w:val="Nincstrkz1"/>
        <w:spacing w:line="276" w:lineRule="auto"/>
        <w:rPr>
          <w:lang w:val="hu-HU"/>
        </w:rPr>
      </w:pPr>
    </w:p>
    <w:p w:rsidR="004A7288" w:rsidRDefault="004A7288" w:rsidP="00E60C09">
      <w:pPr>
        <w:spacing w:line="276" w:lineRule="auto"/>
        <w:jc w:val="both"/>
      </w:pPr>
      <w:r w:rsidRPr="00CF133C">
        <w:t>Több rendszeres foglalkozásunk vezetője önkéntesként végzi munkáját a klubokban.</w:t>
      </w:r>
      <w:r w:rsidRPr="00CF133C">
        <w:br/>
        <w:t>A különböző programok mellett fontos, hogy a klubokban ingyenes jogi tanácsadás is működik. Igény szerint a klub dolgozói is segítenek a klubtagokna</w:t>
      </w:r>
      <w:r w:rsidR="00E60C09">
        <w:t>k hivatalos ügyeik intézésében.</w:t>
      </w:r>
    </w:p>
    <w:p w:rsidR="004A7288" w:rsidRPr="00CF133C" w:rsidRDefault="004A7288" w:rsidP="00E60C09">
      <w:pPr>
        <w:spacing w:line="276" w:lineRule="auto"/>
        <w:jc w:val="both"/>
        <w:rPr>
          <w:b/>
        </w:rPr>
      </w:pPr>
      <w:r w:rsidRPr="00CF133C">
        <w:t>Az Idős klubok sajátossága, hogy akkor működnek jól, ha az ellátottak minél hosszabb ideig veszik igénybe a szolgáltatást. Így lehetőségünk van személyes kapcsolatokat kialakítani a klubtagokkal, figyelemmel kísérni mentális és fizikai állapotukat. Igyekszünk a meglévő készségeiket megőrizni és fejleszteni, továbbá szociális helyzetüket javítani. Sok ismeretség, barátság kötődik klubtagjaink között, akik később a klubon kívül is szívesen találkoznak egymással, akár napi tevékenységeiket is összehangolják pl.: együtt mennek piacra, közösen járnak tornára, stb.</w:t>
      </w:r>
    </w:p>
    <w:p w:rsidR="00CF42EE" w:rsidRDefault="00CF42EE" w:rsidP="00F01D0C">
      <w:pPr>
        <w:pStyle w:val="Szvegtrzs"/>
        <w:spacing w:line="276" w:lineRule="auto"/>
        <w:ind w:right="-397"/>
        <w:jc w:val="both"/>
      </w:pPr>
    </w:p>
    <w:p w:rsidR="00F01D0C" w:rsidRPr="00CF133C" w:rsidRDefault="00F01D0C" w:rsidP="00CF42EE">
      <w:pPr>
        <w:pStyle w:val="Szvegtrzs"/>
        <w:spacing w:line="276" w:lineRule="auto"/>
        <w:ind w:right="-1"/>
        <w:jc w:val="both"/>
      </w:pPr>
      <w:r w:rsidRPr="00CF133C">
        <w:lastRenderedPageBreak/>
        <w:t xml:space="preserve">A Humán Szolgáltató az SZCSM rendelet 84/A.§ - </w:t>
      </w:r>
      <w:proofErr w:type="gramStart"/>
      <w:r w:rsidRPr="00CF133C">
        <w:t>a</w:t>
      </w:r>
      <w:proofErr w:type="gramEnd"/>
      <w:r w:rsidRPr="00CF133C">
        <w:t xml:space="preserve"> előírásainak betartásával az Erzsébetvárosban működő Idősek klubjaiban a </w:t>
      </w:r>
      <w:r w:rsidRPr="00CF133C">
        <w:rPr>
          <w:b/>
        </w:rPr>
        <w:t>demens személyek nappali ellátását</w:t>
      </w:r>
      <w:r w:rsidRPr="00CF133C">
        <w:t xml:space="preserve"> is biztosítja, a 84/A § (2) bekezdése szerint az idősek klubjai részeként.</w:t>
      </w:r>
    </w:p>
    <w:p w:rsidR="00F01D0C" w:rsidRPr="00CF133C" w:rsidRDefault="00F01D0C" w:rsidP="00F01D0C">
      <w:pPr>
        <w:spacing w:before="120" w:after="60" w:line="276" w:lineRule="auto"/>
        <w:jc w:val="both"/>
      </w:pPr>
      <w:r w:rsidRPr="00CF133C">
        <w:rPr>
          <w:b/>
          <w:bCs/>
        </w:rPr>
        <w:t>Az ellátás biztosítja</w:t>
      </w:r>
    </w:p>
    <w:p w:rsidR="00F01D0C" w:rsidRPr="00CF133C" w:rsidRDefault="00F01D0C" w:rsidP="00F01D0C">
      <w:pPr>
        <w:numPr>
          <w:ilvl w:val="0"/>
          <w:numId w:val="15"/>
        </w:numPr>
        <w:spacing w:before="120" w:after="60" w:line="276" w:lineRule="auto"/>
        <w:jc w:val="both"/>
      </w:pPr>
      <w:r w:rsidRPr="00CF133C">
        <w:t>a tagok kulturált, hasznos szabadidő eltöltését,</w:t>
      </w:r>
    </w:p>
    <w:p w:rsidR="00F01D0C" w:rsidRPr="00CF133C" w:rsidRDefault="00F01D0C" w:rsidP="00F01D0C">
      <w:pPr>
        <w:numPr>
          <w:ilvl w:val="0"/>
          <w:numId w:val="15"/>
        </w:numPr>
        <w:spacing w:before="120" w:after="60" w:line="276" w:lineRule="auto"/>
        <w:jc w:val="both"/>
      </w:pPr>
      <w:r w:rsidRPr="00CF133C">
        <w:t>a tagok részére - a házirendben meghatározott nyitvatartási időben - a klub helyiségeinek, berendezési és felszerelési tárgyainak térítésmentes használatát,</w:t>
      </w:r>
    </w:p>
    <w:p w:rsidR="00F01D0C" w:rsidRPr="00CF133C" w:rsidRDefault="00F01D0C" w:rsidP="00F01D0C">
      <w:pPr>
        <w:numPr>
          <w:ilvl w:val="0"/>
          <w:numId w:val="15"/>
        </w:numPr>
        <w:spacing w:before="120" w:after="60" w:line="276" w:lineRule="auto"/>
        <w:jc w:val="both"/>
      </w:pPr>
      <w:r w:rsidRPr="00CF133C">
        <w:t>étkezést (melyért a szociális helyzettől függően térítési díjat kell fizetni az érvényben lévő jogszabályok alapján),</w:t>
      </w:r>
    </w:p>
    <w:p w:rsidR="00F01D0C" w:rsidRPr="00CF133C" w:rsidRDefault="00F01D0C" w:rsidP="00F01D0C">
      <w:pPr>
        <w:numPr>
          <w:ilvl w:val="0"/>
          <w:numId w:val="15"/>
        </w:numPr>
        <w:spacing w:before="120" w:after="60" w:line="276" w:lineRule="auto"/>
        <w:jc w:val="both"/>
      </w:pPr>
      <w:r w:rsidRPr="00CF133C">
        <w:t>egyéb szolgáltatásait az SZCSM rendelet 77. §</w:t>
      </w:r>
      <w:proofErr w:type="spellStart"/>
      <w:r w:rsidRPr="00CF133C">
        <w:rPr>
          <w:rStyle w:val="spelle"/>
        </w:rPr>
        <w:t>-a</w:t>
      </w:r>
      <w:proofErr w:type="spellEnd"/>
      <w:r w:rsidRPr="00CF133C">
        <w:t xml:space="preserve"> szabályozza.</w:t>
      </w:r>
    </w:p>
    <w:p w:rsidR="00F01D0C" w:rsidRPr="00CF133C" w:rsidRDefault="00F01D0C" w:rsidP="00F01D0C">
      <w:pPr>
        <w:numPr>
          <w:ilvl w:val="0"/>
          <w:numId w:val="15"/>
        </w:numPr>
        <w:spacing w:before="120" w:after="60" w:line="276" w:lineRule="auto"/>
        <w:jc w:val="both"/>
      </w:pPr>
      <w:r w:rsidRPr="00CF133C">
        <w:t xml:space="preserve">Enyhe, középsúlyos </w:t>
      </w:r>
      <w:proofErr w:type="spellStart"/>
      <w:r w:rsidRPr="00CF133C">
        <w:t>demenciával</w:t>
      </w:r>
      <w:proofErr w:type="spellEnd"/>
      <w:r w:rsidRPr="00CF133C">
        <w:t xml:space="preserve"> küzdő idősek napközbeni ellátását, biztonságuknak, „jól lét” érzésüknek megőrzésével a körülöttük élő családtagok tehermentesítésével, háttértámogatásával.</w:t>
      </w:r>
    </w:p>
    <w:p w:rsidR="00F01D0C" w:rsidRPr="00CF133C" w:rsidRDefault="00F01D0C" w:rsidP="00F01D0C">
      <w:pPr>
        <w:spacing w:before="120" w:after="60" w:line="276" w:lineRule="auto"/>
        <w:jc w:val="both"/>
        <w:rPr>
          <w:b/>
        </w:rPr>
      </w:pPr>
      <w:proofErr w:type="spellStart"/>
      <w:r w:rsidRPr="00CF133C">
        <w:rPr>
          <w:b/>
        </w:rPr>
        <w:t>Demenciával</w:t>
      </w:r>
      <w:proofErr w:type="spellEnd"/>
      <w:r w:rsidRPr="00CF133C">
        <w:rPr>
          <w:b/>
        </w:rPr>
        <w:t xml:space="preserve"> küzdő idősek nappali ellátása</w:t>
      </w:r>
      <w:r w:rsidRPr="00CF133C">
        <w:rPr>
          <w:b/>
          <w:bCs/>
        </w:rPr>
        <w:t xml:space="preserve"> keretében biztosított gondozási tevékenysége</w:t>
      </w:r>
      <w:r w:rsidR="00CF42EE">
        <w:rPr>
          <w:b/>
          <w:bCs/>
        </w:rPr>
        <w:t>k</w:t>
      </w:r>
    </w:p>
    <w:p w:rsidR="00F01D0C" w:rsidRPr="00CF133C" w:rsidRDefault="00F01D0C" w:rsidP="00CF42EE">
      <w:pPr>
        <w:numPr>
          <w:ilvl w:val="0"/>
          <w:numId w:val="39"/>
        </w:numPr>
        <w:tabs>
          <w:tab w:val="clear" w:pos="720"/>
        </w:tabs>
        <w:spacing w:before="120" w:after="60" w:line="276" w:lineRule="auto"/>
        <w:ind w:left="709"/>
        <w:jc w:val="both"/>
      </w:pPr>
      <w:r w:rsidRPr="00CF133C">
        <w:t xml:space="preserve">Azoknak az enyhe, illetve középsúlyos </w:t>
      </w:r>
      <w:proofErr w:type="spellStart"/>
      <w:r w:rsidRPr="00CF133C">
        <w:t>demenciával</w:t>
      </w:r>
      <w:proofErr w:type="spellEnd"/>
      <w:r w:rsidRPr="00CF133C">
        <w:t xml:space="preserve"> küzdő idősödő emberek</w:t>
      </w:r>
      <w:r w:rsidRPr="00CF133C">
        <w:rPr>
          <w:b/>
        </w:rPr>
        <w:t>,</w:t>
      </w:r>
      <w:r w:rsidRPr="00CF133C">
        <w:t xml:space="preserve"> ellátásban részesülők szociális biztonságának megőrzése érdekében nyújtott szolgáltatások szervezése és összehangolása, e tevékenységek és egyéb szociális szolgáltatások megismertetése, s az azokhoz való hozzájutás támogatása. Szociális szolgáltatási feladataink végzése során az ellátott személyek és családok életmódjának, szokásrendjének, hagyományainak tiszteletben tartása. </w:t>
      </w:r>
    </w:p>
    <w:p w:rsidR="00F01D0C" w:rsidRPr="00CF133C" w:rsidRDefault="00F01D0C" w:rsidP="00CF42EE">
      <w:pPr>
        <w:numPr>
          <w:ilvl w:val="0"/>
          <w:numId w:val="39"/>
        </w:numPr>
        <w:tabs>
          <w:tab w:val="clear" w:pos="720"/>
        </w:tabs>
        <w:spacing w:before="120" w:after="60" w:line="276" w:lineRule="auto"/>
        <w:ind w:left="709"/>
        <w:jc w:val="both"/>
      </w:pPr>
      <w:r w:rsidRPr="00CF133C">
        <w:t>Kulturált, biztonságos körülmények között, a hiányzó családi gondoskodás pótlása; Életminőségük megőrzése, önellátási képességük csökkenése mellett is szükségleteik kielégítése.</w:t>
      </w:r>
    </w:p>
    <w:p w:rsidR="00F01D0C" w:rsidRPr="00CF133C" w:rsidRDefault="00F01D0C" w:rsidP="00CF42EE">
      <w:pPr>
        <w:numPr>
          <w:ilvl w:val="0"/>
          <w:numId w:val="39"/>
        </w:numPr>
        <w:tabs>
          <w:tab w:val="clear" w:pos="720"/>
        </w:tabs>
        <w:spacing w:before="120" w:after="60" w:line="276" w:lineRule="auto"/>
        <w:ind w:left="709"/>
        <w:jc w:val="both"/>
      </w:pPr>
      <w:proofErr w:type="spellStart"/>
      <w:r w:rsidRPr="00CF133C">
        <w:t>Demenciával</w:t>
      </w:r>
      <w:proofErr w:type="spellEnd"/>
      <w:r w:rsidRPr="00CF133C">
        <w:t xml:space="preserve"> küzdő idősödő emberek napközbeni ellátása során a hozzátartozók tehermentesítése tanácsadás, segítségnyújtás, hozzátartozói támogatói csoport létrehozásával, a családsegítő szolgálat közreműködésével.</w:t>
      </w:r>
    </w:p>
    <w:p w:rsidR="00F01D0C" w:rsidRPr="00CF133C" w:rsidRDefault="00F01D0C" w:rsidP="00CF42EE">
      <w:pPr>
        <w:numPr>
          <w:ilvl w:val="0"/>
          <w:numId w:val="39"/>
        </w:numPr>
        <w:tabs>
          <w:tab w:val="clear" w:pos="720"/>
        </w:tabs>
        <w:spacing w:before="120" w:after="60" w:line="276" w:lineRule="auto"/>
        <w:ind w:left="709"/>
        <w:jc w:val="both"/>
      </w:pPr>
      <w:r w:rsidRPr="00CF133C">
        <w:rPr>
          <w:bCs/>
        </w:rPr>
        <w:t xml:space="preserve">Személyközpontú gondoskodással, elősegíteni a </w:t>
      </w:r>
      <w:proofErr w:type="spellStart"/>
      <w:r w:rsidRPr="00CF133C">
        <w:rPr>
          <w:bCs/>
        </w:rPr>
        <w:t>demenciával</w:t>
      </w:r>
      <w:proofErr w:type="spellEnd"/>
      <w:r w:rsidRPr="00CF133C">
        <w:rPr>
          <w:bCs/>
        </w:rPr>
        <w:t xml:space="preserve"> küzdő idősödő embereknek, családtagjaiknak és mindazoknak a „jól-létét” akik törődnek velük.</w:t>
      </w:r>
      <w:r w:rsidRPr="00CF133C">
        <w:t xml:space="preserve"> Családi kapcsolataik ápolása a családtagok bevonásával. </w:t>
      </w:r>
    </w:p>
    <w:p w:rsidR="00F01D0C" w:rsidRPr="00CF133C" w:rsidRDefault="00F01D0C" w:rsidP="00CF42EE">
      <w:pPr>
        <w:numPr>
          <w:ilvl w:val="0"/>
          <w:numId w:val="39"/>
        </w:numPr>
        <w:tabs>
          <w:tab w:val="clear" w:pos="720"/>
        </w:tabs>
        <w:spacing w:before="120" w:after="60" w:line="276" w:lineRule="auto"/>
        <w:ind w:left="709"/>
        <w:jc w:val="both"/>
      </w:pPr>
      <w:r w:rsidRPr="00CF133C">
        <w:t>Ápolás, gondozás, foglalkoztatás mellett, szeretetteljes gondoskodás, biztonságos felügyelet biztosítása az emberi méltóságuk, autonómiájuk megőrzésével.</w:t>
      </w:r>
    </w:p>
    <w:p w:rsidR="00F01D0C" w:rsidRPr="00CF133C" w:rsidRDefault="00F01D0C" w:rsidP="00CF42EE">
      <w:pPr>
        <w:numPr>
          <w:ilvl w:val="0"/>
          <w:numId w:val="39"/>
        </w:numPr>
        <w:tabs>
          <w:tab w:val="clear" w:pos="720"/>
        </w:tabs>
        <w:spacing w:before="120" w:after="60" w:line="276" w:lineRule="auto"/>
        <w:ind w:left="709"/>
        <w:jc w:val="both"/>
      </w:pPr>
      <w:r w:rsidRPr="00CF133C">
        <w:rPr>
          <w:bCs/>
        </w:rPr>
        <w:t xml:space="preserve">Speciális mentális programok mentén biztonságot, védelmet és érzelmi támogatást nyújtani, biztosítani az aktív időtöltést számukra.  </w:t>
      </w:r>
    </w:p>
    <w:p w:rsidR="00F01D0C" w:rsidRPr="00CF133C" w:rsidRDefault="00F01D0C" w:rsidP="00CF42EE">
      <w:pPr>
        <w:numPr>
          <w:ilvl w:val="0"/>
          <w:numId w:val="39"/>
        </w:numPr>
        <w:tabs>
          <w:tab w:val="clear" w:pos="720"/>
        </w:tabs>
        <w:spacing w:before="120" w:after="60" w:line="276" w:lineRule="auto"/>
        <w:ind w:left="709"/>
        <w:jc w:val="both"/>
      </w:pPr>
      <w:r w:rsidRPr="00CF133C">
        <w:t xml:space="preserve">Az aktivitásuk, meglévő képességük megtartása, a </w:t>
      </w:r>
      <w:proofErr w:type="spellStart"/>
      <w:r w:rsidRPr="00CF133C">
        <w:t>dependencia</w:t>
      </w:r>
      <w:proofErr w:type="spellEnd"/>
      <w:r w:rsidRPr="00CF133C">
        <w:t xml:space="preserve"> megelőzése, az egészségügyi szolgálattal együttműködve.</w:t>
      </w:r>
    </w:p>
    <w:p w:rsidR="00F01D0C" w:rsidRPr="00CF133C" w:rsidRDefault="00F01D0C" w:rsidP="00CF42EE">
      <w:pPr>
        <w:numPr>
          <w:ilvl w:val="0"/>
          <w:numId w:val="39"/>
        </w:numPr>
        <w:tabs>
          <w:tab w:val="clear" w:pos="720"/>
        </w:tabs>
        <w:spacing w:before="120" w:after="60" w:line="276" w:lineRule="auto"/>
        <w:ind w:left="709"/>
        <w:jc w:val="both"/>
        <w:rPr>
          <w:b/>
          <w:bCs/>
        </w:rPr>
      </w:pPr>
      <w:r w:rsidRPr="00CF133C">
        <w:t xml:space="preserve">Kapcsolat kialakítása és fenntartása a kompetenciahatárok betartásával (pszichiáter, </w:t>
      </w:r>
      <w:proofErr w:type="spellStart"/>
      <w:r w:rsidRPr="00CF133C">
        <w:t>geriáter</w:t>
      </w:r>
      <w:proofErr w:type="spellEnd"/>
      <w:r w:rsidRPr="00CF133C">
        <w:t>, háziorvos, hivatásos gondnok);</w:t>
      </w:r>
    </w:p>
    <w:p w:rsidR="00F01D0C" w:rsidRDefault="00F01D0C" w:rsidP="00E60C09">
      <w:pPr>
        <w:numPr>
          <w:ilvl w:val="0"/>
          <w:numId w:val="39"/>
        </w:numPr>
        <w:tabs>
          <w:tab w:val="clear" w:pos="720"/>
        </w:tabs>
        <w:spacing w:before="120" w:after="60" w:line="276" w:lineRule="auto"/>
        <w:ind w:left="709"/>
        <w:jc w:val="both"/>
        <w:rPr>
          <w:bCs/>
        </w:rPr>
      </w:pPr>
      <w:r w:rsidRPr="00CF133C">
        <w:rPr>
          <w:bCs/>
        </w:rPr>
        <w:t xml:space="preserve">Bekerülés előfeltétele a </w:t>
      </w:r>
      <w:proofErr w:type="spellStart"/>
      <w:r w:rsidRPr="00CF133C">
        <w:rPr>
          <w:bCs/>
        </w:rPr>
        <w:t>geriáter</w:t>
      </w:r>
      <w:proofErr w:type="spellEnd"/>
      <w:r w:rsidRPr="00CF133C">
        <w:rPr>
          <w:bCs/>
        </w:rPr>
        <w:t xml:space="preserve"> háziorvos, a pszichiáter és a mentálhigiénés munkatárs - szociális munkás által készített szakvélemény, az erősségekre épülő </w:t>
      </w:r>
      <w:r w:rsidRPr="00CF133C">
        <w:rPr>
          <w:bCs/>
        </w:rPr>
        <w:lastRenderedPageBreak/>
        <w:t>állapotfelmérés, mely elősegíti a fizikai és mentális képességek megőrzésére irányuló gondozási tervek elkészítését, meghatározza a szükséges szakemberek bevonását, a stáb felállítását, a további feladatok meghatározását előkészíti.</w:t>
      </w:r>
    </w:p>
    <w:p w:rsidR="00E60C09" w:rsidRPr="00E60C09" w:rsidRDefault="00E60C09" w:rsidP="00E60C09">
      <w:pPr>
        <w:numPr>
          <w:ilvl w:val="0"/>
          <w:numId w:val="39"/>
        </w:numPr>
        <w:tabs>
          <w:tab w:val="clear" w:pos="720"/>
        </w:tabs>
        <w:spacing w:before="120" w:after="60" w:line="276" w:lineRule="auto"/>
        <w:ind w:left="709"/>
        <w:jc w:val="both"/>
        <w:rPr>
          <w:bCs/>
        </w:rPr>
      </w:pPr>
    </w:p>
    <w:p w:rsidR="00F01D0C" w:rsidRPr="00CF133C" w:rsidRDefault="00F01D0C" w:rsidP="00F01D0C">
      <w:pPr>
        <w:pStyle w:val="Szvegtrzs"/>
        <w:spacing w:line="276" w:lineRule="auto"/>
        <w:ind w:right="-340"/>
        <w:jc w:val="both"/>
        <w:rPr>
          <w:b/>
          <w:bCs/>
        </w:rPr>
      </w:pPr>
      <w:r w:rsidRPr="00CF133C">
        <w:rPr>
          <w:b/>
          <w:bCs/>
        </w:rPr>
        <w:t>Demens személyek nappali ellátásának további szabályai</w:t>
      </w:r>
    </w:p>
    <w:p w:rsidR="00F01D0C" w:rsidRPr="00CF133C" w:rsidRDefault="00F01D0C" w:rsidP="00CF42EE">
      <w:pPr>
        <w:pStyle w:val="Szvegtrzs"/>
        <w:spacing w:line="276" w:lineRule="auto"/>
        <w:ind w:right="-1"/>
        <w:jc w:val="both"/>
      </w:pPr>
      <w:r w:rsidRPr="00CF133C">
        <w:t xml:space="preserve">A demens személyek nappali ellátása pszichiáter, neurológus, </w:t>
      </w:r>
      <w:proofErr w:type="spellStart"/>
      <w:r w:rsidRPr="00CF133C">
        <w:t>geriáter</w:t>
      </w:r>
      <w:proofErr w:type="spellEnd"/>
      <w:r w:rsidRPr="00CF133C">
        <w:t xml:space="preserve"> által készített </w:t>
      </w:r>
      <w:proofErr w:type="spellStart"/>
      <w:r w:rsidRPr="00CF133C">
        <w:t>demencia</w:t>
      </w:r>
      <w:proofErr w:type="spellEnd"/>
      <w:r w:rsidRPr="00CF133C">
        <w:t xml:space="preserve"> kórképet megállapító szakvéleményével rendelkező személyeket láthat el.</w:t>
      </w:r>
    </w:p>
    <w:p w:rsidR="00F01D0C" w:rsidRPr="00CF133C" w:rsidRDefault="00F01D0C" w:rsidP="00F01D0C">
      <w:pPr>
        <w:pStyle w:val="Szvegtrzs"/>
        <w:spacing w:line="276" w:lineRule="auto"/>
        <w:ind w:right="-340"/>
        <w:jc w:val="both"/>
        <w:rPr>
          <w:b/>
          <w:bCs/>
        </w:rPr>
      </w:pPr>
      <w:r w:rsidRPr="00CF133C">
        <w:rPr>
          <w:b/>
          <w:bCs/>
        </w:rPr>
        <w:t>A demens ellátás értékeken alapuló személyközpontú gondoskodás.</w:t>
      </w:r>
    </w:p>
    <w:p w:rsidR="00F01D0C" w:rsidRPr="00CF133C" w:rsidRDefault="00F01D0C" w:rsidP="00CF42EE">
      <w:pPr>
        <w:pStyle w:val="Szvegtrzs"/>
        <w:spacing w:line="276" w:lineRule="auto"/>
        <w:ind w:right="-1"/>
        <w:jc w:val="both"/>
      </w:pPr>
      <w:r w:rsidRPr="00CF133C">
        <w:t>A személyközpontú gondozás a dolgozók részéről kreatív innovációs készséget és kísérletező kedvet igénylő tevékenység.</w:t>
      </w:r>
    </w:p>
    <w:p w:rsidR="00F01D0C" w:rsidRPr="00CF133C" w:rsidRDefault="00F01D0C" w:rsidP="00F01D0C">
      <w:pPr>
        <w:pStyle w:val="Szvegtrzs"/>
        <w:spacing w:line="276" w:lineRule="auto"/>
        <w:ind w:right="-340"/>
        <w:jc w:val="both"/>
        <w:rPr>
          <w:u w:val="single"/>
        </w:rPr>
      </w:pPr>
      <w:r w:rsidRPr="00CF133C">
        <w:rPr>
          <w:u w:val="single"/>
        </w:rPr>
        <w:t>Személyközpontú szociális munka érvényesülése a demens nappali ellátás során</w:t>
      </w:r>
    </w:p>
    <w:p w:rsidR="00F01D0C" w:rsidRPr="00CF133C" w:rsidRDefault="00F01D0C" w:rsidP="00F01D0C">
      <w:pPr>
        <w:pStyle w:val="Szvegtrzs"/>
        <w:spacing w:after="0" w:line="276" w:lineRule="auto"/>
        <w:ind w:left="720" w:right="-340"/>
        <w:jc w:val="both"/>
      </w:pPr>
      <w:r w:rsidRPr="00CF133C">
        <w:t xml:space="preserve">Kommunikáció a szolgáltatást igénybevevőkkel </w:t>
      </w:r>
    </w:p>
    <w:p w:rsidR="00F01D0C" w:rsidRPr="00CF133C" w:rsidRDefault="00F01D0C" w:rsidP="00F01D0C">
      <w:pPr>
        <w:pStyle w:val="Szvegtrzs"/>
        <w:numPr>
          <w:ilvl w:val="0"/>
          <w:numId w:val="22"/>
        </w:numPr>
        <w:spacing w:after="0" w:line="276" w:lineRule="auto"/>
        <w:ind w:right="-340"/>
        <w:jc w:val="both"/>
      </w:pPr>
      <w:r w:rsidRPr="00CF133C">
        <w:t xml:space="preserve">partnerség </w:t>
      </w:r>
    </w:p>
    <w:p w:rsidR="00F01D0C" w:rsidRPr="00CF133C" w:rsidRDefault="00F01D0C" w:rsidP="00F01D0C">
      <w:pPr>
        <w:pStyle w:val="Szvegtrzs"/>
        <w:numPr>
          <w:ilvl w:val="0"/>
          <w:numId w:val="22"/>
        </w:numPr>
        <w:spacing w:after="0" w:line="276" w:lineRule="auto"/>
        <w:ind w:right="-340"/>
        <w:jc w:val="both"/>
      </w:pPr>
      <w:r w:rsidRPr="00CF133C">
        <w:t>odaforduló figyelem</w:t>
      </w:r>
    </w:p>
    <w:p w:rsidR="00F01D0C" w:rsidRPr="00CF133C" w:rsidRDefault="00F01D0C" w:rsidP="00F01D0C">
      <w:pPr>
        <w:pStyle w:val="Szvegtrzs"/>
        <w:numPr>
          <w:ilvl w:val="0"/>
          <w:numId w:val="22"/>
        </w:numPr>
        <w:spacing w:after="0" w:line="276" w:lineRule="auto"/>
        <w:ind w:right="-340"/>
        <w:jc w:val="both"/>
      </w:pPr>
      <w:r w:rsidRPr="00CF133C">
        <w:t>korrekt információ</w:t>
      </w:r>
    </w:p>
    <w:p w:rsidR="00F01D0C" w:rsidRPr="00CF133C" w:rsidRDefault="00F01D0C" w:rsidP="00F01D0C">
      <w:pPr>
        <w:pStyle w:val="Szvegtrzs"/>
        <w:spacing w:after="0" w:line="276" w:lineRule="auto"/>
        <w:ind w:left="720" w:right="-340"/>
        <w:jc w:val="both"/>
      </w:pPr>
      <w:r w:rsidRPr="00CF133C">
        <w:t>Empátia és a szolgáltatást igénybevevő szempontjainak figyelembevétele</w:t>
      </w:r>
    </w:p>
    <w:p w:rsidR="00F01D0C" w:rsidRPr="00CF133C" w:rsidRDefault="00F01D0C" w:rsidP="00F01D0C">
      <w:pPr>
        <w:pStyle w:val="Szvegtrzs"/>
        <w:numPr>
          <w:ilvl w:val="0"/>
          <w:numId w:val="23"/>
        </w:numPr>
        <w:spacing w:after="0" w:line="276" w:lineRule="auto"/>
        <w:ind w:right="-340"/>
        <w:jc w:val="both"/>
      </w:pPr>
      <w:r w:rsidRPr="00CF133C">
        <w:t>megértés</w:t>
      </w:r>
    </w:p>
    <w:p w:rsidR="00F01D0C" w:rsidRPr="00CF133C" w:rsidRDefault="00F01D0C" w:rsidP="00F01D0C">
      <w:pPr>
        <w:pStyle w:val="Szvegtrzs"/>
        <w:numPr>
          <w:ilvl w:val="0"/>
          <w:numId w:val="23"/>
        </w:numPr>
        <w:spacing w:after="0" w:line="276" w:lineRule="auto"/>
        <w:ind w:right="-340"/>
        <w:jc w:val="both"/>
      </w:pPr>
      <w:r w:rsidRPr="00CF133C">
        <w:t>empátiás készségek fejlesztése</w:t>
      </w:r>
    </w:p>
    <w:p w:rsidR="00F01D0C" w:rsidRPr="00CF133C" w:rsidRDefault="00F01D0C" w:rsidP="00F01D0C">
      <w:pPr>
        <w:pStyle w:val="Szvegtrzs"/>
        <w:spacing w:after="0" w:line="276" w:lineRule="auto"/>
        <w:ind w:left="720" w:right="-340"/>
        <w:jc w:val="both"/>
      </w:pPr>
      <w:r w:rsidRPr="00CF133C">
        <w:t>Gondozás légköre</w:t>
      </w:r>
    </w:p>
    <w:p w:rsidR="00F01D0C" w:rsidRPr="00CF133C" w:rsidRDefault="00F01D0C" w:rsidP="00F01D0C">
      <w:pPr>
        <w:pStyle w:val="Szvegtrzs"/>
        <w:numPr>
          <w:ilvl w:val="0"/>
          <w:numId w:val="24"/>
        </w:numPr>
        <w:spacing w:after="0" w:line="276" w:lineRule="auto"/>
        <w:ind w:right="-340"/>
        <w:jc w:val="both"/>
      </w:pPr>
      <w:r w:rsidRPr="00CF133C">
        <w:t>pozitív gondozási légkör megteremtése</w:t>
      </w:r>
    </w:p>
    <w:p w:rsidR="00F01D0C" w:rsidRPr="00CF133C" w:rsidRDefault="00F01D0C" w:rsidP="00F01D0C">
      <w:pPr>
        <w:pStyle w:val="Szvegtrzs"/>
        <w:numPr>
          <w:ilvl w:val="0"/>
          <w:numId w:val="24"/>
        </w:numPr>
        <w:spacing w:after="0" w:line="276" w:lineRule="auto"/>
        <w:ind w:right="-340"/>
        <w:jc w:val="both"/>
      </w:pPr>
      <w:r w:rsidRPr="00CF133C">
        <w:t>elfogadó gondozási attitűd</w:t>
      </w:r>
    </w:p>
    <w:p w:rsidR="00F01D0C" w:rsidRPr="00CF133C" w:rsidRDefault="00F01D0C" w:rsidP="00F01D0C">
      <w:pPr>
        <w:pStyle w:val="Szvegtrzs"/>
        <w:spacing w:after="0" w:line="276" w:lineRule="auto"/>
        <w:ind w:left="720" w:right="-340"/>
        <w:jc w:val="both"/>
      </w:pPr>
      <w:r w:rsidRPr="00CF133C">
        <w:t>Respektus</w:t>
      </w:r>
    </w:p>
    <w:p w:rsidR="00F01D0C" w:rsidRPr="00CF133C" w:rsidRDefault="00F01D0C" w:rsidP="00F01D0C">
      <w:pPr>
        <w:pStyle w:val="Szvegtrzs"/>
        <w:numPr>
          <w:ilvl w:val="0"/>
          <w:numId w:val="25"/>
        </w:numPr>
        <w:spacing w:after="0" w:line="276" w:lineRule="auto"/>
        <w:ind w:right="-340"/>
        <w:jc w:val="both"/>
      </w:pPr>
      <w:r w:rsidRPr="00CF133C">
        <w:t>a szolgáltatást igénybevevőt autonóm felnőttnek kell tekinteni</w:t>
      </w:r>
    </w:p>
    <w:p w:rsidR="00F01D0C" w:rsidRPr="00CF133C" w:rsidRDefault="00F01D0C" w:rsidP="00F01D0C">
      <w:pPr>
        <w:pStyle w:val="Szvegtrzs"/>
        <w:numPr>
          <w:ilvl w:val="0"/>
          <w:numId w:val="25"/>
        </w:numPr>
        <w:spacing w:after="0" w:line="276" w:lineRule="auto"/>
        <w:ind w:right="-340"/>
        <w:jc w:val="both"/>
      </w:pPr>
      <w:r w:rsidRPr="00CF133C">
        <w:t xml:space="preserve">el kell kerülni a </w:t>
      </w:r>
      <w:proofErr w:type="spellStart"/>
      <w:r w:rsidRPr="00CF133C">
        <w:t>paternalisztikus</w:t>
      </w:r>
      <w:proofErr w:type="spellEnd"/>
      <w:r w:rsidRPr="00CF133C">
        <w:t xml:space="preserve"> gondozási attitűdöt és a lekezelő megnyilvánulásokat</w:t>
      </w:r>
    </w:p>
    <w:p w:rsidR="00F01D0C" w:rsidRPr="00CF133C" w:rsidRDefault="00F01D0C" w:rsidP="00F01D0C">
      <w:pPr>
        <w:pStyle w:val="Szvegtrzs"/>
        <w:spacing w:after="0" w:line="276" w:lineRule="auto"/>
        <w:ind w:left="720" w:right="-340"/>
        <w:jc w:val="both"/>
      </w:pPr>
      <w:r w:rsidRPr="00CF133C">
        <w:t>Képessé tevés (</w:t>
      </w:r>
      <w:proofErr w:type="spellStart"/>
      <w:r w:rsidRPr="00CF133C">
        <w:t>empowerment</w:t>
      </w:r>
      <w:proofErr w:type="spellEnd"/>
      <w:r w:rsidRPr="00CF133C">
        <w:t>)</w:t>
      </w:r>
    </w:p>
    <w:p w:rsidR="00F01D0C" w:rsidRPr="00CF133C" w:rsidRDefault="00F01D0C" w:rsidP="00F01D0C">
      <w:pPr>
        <w:pStyle w:val="Szvegtrzs"/>
        <w:numPr>
          <w:ilvl w:val="0"/>
          <w:numId w:val="26"/>
        </w:numPr>
        <w:spacing w:after="0" w:line="276" w:lineRule="auto"/>
        <w:ind w:right="-340"/>
        <w:jc w:val="both"/>
      </w:pPr>
      <w:r w:rsidRPr="00CF133C">
        <w:t>megerősíteni a szolgáltatást igénybevevő autonómiáját</w:t>
      </w:r>
    </w:p>
    <w:p w:rsidR="00F01D0C" w:rsidRPr="00CF133C" w:rsidRDefault="00F01D0C" w:rsidP="00F01D0C">
      <w:pPr>
        <w:pStyle w:val="Szvegtrzs"/>
        <w:numPr>
          <w:ilvl w:val="0"/>
          <w:numId w:val="26"/>
        </w:numPr>
        <w:spacing w:after="0" w:line="276" w:lineRule="auto"/>
        <w:ind w:right="-340"/>
        <w:jc w:val="both"/>
      </w:pPr>
      <w:r w:rsidRPr="00CF133C">
        <w:t>ösztönözni az önálló erőfeszítést</w:t>
      </w:r>
    </w:p>
    <w:p w:rsidR="00F01D0C" w:rsidRPr="00CF133C" w:rsidRDefault="00F01D0C" w:rsidP="00F01D0C">
      <w:pPr>
        <w:pStyle w:val="Szvegtrzs"/>
        <w:spacing w:after="0" w:line="276" w:lineRule="auto"/>
        <w:ind w:left="720" w:right="-340"/>
        <w:jc w:val="both"/>
      </w:pPr>
      <w:r w:rsidRPr="00CF133C">
        <w:t>Közösségi részvétel ösztönzése</w:t>
      </w:r>
    </w:p>
    <w:p w:rsidR="00F01D0C" w:rsidRPr="00CF133C" w:rsidRDefault="00F01D0C" w:rsidP="00F01D0C">
      <w:pPr>
        <w:pStyle w:val="Szvegtrzs"/>
        <w:numPr>
          <w:ilvl w:val="0"/>
          <w:numId w:val="27"/>
        </w:numPr>
        <w:spacing w:after="0" w:line="276" w:lineRule="auto"/>
        <w:ind w:right="-340"/>
        <w:jc w:val="both"/>
      </w:pPr>
      <w:r w:rsidRPr="00CF133C">
        <w:t>változatos közösségi programok kialakítása és azokba a szolgáltatást igénybevevők bevonása</w:t>
      </w:r>
    </w:p>
    <w:p w:rsidR="00F01D0C" w:rsidRPr="00CF133C" w:rsidRDefault="00F01D0C" w:rsidP="00F01D0C">
      <w:pPr>
        <w:pStyle w:val="Szvegtrzs"/>
        <w:numPr>
          <w:ilvl w:val="0"/>
          <w:numId w:val="27"/>
        </w:numPr>
        <w:spacing w:after="0" w:line="276" w:lineRule="auto"/>
        <w:ind w:right="-340"/>
        <w:jc w:val="both"/>
      </w:pPr>
      <w:r w:rsidRPr="00CF133C">
        <w:t>„nyitott klub” koncepciójának érvényesülése</w:t>
      </w:r>
    </w:p>
    <w:p w:rsidR="00F01D0C" w:rsidRPr="00CF133C" w:rsidRDefault="00F01D0C" w:rsidP="00F01D0C">
      <w:pPr>
        <w:pStyle w:val="Szvegtrzs"/>
        <w:spacing w:after="0" w:line="276" w:lineRule="auto"/>
        <w:ind w:left="720" w:right="-340"/>
        <w:jc w:val="both"/>
      </w:pPr>
      <w:r w:rsidRPr="00CF133C">
        <w:t>Problémás viselkedés kezelése</w:t>
      </w:r>
    </w:p>
    <w:p w:rsidR="00F01D0C" w:rsidRPr="00CF133C" w:rsidRDefault="00F01D0C" w:rsidP="00F01D0C">
      <w:pPr>
        <w:pStyle w:val="Szvegtrzs"/>
        <w:numPr>
          <w:ilvl w:val="0"/>
          <w:numId w:val="28"/>
        </w:numPr>
        <w:spacing w:after="0" w:line="276" w:lineRule="auto"/>
        <w:ind w:right="-340"/>
        <w:jc w:val="both"/>
      </w:pPr>
      <w:r w:rsidRPr="00CF133C">
        <w:t>megfelelő gondozási stratégiák kialakítása</w:t>
      </w:r>
    </w:p>
    <w:p w:rsidR="00F01D0C" w:rsidRPr="00CF133C" w:rsidRDefault="00F01D0C" w:rsidP="00F01D0C">
      <w:pPr>
        <w:pStyle w:val="Szvegtrzs"/>
        <w:numPr>
          <w:ilvl w:val="0"/>
          <w:numId w:val="28"/>
        </w:numPr>
        <w:spacing w:after="0" w:line="276" w:lineRule="auto"/>
        <w:ind w:right="-340"/>
        <w:jc w:val="both"/>
      </w:pPr>
      <w:r w:rsidRPr="00CF133C">
        <w:t>szükség esetén pszichiáter orvos bevonása</w:t>
      </w:r>
    </w:p>
    <w:p w:rsidR="00F01D0C" w:rsidRPr="00CF133C" w:rsidRDefault="00F01D0C" w:rsidP="00F01D0C">
      <w:pPr>
        <w:pStyle w:val="Szvegtrzs"/>
        <w:spacing w:after="0" w:line="276" w:lineRule="auto"/>
        <w:ind w:left="720" w:right="-340"/>
        <w:jc w:val="both"/>
      </w:pPr>
      <w:r w:rsidRPr="00CF133C">
        <w:t>Hozzátartozók bevonása</w:t>
      </w:r>
    </w:p>
    <w:p w:rsidR="00F01D0C" w:rsidRPr="00CF133C" w:rsidRDefault="00F01D0C" w:rsidP="00F01D0C">
      <w:pPr>
        <w:pStyle w:val="Szvegtrzs"/>
        <w:numPr>
          <w:ilvl w:val="0"/>
          <w:numId w:val="29"/>
        </w:numPr>
        <w:spacing w:after="0" w:line="276" w:lineRule="auto"/>
        <w:ind w:right="-340"/>
        <w:jc w:val="both"/>
      </w:pPr>
      <w:r w:rsidRPr="00CF133C">
        <w:t>a klub életébe aktívan bevonódjanak</w:t>
      </w:r>
    </w:p>
    <w:p w:rsidR="00F01D0C" w:rsidRPr="00CF133C" w:rsidRDefault="00F01D0C" w:rsidP="00F01D0C">
      <w:pPr>
        <w:pStyle w:val="Szvegtrzs"/>
        <w:numPr>
          <w:ilvl w:val="0"/>
          <w:numId w:val="29"/>
        </w:numPr>
        <w:spacing w:after="0" w:line="276" w:lineRule="auto"/>
        <w:ind w:right="-340"/>
        <w:jc w:val="both"/>
      </w:pPr>
      <w:r w:rsidRPr="00CF133C">
        <w:t>érdemi kapcsolattartás kialakítása</w:t>
      </w:r>
    </w:p>
    <w:p w:rsidR="00F01D0C" w:rsidRPr="00CF133C" w:rsidRDefault="00F01D0C" w:rsidP="00F01D0C">
      <w:pPr>
        <w:pStyle w:val="Szvegtrzs"/>
        <w:numPr>
          <w:ilvl w:val="0"/>
          <w:numId w:val="29"/>
        </w:numPr>
        <w:spacing w:after="0" w:line="276" w:lineRule="auto"/>
        <w:ind w:right="-340"/>
        <w:jc w:val="both"/>
      </w:pPr>
      <w:r w:rsidRPr="00CF133C">
        <w:t xml:space="preserve">felvilágosítás, tudatosítás, segítés </w:t>
      </w:r>
    </w:p>
    <w:p w:rsidR="00F01D0C" w:rsidRPr="00CF133C" w:rsidRDefault="00F01D0C" w:rsidP="00F01D0C">
      <w:pPr>
        <w:pStyle w:val="Szvegtrzs"/>
        <w:spacing w:after="0" w:line="276" w:lineRule="auto"/>
        <w:ind w:left="720" w:right="-340"/>
        <w:jc w:val="both"/>
      </w:pPr>
      <w:r w:rsidRPr="00CF133C">
        <w:t>Csoport munka</w:t>
      </w:r>
    </w:p>
    <w:p w:rsidR="00F01D0C" w:rsidRPr="00CF133C" w:rsidRDefault="00F01D0C" w:rsidP="00F01D0C">
      <w:pPr>
        <w:pStyle w:val="Szvegtrzs"/>
        <w:numPr>
          <w:ilvl w:val="0"/>
          <w:numId w:val="30"/>
        </w:numPr>
        <w:spacing w:after="0" w:line="276" w:lineRule="auto"/>
        <w:ind w:right="-340"/>
        <w:jc w:val="both"/>
      </w:pPr>
      <w:r w:rsidRPr="00CF133C">
        <w:t>minden dolgozó fontos a demens ellátásban.</w:t>
      </w:r>
    </w:p>
    <w:p w:rsidR="00F01D0C" w:rsidRPr="00CF133C" w:rsidRDefault="00F01D0C" w:rsidP="00F01D0C">
      <w:pPr>
        <w:pStyle w:val="Szvegtrzs"/>
        <w:spacing w:line="276" w:lineRule="auto"/>
        <w:ind w:right="-340"/>
        <w:jc w:val="both"/>
      </w:pPr>
    </w:p>
    <w:p w:rsidR="00F01D0C" w:rsidRPr="00CF133C" w:rsidRDefault="00F01D0C" w:rsidP="00F01D0C">
      <w:pPr>
        <w:pStyle w:val="Szvegtrzs"/>
        <w:spacing w:line="276" w:lineRule="auto"/>
        <w:ind w:right="-340"/>
        <w:jc w:val="both"/>
        <w:rPr>
          <w:u w:val="single"/>
        </w:rPr>
      </w:pPr>
      <w:r w:rsidRPr="00CF133C">
        <w:rPr>
          <w:u w:val="single"/>
        </w:rPr>
        <w:t>Gondozási tervek fontos része a demens ellátásban:</w:t>
      </w:r>
    </w:p>
    <w:p w:rsidR="00F01D0C" w:rsidRPr="00CF133C" w:rsidRDefault="00F01D0C" w:rsidP="00F01D0C">
      <w:pPr>
        <w:pStyle w:val="Szvegtrzs"/>
        <w:numPr>
          <w:ilvl w:val="0"/>
          <w:numId w:val="18"/>
        </w:numPr>
        <w:spacing w:after="0" w:line="276" w:lineRule="auto"/>
        <w:ind w:right="-340"/>
        <w:jc w:val="both"/>
      </w:pPr>
      <w:r w:rsidRPr="00CF133C">
        <w:lastRenderedPageBreak/>
        <w:t xml:space="preserve"> élettörténeti elemek </w:t>
      </w:r>
    </w:p>
    <w:p w:rsidR="00F01D0C" w:rsidRPr="00CF133C" w:rsidRDefault="00F01D0C" w:rsidP="00F01D0C">
      <w:pPr>
        <w:pStyle w:val="Szvegtrzs"/>
        <w:numPr>
          <w:ilvl w:val="0"/>
          <w:numId w:val="18"/>
        </w:numPr>
        <w:spacing w:after="0" w:line="276" w:lineRule="auto"/>
        <w:ind w:right="-340"/>
        <w:jc w:val="both"/>
      </w:pPr>
      <w:r w:rsidRPr="00CF133C">
        <w:t>személyiség tényezők feltárása</w:t>
      </w:r>
    </w:p>
    <w:p w:rsidR="00F01D0C" w:rsidRPr="00CF133C" w:rsidRDefault="00F01D0C" w:rsidP="00F01D0C">
      <w:pPr>
        <w:pStyle w:val="Szvegtrzs"/>
        <w:numPr>
          <w:ilvl w:val="0"/>
          <w:numId w:val="18"/>
        </w:numPr>
        <w:spacing w:after="0" w:line="276" w:lineRule="auto"/>
        <w:ind w:right="-340"/>
        <w:jc w:val="both"/>
      </w:pPr>
      <w:r w:rsidRPr="00CF133C">
        <w:t>életviteli stílus</w:t>
      </w:r>
    </w:p>
    <w:p w:rsidR="00F01D0C" w:rsidRPr="00CF133C" w:rsidRDefault="00F01D0C" w:rsidP="00F01D0C">
      <w:pPr>
        <w:pStyle w:val="Szvegtrzs"/>
        <w:numPr>
          <w:ilvl w:val="0"/>
          <w:numId w:val="18"/>
        </w:numPr>
        <w:spacing w:after="0" w:line="276" w:lineRule="auto"/>
        <w:ind w:right="-340"/>
        <w:jc w:val="both"/>
      </w:pPr>
      <w:r w:rsidRPr="00CF133C">
        <w:t>egyéni érdeklődés</w:t>
      </w:r>
    </w:p>
    <w:p w:rsidR="00F01D0C" w:rsidRPr="00CF133C" w:rsidRDefault="00F01D0C" w:rsidP="00F01D0C">
      <w:pPr>
        <w:pStyle w:val="Szvegtrzs"/>
        <w:numPr>
          <w:ilvl w:val="0"/>
          <w:numId w:val="18"/>
        </w:numPr>
        <w:spacing w:after="0" w:line="276" w:lineRule="auto"/>
        <w:ind w:right="-340"/>
        <w:jc w:val="both"/>
      </w:pPr>
      <w:r w:rsidRPr="00CF133C">
        <w:t>megtartott képességek</w:t>
      </w:r>
    </w:p>
    <w:p w:rsidR="00F01D0C" w:rsidRPr="00CF133C" w:rsidRDefault="00F01D0C" w:rsidP="00F01D0C">
      <w:pPr>
        <w:pStyle w:val="Szvegtrzs"/>
        <w:numPr>
          <w:ilvl w:val="0"/>
          <w:numId w:val="18"/>
        </w:numPr>
        <w:spacing w:after="0" w:line="276" w:lineRule="auto"/>
        <w:ind w:right="-340"/>
        <w:jc w:val="both"/>
      </w:pPr>
      <w:r w:rsidRPr="00CF133C">
        <w:t>változások folyamatos nyomon-követése</w:t>
      </w:r>
    </w:p>
    <w:p w:rsidR="00F01D0C" w:rsidRPr="00CF133C" w:rsidRDefault="00F01D0C" w:rsidP="00F01D0C">
      <w:pPr>
        <w:pStyle w:val="Szvegtrzs"/>
        <w:numPr>
          <w:ilvl w:val="0"/>
          <w:numId w:val="18"/>
        </w:numPr>
        <w:spacing w:after="0" w:line="276" w:lineRule="auto"/>
        <w:ind w:right="-340"/>
        <w:jc w:val="both"/>
      </w:pPr>
      <w:r w:rsidRPr="00CF133C">
        <w:t>naponta egyéni és csoportos foglalkozások, heti tervek alapján kell megszervezni és lebonyolítani</w:t>
      </w:r>
    </w:p>
    <w:p w:rsidR="00F01D0C" w:rsidRPr="00CF133C" w:rsidRDefault="00F01D0C" w:rsidP="00F01D0C">
      <w:pPr>
        <w:pStyle w:val="Szvegtrzs"/>
        <w:numPr>
          <w:ilvl w:val="0"/>
          <w:numId w:val="18"/>
        </w:numPr>
        <w:spacing w:after="0" w:line="276" w:lineRule="auto"/>
        <w:ind w:right="-340"/>
        <w:jc w:val="both"/>
      </w:pPr>
      <w:r w:rsidRPr="00CF133C">
        <w:t>folyamatos gondozói felügyelet a nyitvatartási idő alatt</w:t>
      </w:r>
    </w:p>
    <w:p w:rsidR="00F01D0C" w:rsidRPr="00CF133C" w:rsidRDefault="00F01D0C" w:rsidP="00F01D0C">
      <w:pPr>
        <w:pStyle w:val="Szvegtrzs"/>
        <w:numPr>
          <w:ilvl w:val="0"/>
          <w:numId w:val="17"/>
        </w:numPr>
        <w:spacing w:after="0" w:line="276" w:lineRule="auto"/>
        <w:ind w:right="-340"/>
        <w:jc w:val="both"/>
      </w:pPr>
    </w:p>
    <w:p w:rsidR="00F01D0C" w:rsidRPr="00CF133C" w:rsidRDefault="00F01D0C" w:rsidP="00F01D0C">
      <w:pPr>
        <w:pStyle w:val="Szvegtrzs"/>
        <w:spacing w:line="276" w:lineRule="auto"/>
        <w:ind w:right="-340"/>
        <w:jc w:val="both"/>
      </w:pPr>
      <w:r w:rsidRPr="00CF133C">
        <w:t xml:space="preserve">Az ellátásra szolgáló helyiség tárgyi feltételei elősegítik a demens ember könnyű és </w:t>
      </w:r>
      <w:r w:rsidRPr="00CF133C">
        <w:rPr>
          <w:b/>
          <w:bCs/>
        </w:rPr>
        <w:t>biztonságos</w:t>
      </w:r>
      <w:r w:rsidRPr="00CF133C">
        <w:t xml:space="preserve"> közlekedést, tájékozódását, hozzájárulva ezzel is </w:t>
      </w:r>
      <w:r w:rsidRPr="00CF133C">
        <w:rPr>
          <w:b/>
          <w:bCs/>
        </w:rPr>
        <w:t>biztonságérzete</w:t>
      </w:r>
      <w:r w:rsidRPr="00CF133C">
        <w:t xml:space="preserve"> növeléséhez. Alapvető szempont a stabil környezet megteremtése, a berendezési tárgyak állandósága, irányjelzők alkalmazása, strukturálisan egyszerű, jól átlátható, biztonságos berendezésű – székek, fotelok, asztalok lekerekített formájúak, stabil lábazatúak. Csúszást, elesést okozó tárgyak nincsenek a klubban. Helyiségeink megfelelő nagyságúak, világosak, barátságosak. A demens személyek biztonságát növeljük kapaszkodókkal, jelekkel, színekkel, képekkel, amelyek segítik a tájékozódásban, az eligazodásban is. Földszinti, zöld környezetben, udvarral, kerttel rendelkezünk. Alapvető cél, hogy a foglalkozások elősegítsék az ellátottak </w:t>
      </w:r>
      <w:r w:rsidRPr="00CF133C">
        <w:rPr>
          <w:b/>
          <w:bCs/>
        </w:rPr>
        <w:t>meglévő képességeinek</w:t>
      </w:r>
      <w:r w:rsidRPr="00CF133C">
        <w:t xml:space="preserve"> </w:t>
      </w:r>
      <w:r w:rsidRPr="00CF133C">
        <w:rPr>
          <w:b/>
          <w:bCs/>
        </w:rPr>
        <w:t>stabilizálását</w:t>
      </w:r>
      <w:r w:rsidRPr="00CF133C">
        <w:t xml:space="preserve"> a lehetséges mértékig </w:t>
      </w:r>
      <w:r w:rsidRPr="00CF133C">
        <w:rPr>
          <w:b/>
          <w:bCs/>
        </w:rPr>
        <w:t>fejlesztését</w:t>
      </w:r>
      <w:r w:rsidRPr="00CF133C">
        <w:t>, esetleg a már elmaradt képességek újbóli felszínre hozását. A mindennapok során folyamatosan kell törekedni a memória-erősítésére.</w:t>
      </w:r>
    </w:p>
    <w:p w:rsidR="00CF42EE" w:rsidRDefault="00F01D0C" w:rsidP="00CF42EE">
      <w:pPr>
        <w:pStyle w:val="Szvegtrzs"/>
        <w:spacing w:line="276" w:lineRule="auto"/>
        <w:ind w:right="-340"/>
        <w:jc w:val="both"/>
      </w:pPr>
      <w:r w:rsidRPr="00CF133C">
        <w:t xml:space="preserve">Az ellátottak </w:t>
      </w:r>
      <w:r w:rsidRPr="00CF133C">
        <w:rPr>
          <w:b/>
          <w:bCs/>
        </w:rPr>
        <w:t>állapotfelméré</w:t>
      </w:r>
      <w:r w:rsidRPr="00CF133C">
        <w:t xml:space="preserve">se Mini </w:t>
      </w:r>
      <w:proofErr w:type="spellStart"/>
      <w:r w:rsidRPr="00CF133C">
        <w:t>Mentál</w:t>
      </w:r>
      <w:proofErr w:type="spellEnd"/>
      <w:r w:rsidRPr="00CF133C">
        <w:t xml:space="preserve"> Teszt segítségével történik.</w:t>
      </w:r>
    </w:p>
    <w:p w:rsidR="00F01D0C" w:rsidRPr="00CF133C" w:rsidRDefault="00F01D0C" w:rsidP="00CF42EE">
      <w:pPr>
        <w:pStyle w:val="Szvegtrzs"/>
        <w:spacing w:line="276" w:lineRule="auto"/>
        <w:ind w:right="-340"/>
        <w:jc w:val="both"/>
      </w:pPr>
      <w:proofErr w:type="gramStart"/>
      <w:r w:rsidRPr="00CF133C">
        <w:t xml:space="preserve">A </w:t>
      </w:r>
      <w:r w:rsidRPr="00CF133C">
        <w:rPr>
          <w:b/>
          <w:bCs/>
        </w:rPr>
        <w:t xml:space="preserve">Mini </w:t>
      </w:r>
      <w:proofErr w:type="spellStart"/>
      <w:r w:rsidRPr="00CF133C">
        <w:rPr>
          <w:b/>
          <w:bCs/>
        </w:rPr>
        <w:t>Mental</w:t>
      </w:r>
      <w:proofErr w:type="spellEnd"/>
      <w:r w:rsidRPr="00CF133C">
        <w:rPr>
          <w:b/>
          <w:bCs/>
        </w:rPr>
        <w:t xml:space="preserve"> Teszt</w:t>
      </w:r>
      <w:r w:rsidRPr="00CF133C">
        <w:t xml:space="preserve"> egy a 70-es évekből származó gyors kognitív </w:t>
      </w:r>
      <w:hyperlink r:id="rId16" w:tooltip="Teszt (a lap nem létezik)" w:history="1">
        <w:r w:rsidRPr="00CF133C">
          <w:rPr>
            <w:rStyle w:val="Hiperhivatkozs"/>
            <w:rFonts w:ascii="Times New Roman" w:hAnsi="Times New Roman"/>
            <w:color w:val="auto"/>
            <w:sz w:val="24"/>
            <w:u w:val="none"/>
          </w:rPr>
          <w:t>teszt</w:t>
        </w:r>
      </w:hyperlink>
      <w:r w:rsidRPr="00CF133C">
        <w:t xml:space="preserve">, amit főként a </w:t>
      </w:r>
      <w:hyperlink r:id="rId17" w:tooltip="Demencia (a lap nem létezik)" w:history="1">
        <w:proofErr w:type="spellStart"/>
        <w:r w:rsidRPr="00CF133C">
          <w:rPr>
            <w:rStyle w:val="Hiperhivatkozs"/>
            <w:rFonts w:ascii="Times New Roman" w:hAnsi="Times New Roman"/>
            <w:color w:val="auto"/>
            <w:sz w:val="24"/>
            <w:u w:val="none"/>
          </w:rPr>
          <w:t>demenciák</w:t>
        </w:r>
        <w:proofErr w:type="spellEnd"/>
      </w:hyperlink>
      <w:r w:rsidRPr="00CF133C">
        <w:t xml:space="preserve"> azonosítására és súlyossági fokuknak megítélésére használnak az </w:t>
      </w:r>
      <w:hyperlink r:id="rId18" w:tooltip="Orvostudomány" w:history="1">
        <w:r w:rsidRPr="00CF133C">
          <w:rPr>
            <w:rStyle w:val="Hiperhivatkozs"/>
            <w:rFonts w:ascii="Times New Roman" w:hAnsi="Times New Roman"/>
            <w:color w:val="auto"/>
            <w:sz w:val="24"/>
            <w:u w:val="none"/>
          </w:rPr>
          <w:t>orvosi</w:t>
        </w:r>
      </w:hyperlink>
      <w:r w:rsidRPr="00CF133C">
        <w:t xml:space="preserve">, </w:t>
      </w:r>
      <w:hyperlink r:id="rId19" w:tooltip="Klinikai pszichológus" w:history="1">
        <w:r w:rsidRPr="00CF133C">
          <w:rPr>
            <w:rStyle w:val="Hiperhivatkozs"/>
            <w:rFonts w:ascii="Times New Roman" w:hAnsi="Times New Roman"/>
            <w:color w:val="auto"/>
            <w:sz w:val="24"/>
            <w:u w:val="none"/>
          </w:rPr>
          <w:t>klinikai pszichológusi</w:t>
        </w:r>
        <w:proofErr w:type="gramEnd"/>
      </w:hyperlink>
      <w:r w:rsidRPr="00CF133C">
        <w:t xml:space="preserve"> </w:t>
      </w:r>
      <w:proofErr w:type="gramStart"/>
      <w:r w:rsidRPr="00CF133C">
        <w:t>és</w:t>
      </w:r>
      <w:proofErr w:type="gramEnd"/>
      <w:r w:rsidRPr="00CF133C">
        <w:t xml:space="preserve"> </w:t>
      </w:r>
      <w:hyperlink r:id="rId20" w:tooltip="Neuropszichológus (a lap nem létezik)" w:history="1">
        <w:proofErr w:type="spellStart"/>
        <w:r w:rsidRPr="00CF133C">
          <w:rPr>
            <w:rStyle w:val="Hiperhivatkozs"/>
            <w:rFonts w:ascii="Times New Roman" w:hAnsi="Times New Roman"/>
            <w:color w:val="auto"/>
            <w:sz w:val="24"/>
            <w:u w:val="none"/>
          </w:rPr>
          <w:t>neuropszichológusi</w:t>
        </w:r>
        <w:proofErr w:type="spellEnd"/>
      </w:hyperlink>
      <w:r w:rsidRPr="00CF133C">
        <w:t xml:space="preserve"> gyakorlatban. </w:t>
      </w:r>
      <w:proofErr w:type="gramStart"/>
      <w:r w:rsidRPr="00CF133C">
        <w:t xml:space="preserve">A teszt részfeladatai az </w:t>
      </w:r>
      <w:hyperlink r:id="rId21" w:tooltip="Orientáció (a lap nem létezik)" w:history="1">
        <w:r w:rsidRPr="00CF133C">
          <w:rPr>
            <w:rStyle w:val="Hiperhivatkozs"/>
            <w:rFonts w:ascii="Times New Roman" w:hAnsi="Times New Roman"/>
            <w:color w:val="auto"/>
            <w:sz w:val="24"/>
            <w:u w:val="none"/>
          </w:rPr>
          <w:t>orientációt</w:t>
        </w:r>
      </w:hyperlink>
      <w:r w:rsidRPr="00CF133C">
        <w:t xml:space="preserve">, a </w:t>
      </w:r>
      <w:hyperlink r:id="rId22" w:tooltip="Figyelem" w:history="1">
        <w:r w:rsidRPr="00CF133C">
          <w:rPr>
            <w:rStyle w:val="Hiperhivatkozs"/>
            <w:rFonts w:ascii="Times New Roman" w:hAnsi="Times New Roman"/>
            <w:color w:val="auto"/>
            <w:sz w:val="24"/>
            <w:u w:val="none"/>
          </w:rPr>
          <w:t>figyelme</w:t>
        </w:r>
        <w:r w:rsidRPr="00CF133C">
          <w:rPr>
            <w:rStyle w:val="Hiperhivatkozs"/>
            <w:rFonts w:ascii="Times New Roman" w:hAnsi="Times New Roman"/>
            <w:color w:val="auto"/>
            <w:sz w:val="24"/>
          </w:rPr>
          <w:t>t</w:t>
        </w:r>
      </w:hyperlink>
      <w:r w:rsidRPr="00CF133C">
        <w:t xml:space="preserve">, a </w:t>
      </w:r>
      <w:hyperlink r:id="rId23" w:tooltip="Központi végrehajtó (a lap nem létezik)" w:history="1">
        <w:r w:rsidRPr="00CF133C">
          <w:rPr>
            <w:rStyle w:val="Hiperhivatkozs"/>
            <w:rFonts w:ascii="Times New Roman" w:hAnsi="Times New Roman"/>
            <w:color w:val="auto"/>
            <w:sz w:val="24"/>
            <w:u w:val="none"/>
          </w:rPr>
          <w:t>központi végrehajtót</w:t>
        </w:r>
      </w:hyperlink>
      <w:r w:rsidRPr="00CF133C">
        <w:t>, a gyorsasszociációk kiépítésének képességét, a megnevezési valamint az</w:t>
      </w:r>
      <w:proofErr w:type="gramEnd"/>
      <w:r w:rsidRPr="00CF133C">
        <w:t xml:space="preserve"> </w:t>
      </w:r>
      <w:hyperlink r:id="rId24" w:tooltip="Analizáló-szintetizáló képesség (a lap nem létezik)" w:history="1">
        <w:proofErr w:type="gramStart"/>
        <w:r w:rsidRPr="00CF133C">
          <w:rPr>
            <w:rStyle w:val="Hiperhivatkozs"/>
            <w:rFonts w:ascii="Times New Roman" w:hAnsi="Times New Roman"/>
            <w:color w:val="auto"/>
            <w:sz w:val="24"/>
            <w:u w:val="none"/>
          </w:rPr>
          <w:t>analizáló-szintetizáló</w:t>
        </w:r>
        <w:proofErr w:type="gramEnd"/>
        <w:r w:rsidRPr="00CF133C">
          <w:rPr>
            <w:rStyle w:val="Hiperhivatkozs"/>
            <w:rFonts w:ascii="Times New Roman" w:hAnsi="Times New Roman"/>
            <w:color w:val="auto"/>
            <w:sz w:val="24"/>
            <w:u w:val="none"/>
          </w:rPr>
          <w:t xml:space="preserve"> képességet</w:t>
        </w:r>
      </w:hyperlink>
      <w:r w:rsidRPr="00CF133C">
        <w:t xml:space="preserve"> vizsgálják. A teszt előnye, hogy a tesztfelvétele nem tart tovább 10 percnél, pontozása egyszerű, átlátható, a tévedési lehetőség alacsony.</w:t>
      </w:r>
    </w:p>
    <w:p w:rsidR="00F01D0C" w:rsidRPr="00CF133C" w:rsidRDefault="00F01D0C" w:rsidP="00F01D0C">
      <w:pPr>
        <w:pStyle w:val="Szvegtrzs"/>
        <w:spacing w:line="276" w:lineRule="auto"/>
        <w:ind w:right="-340"/>
        <w:jc w:val="both"/>
      </w:pPr>
      <w:r w:rsidRPr="00CF133C">
        <w:t xml:space="preserve">A folyamatos szakmai fejlődés érdekében a közelünkben lévő / Péterffy Sándor utcai Kórház és Rendelőintézet, Szövetség utcai Kórház, </w:t>
      </w:r>
      <w:proofErr w:type="spellStart"/>
      <w:r w:rsidRPr="00CF133C">
        <w:t>Alsóerdősor</w:t>
      </w:r>
      <w:proofErr w:type="spellEnd"/>
      <w:r w:rsidRPr="00CF133C">
        <w:t xml:space="preserve"> / pszichiátriai osztályok szakorvosaival közvetlen munkakapcsolatot építettünk ki, közreműködésükkel és </w:t>
      </w:r>
      <w:proofErr w:type="spellStart"/>
      <w:r w:rsidRPr="00CF133C">
        <w:t>geriátriai</w:t>
      </w:r>
      <w:proofErr w:type="spellEnd"/>
      <w:r w:rsidRPr="00CF133C">
        <w:t xml:space="preserve"> szakvizsgával rendelkező orvosainkkal készítjük el és évenként kontrolláljuk a </w:t>
      </w:r>
      <w:proofErr w:type="spellStart"/>
      <w:r w:rsidRPr="00CF133C">
        <w:t>demenciával</w:t>
      </w:r>
      <w:proofErr w:type="spellEnd"/>
      <w:r w:rsidRPr="00CF133C">
        <w:t xml:space="preserve"> küzdő klubtagjaink állapotfelmérését.   </w:t>
      </w:r>
    </w:p>
    <w:p w:rsidR="00F01D0C" w:rsidRPr="00CF133C" w:rsidRDefault="00F01D0C" w:rsidP="00F01D0C">
      <w:pPr>
        <w:pStyle w:val="Szvegtrzs"/>
        <w:spacing w:line="276" w:lineRule="auto"/>
        <w:ind w:right="-340"/>
        <w:jc w:val="both"/>
        <w:rPr>
          <w:b/>
          <w:bCs/>
        </w:rPr>
      </w:pPr>
      <w:r w:rsidRPr="00CF133C">
        <w:t xml:space="preserve">A Családsegítő </w:t>
      </w:r>
      <w:proofErr w:type="gramStart"/>
      <w:r w:rsidRPr="00CF133C">
        <w:t>Szolgálat segítő</w:t>
      </w:r>
      <w:proofErr w:type="gramEnd"/>
      <w:r w:rsidRPr="00CF133C">
        <w:t xml:space="preserve"> szakembereinek közreműködésével, jelzőrendszer működtetésével, kapcsolati hálót szőve, </w:t>
      </w:r>
      <w:r w:rsidRPr="00CF133C">
        <w:rPr>
          <w:b/>
          <w:bCs/>
        </w:rPr>
        <w:t>hozzátartozói támogatói csoportot szervezünk</w:t>
      </w:r>
      <w:r w:rsidRPr="00CF133C">
        <w:t xml:space="preserve">. Rendkívül fontosnak tartjuk a segítő családtagok tehermentesítését, a jó közérzetük, fizikai és lelki egészségük megőrzését, a szükséges ügyintézéseik könnyítését. </w:t>
      </w:r>
      <w:r w:rsidRPr="00CF133C">
        <w:rPr>
          <w:b/>
          <w:bCs/>
        </w:rPr>
        <w:t xml:space="preserve">Önkéntes csoportok bevonásával gazdagítjuk szolgáltatásainkat, programjainkat.   </w:t>
      </w:r>
    </w:p>
    <w:p w:rsidR="00CF42EE" w:rsidRDefault="00F01D0C" w:rsidP="00CF42EE">
      <w:pPr>
        <w:pStyle w:val="Szvegtrzs"/>
        <w:spacing w:line="276" w:lineRule="auto"/>
        <w:ind w:right="-340"/>
        <w:jc w:val="both"/>
      </w:pPr>
      <w:r w:rsidRPr="00CF133C">
        <w:t xml:space="preserve">A nappali ellátás önmagában csak részben képes segíteni a családok életét. A megváltozott körülmények figyelembe vételével elengedhetetlenül szükséges az egymásra épülő integrált szolgáltatások biztosítása a </w:t>
      </w:r>
      <w:proofErr w:type="spellStart"/>
      <w:r w:rsidRPr="00CF133C">
        <w:t>demencia</w:t>
      </w:r>
      <w:proofErr w:type="spellEnd"/>
      <w:r w:rsidRPr="00CF133C">
        <w:t xml:space="preserve"> kórkép enyhe, középsúlyos és súlyos eseteinél egyaránt. </w:t>
      </w:r>
      <w:r w:rsidRPr="00CF133C">
        <w:rPr>
          <w:b/>
          <w:bCs/>
        </w:rPr>
        <w:t>Bentlakásos ellátásaink</w:t>
      </w:r>
      <w:r w:rsidRPr="00CF133C">
        <w:t xml:space="preserve"> átmeneti (határozott idejű) ill. tartós, (határozatlan idejű) lehetőséget </w:t>
      </w:r>
      <w:r w:rsidRPr="00CF133C">
        <w:lastRenderedPageBreak/>
        <w:t xml:space="preserve">kínálnak a rászoruló családtagok számára. Így valósulhat meg a szellemi hanyatlást nyomon követő állapotváltozásokhoz igazodó egymásra épülő komplex szolgáltatás. </w:t>
      </w:r>
    </w:p>
    <w:p w:rsidR="00CF42EE" w:rsidRDefault="00F01D0C" w:rsidP="00CF42EE">
      <w:pPr>
        <w:pStyle w:val="Szvegtrzs"/>
        <w:spacing w:line="276" w:lineRule="auto"/>
        <w:ind w:right="-340"/>
        <w:jc w:val="both"/>
      </w:pPr>
      <w:r w:rsidRPr="00CF133C">
        <w:rPr>
          <w:b/>
          <w:bCs/>
        </w:rPr>
        <w:t>A bentlakásos ellátásokban kibővített mentális állapotfelmérést végzünk</w:t>
      </w:r>
      <w:r w:rsidRPr="00CF133C">
        <w:t xml:space="preserve">, melynek része a szociális készségszint felmérő rendszer a mentális hanyatlást mutató idősek vizsgálatára. A felmérés öt fő tényező csoport mentén tényezőnként ad értékelést egy-egy hétpontos skálán, kifejezve a hanyatlás mértékét. A felmérést a klienssel együtt élő családtag, illetve az őt tartósan rendszeresen gondozó személlyel folytatott interjú segítségével végezzük el. </w:t>
      </w:r>
    </w:p>
    <w:p w:rsidR="00E60C09" w:rsidRDefault="00E60C09" w:rsidP="00CF42EE">
      <w:pPr>
        <w:pStyle w:val="Szvegtrzs"/>
        <w:spacing w:line="276" w:lineRule="auto"/>
        <w:ind w:right="-340"/>
        <w:jc w:val="both"/>
      </w:pPr>
    </w:p>
    <w:p w:rsidR="00CF42EE" w:rsidRPr="00CF42EE" w:rsidRDefault="004A7288" w:rsidP="00CF42EE">
      <w:pPr>
        <w:pStyle w:val="Szvegtrzs"/>
        <w:spacing w:line="276" w:lineRule="auto"/>
        <w:ind w:right="-340"/>
        <w:jc w:val="both"/>
        <w:rPr>
          <w:b/>
        </w:rPr>
      </w:pPr>
      <w:r w:rsidRPr="00CF42EE">
        <w:rPr>
          <w:b/>
        </w:rPr>
        <w:t>Pszichiátriai betegek nappali ellátása</w:t>
      </w:r>
    </w:p>
    <w:p w:rsidR="00CF42EE" w:rsidRDefault="004A7288" w:rsidP="00CF42EE">
      <w:pPr>
        <w:pStyle w:val="Szvegtrzs"/>
        <w:spacing w:line="276" w:lineRule="auto"/>
        <w:ind w:right="-340"/>
        <w:jc w:val="both"/>
      </w:pPr>
      <w:r w:rsidRPr="00CF133C">
        <w:t>A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 a beutalójuk alapján terápiás célú foglalkoztatásuk javasolt.</w:t>
      </w:r>
    </w:p>
    <w:p w:rsidR="00CF42EE" w:rsidRDefault="00F01D0C" w:rsidP="00CF42EE">
      <w:pPr>
        <w:pStyle w:val="Szvegtrzs"/>
        <w:spacing w:line="276" w:lineRule="auto"/>
        <w:ind w:right="-340"/>
        <w:jc w:val="both"/>
        <w:rPr>
          <w:b/>
        </w:rPr>
      </w:pPr>
      <w:r>
        <w:rPr>
          <w:b/>
        </w:rPr>
        <w:t>A célcsoport jellemzői</w:t>
      </w:r>
    </w:p>
    <w:p w:rsidR="004A7288" w:rsidRPr="00CF133C" w:rsidRDefault="004A7288" w:rsidP="00CF42EE">
      <w:pPr>
        <w:pStyle w:val="Szvegtrzs"/>
        <w:spacing w:line="276" w:lineRule="auto"/>
        <w:ind w:right="-340"/>
        <w:jc w:val="both"/>
      </w:pPr>
      <w:r w:rsidRPr="00CF133C">
        <w:t xml:space="preserve">A pszichiátriai betegek társadalmi megítélése nagymértékben átdolgozásra szorul, mivel negatív előítélet, stigma nehezedik rájuk.  A szemléletváltás elkezdődött, ugyanakkor a pszichiátriai betegségeket mind a mai napig szégyenletes, rejtegetni való dolognak tartják az emberek. A betegség kialakulása folyamán a realitással való harmonikus kapcsolat megbomlik, a kezdeményezőkészség, a szociális aktivitások erősen csökkenek. A kórházi kezelések tovább erősíthetik a hátrányokat: a </w:t>
      </w:r>
      <w:proofErr w:type="spellStart"/>
      <w:r w:rsidRPr="00CF133C">
        <w:t>hospitalizáció</w:t>
      </w:r>
      <w:proofErr w:type="spellEnd"/>
      <w:r w:rsidRPr="00CF133C">
        <w:t xml:space="preserve"> során </w:t>
      </w:r>
      <w:proofErr w:type="spellStart"/>
      <w:r w:rsidRPr="00CF133C">
        <w:t>dependencia</w:t>
      </w:r>
      <w:proofErr w:type="spellEnd"/>
      <w:r w:rsidRPr="00CF133C">
        <w:t>, döntésképtelenség, önálló életviteli képtelenség léphet fel. A beteg a kellő segítség híján a társadalom perifériájára kerülhet. A pszichiátriai betegek nappali ellátása pszicho-szociális rehabilitáció keretében a fent felsorolt veszélyeztető tényezők kialakulásának megelőzésében nyújthat segítséget.</w:t>
      </w:r>
    </w:p>
    <w:p w:rsidR="004A7288" w:rsidRDefault="004A7288" w:rsidP="009A4B68">
      <w:pPr>
        <w:spacing w:line="276" w:lineRule="auto"/>
        <w:jc w:val="both"/>
      </w:pPr>
    </w:p>
    <w:p w:rsidR="00C6579B" w:rsidRPr="004A7288" w:rsidRDefault="00C6579B" w:rsidP="004A7288">
      <w:pPr>
        <w:jc w:val="both"/>
        <w:rPr>
          <w:i/>
        </w:rPr>
      </w:pPr>
      <w:r w:rsidRPr="004A7288">
        <w:rPr>
          <w:i/>
        </w:rPr>
        <w:t>Pszichiátriai betegek nappali ellátásának szakmai tartalma:</w:t>
      </w:r>
    </w:p>
    <w:p w:rsidR="00C6579B" w:rsidRPr="00CF133C" w:rsidRDefault="00C6579B" w:rsidP="004A7288">
      <w:pPr>
        <w:pStyle w:val="Listaszerbekezds"/>
        <w:numPr>
          <w:ilvl w:val="0"/>
          <w:numId w:val="37"/>
        </w:numPr>
        <w:spacing w:before="335" w:after="0"/>
        <w:ind w:left="1560" w:right="167"/>
        <w:jc w:val="both"/>
        <w:rPr>
          <w:rFonts w:ascii="Times New Roman" w:hAnsi="Times New Roman"/>
          <w:sz w:val="24"/>
          <w:szCs w:val="24"/>
        </w:rPr>
      </w:pPr>
      <w:r w:rsidRPr="004A7288">
        <w:rPr>
          <w:rFonts w:ascii="Times New Roman" w:hAnsi="Times New Roman"/>
          <w:sz w:val="24"/>
          <w:szCs w:val="24"/>
        </w:rPr>
        <w:t>A pszichiátriai betegek nappali intézménye az öntevékenységre, az</w:t>
      </w:r>
      <w:r w:rsidRPr="00CF133C">
        <w:rPr>
          <w:rFonts w:ascii="Times New Roman" w:hAnsi="Times New Roman"/>
          <w:sz w:val="24"/>
          <w:szCs w:val="24"/>
        </w:rPr>
        <w:t xml:space="preserve"> önsegítésre épülve biztosítja az ellátást igénybe vevők igényei alapján a kulturális, szabadidős, tájékoztató, képzési, átképzési állásközvetítő, védett lakhatást elősegítő, lakossági és családi programok, találkozók szervezését, lebonyolítását. </w:t>
      </w:r>
      <w:bookmarkStart w:id="0" w:name="pr675"/>
      <w:bookmarkEnd w:id="0"/>
    </w:p>
    <w:p w:rsidR="00C6579B" w:rsidRPr="00CF133C" w:rsidRDefault="00C6579B" w:rsidP="004A7288">
      <w:pPr>
        <w:pStyle w:val="Listaszerbekezds"/>
        <w:numPr>
          <w:ilvl w:val="0"/>
          <w:numId w:val="37"/>
        </w:numPr>
        <w:spacing w:before="335" w:after="0"/>
        <w:ind w:left="1560" w:right="167"/>
        <w:jc w:val="both"/>
        <w:rPr>
          <w:rFonts w:ascii="Times New Roman" w:hAnsi="Times New Roman"/>
          <w:sz w:val="24"/>
          <w:szCs w:val="24"/>
        </w:rPr>
      </w:pPr>
      <w:r w:rsidRPr="00CF133C">
        <w:rPr>
          <w:rFonts w:ascii="Times New Roman" w:hAnsi="Times New Roman"/>
          <w:sz w:val="24"/>
          <w:szCs w:val="24"/>
        </w:rPr>
        <w:t>A pszichiátriai betegek nappali ellátása olyan programokat biztosít, melyek lehetővé teszik az ellátást igénybe vevőnek a társadalomba, a korábbi közösségébe történő visszailleszkedését. Ennek keretében a nappali intézmény programjai nyitottak, kívülállók számára is hozzáférhetőek, a település könnyen elérhető, jól megközelíthető területén helyezkedik el.</w:t>
      </w:r>
      <w:bookmarkStart w:id="1" w:name="pr676"/>
      <w:bookmarkEnd w:id="1"/>
    </w:p>
    <w:p w:rsidR="00C6579B" w:rsidRPr="00CF133C" w:rsidRDefault="00C6579B" w:rsidP="004A7288">
      <w:pPr>
        <w:pStyle w:val="Listaszerbekezds"/>
        <w:numPr>
          <w:ilvl w:val="0"/>
          <w:numId w:val="37"/>
        </w:numPr>
        <w:spacing w:before="335" w:after="0"/>
        <w:ind w:left="1560" w:right="167"/>
        <w:jc w:val="both"/>
        <w:rPr>
          <w:rFonts w:ascii="Times New Roman" w:hAnsi="Times New Roman"/>
          <w:sz w:val="24"/>
          <w:szCs w:val="24"/>
        </w:rPr>
      </w:pPr>
      <w:r w:rsidRPr="00CF133C">
        <w:rPr>
          <w:rFonts w:ascii="Times New Roman" w:hAnsi="Times New Roman"/>
          <w:sz w:val="24"/>
          <w:szCs w:val="24"/>
        </w:rPr>
        <w:t xml:space="preserve">Működésének nem része a pszichiátriai gondozás, de az intézmény munkatársainak szükség szerint kapcsolatot kell tartania az ellátott kezelőorvosával vagy az ideggondozóval, továbbá a hozzátartozókkal, valamint olyan személyekkel, akik fontos szerepet játszanak az ellátott életében. </w:t>
      </w:r>
    </w:p>
    <w:p w:rsidR="00C6579B" w:rsidRPr="00CF133C" w:rsidRDefault="00C6579B" w:rsidP="004A7288">
      <w:pPr>
        <w:pStyle w:val="NormlWeb"/>
        <w:numPr>
          <w:ilvl w:val="0"/>
          <w:numId w:val="37"/>
        </w:numPr>
        <w:spacing w:before="0" w:beforeAutospacing="0" w:after="0" w:afterAutospacing="0" w:line="276" w:lineRule="auto"/>
        <w:ind w:left="1560" w:right="150"/>
        <w:jc w:val="both"/>
      </w:pPr>
      <w:r w:rsidRPr="00CF133C">
        <w:lastRenderedPageBreak/>
        <w:t>Az intézmény a pszichiátriai betegek ellátása mellett szolgáltatást nyújthat a promóció és elsődleges prevenció céljával a mentálisan sérült, krízisbe</w:t>
      </w:r>
      <w:r w:rsidR="004A7288">
        <w:t>n levő személyek részére is. (1/2000. (I.7.)  83.§ SZ</w:t>
      </w:r>
      <w:r w:rsidRPr="00CF133C">
        <w:t>CSM rendelet alapján)</w:t>
      </w:r>
    </w:p>
    <w:p w:rsidR="00C6579B" w:rsidRPr="00CF133C" w:rsidRDefault="00C6579B" w:rsidP="00CF133C">
      <w:pPr>
        <w:pStyle w:val="NormlWeb"/>
        <w:spacing w:before="0" w:beforeAutospacing="0" w:after="0" w:afterAutospacing="0" w:line="276" w:lineRule="auto"/>
        <w:ind w:left="720" w:right="150"/>
        <w:jc w:val="both"/>
      </w:pPr>
    </w:p>
    <w:p w:rsidR="00C6579B" w:rsidRPr="00CF133C" w:rsidRDefault="00C6579B" w:rsidP="00CF133C">
      <w:pPr>
        <w:pStyle w:val="NormlWeb"/>
        <w:spacing w:before="0" w:beforeAutospacing="0" w:after="0" w:afterAutospacing="0" w:line="276" w:lineRule="auto"/>
        <w:ind w:right="150"/>
        <w:jc w:val="both"/>
      </w:pPr>
      <w:r w:rsidRPr="00CF133C">
        <w:t>A szolgáltatás igénybevétele önkéntes, az ellátást igénybe vevő kérelmére történik.</w:t>
      </w:r>
    </w:p>
    <w:p w:rsidR="00C6579B" w:rsidRPr="00CF133C" w:rsidRDefault="00C6579B" w:rsidP="00CF133C">
      <w:pPr>
        <w:spacing w:line="276" w:lineRule="auto"/>
        <w:jc w:val="both"/>
      </w:pPr>
      <w:r w:rsidRPr="00CF133C">
        <w:t>Pszichiáter szakorvos, kezelőorvos orvosi igazolása szükséges minden esetben a diagnózisról.</w:t>
      </w:r>
    </w:p>
    <w:p w:rsidR="00C6579B" w:rsidRPr="00F01D0C" w:rsidRDefault="00C6579B" w:rsidP="00CF133C">
      <w:pPr>
        <w:spacing w:before="335" w:after="335" w:line="276" w:lineRule="auto"/>
        <w:ind w:right="167"/>
        <w:jc w:val="both"/>
        <w:rPr>
          <w:i/>
        </w:rPr>
      </w:pPr>
      <w:r w:rsidRPr="00F01D0C">
        <w:rPr>
          <w:i/>
        </w:rPr>
        <w:t>A biztosít</w:t>
      </w:r>
      <w:r w:rsidR="00CF133C" w:rsidRPr="00F01D0C">
        <w:rPr>
          <w:i/>
        </w:rPr>
        <w:t>ott szolgáltatások formái, köre</w:t>
      </w:r>
    </w:p>
    <w:p w:rsidR="00C6579B" w:rsidRPr="00CF133C" w:rsidRDefault="00C6579B" w:rsidP="00CF133C">
      <w:pPr>
        <w:pStyle w:val="Listaszerbekezds"/>
        <w:numPr>
          <w:ilvl w:val="0"/>
          <w:numId w:val="34"/>
        </w:numPr>
        <w:spacing w:before="240" w:after="60"/>
        <w:jc w:val="both"/>
        <w:rPr>
          <w:rFonts w:ascii="Times New Roman" w:hAnsi="Times New Roman"/>
          <w:b/>
          <w:bCs/>
          <w:sz w:val="24"/>
          <w:szCs w:val="24"/>
        </w:rPr>
      </w:pPr>
      <w:r w:rsidRPr="00CF133C">
        <w:rPr>
          <w:rFonts w:ascii="Times New Roman" w:hAnsi="Times New Roman"/>
          <w:sz w:val="24"/>
          <w:szCs w:val="24"/>
        </w:rPr>
        <w:t>Pszicho-szociális rehabilitáció keretében</w:t>
      </w:r>
    </w:p>
    <w:p w:rsidR="00C6579B" w:rsidRPr="00CF133C" w:rsidRDefault="00C6579B" w:rsidP="00CF133C">
      <w:pPr>
        <w:pStyle w:val="Listaszerbekezds"/>
        <w:numPr>
          <w:ilvl w:val="0"/>
          <w:numId w:val="33"/>
        </w:numPr>
        <w:jc w:val="both"/>
        <w:rPr>
          <w:rFonts w:ascii="Times New Roman" w:hAnsi="Times New Roman"/>
          <w:sz w:val="24"/>
          <w:szCs w:val="24"/>
        </w:rPr>
      </w:pPr>
      <w:r w:rsidRPr="00CF133C">
        <w:rPr>
          <w:rFonts w:ascii="Times New Roman" w:hAnsi="Times New Roman"/>
          <w:sz w:val="24"/>
          <w:szCs w:val="24"/>
        </w:rPr>
        <w:t>a fizikai szükségletek kielégítése (étkeztetés, gyógytorna, higiénés szükségletek, megfelelő étrend);</w:t>
      </w:r>
    </w:p>
    <w:p w:rsidR="00C6579B" w:rsidRPr="00CF133C" w:rsidRDefault="00C6579B" w:rsidP="00CF133C">
      <w:pPr>
        <w:pStyle w:val="Listaszerbekezds"/>
        <w:numPr>
          <w:ilvl w:val="0"/>
          <w:numId w:val="33"/>
        </w:numPr>
        <w:jc w:val="both"/>
        <w:rPr>
          <w:rFonts w:ascii="Times New Roman" w:hAnsi="Times New Roman"/>
          <w:sz w:val="24"/>
          <w:szCs w:val="24"/>
        </w:rPr>
      </w:pPr>
      <w:r w:rsidRPr="00CF133C">
        <w:rPr>
          <w:rFonts w:ascii="Times New Roman" w:hAnsi="Times New Roman"/>
          <w:sz w:val="24"/>
          <w:szCs w:val="24"/>
        </w:rPr>
        <w:t>a pszichés állapot javítása (egyéni és csoportos beszélgetések, pszichológus);</w:t>
      </w:r>
    </w:p>
    <w:p w:rsidR="00C6579B" w:rsidRPr="00CF133C" w:rsidRDefault="00C6579B" w:rsidP="00CF133C">
      <w:pPr>
        <w:pStyle w:val="Listaszerbekezds"/>
        <w:numPr>
          <w:ilvl w:val="0"/>
          <w:numId w:val="33"/>
        </w:numPr>
        <w:jc w:val="both"/>
        <w:rPr>
          <w:rFonts w:ascii="Times New Roman" w:hAnsi="Times New Roman"/>
          <w:sz w:val="24"/>
          <w:szCs w:val="24"/>
        </w:rPr>
      </w:pPr>
      <w:r w:rsidRPr="00CF133C">
        <w:rPr>
          <w:rFonts w:ascii="Times New Roman" w:hAnsi="Times New Roman"/>
          <w:sz w:val="24"/>
          <w:szCs w:val="24"/>
        </w:rPr>
        <w:t>a szociális helyzet javításával kap</w:t>
      </w:r>
      <w:r w:rsidR="004A7288">
        <w:rPr>
          <w:rFonts w:ascii="Times New Roman" w:hAnsi="Times New Roman"/>
          <w:sz w:val="24"/>
          <w:szCs w:val="24"/>
        </w:rPr>
        <w:t>csolatos</w:t>
      </w:r>
      <w:r w:rsidRPr="00CF133C">
        <w:rPr>
          <w:rFonts w:ascii="Times New Roman" w:hAnsi="Times New Roman"/>
          <w:sz w:val="24"/>
          <w:szCs w:val="24"/>
        </w:rPr>
        <w:t xml:space="preserve"> igények kielégítése (támogatások igénybe vételének és egyéb hivatalos ügyeknek intézésének segítése).</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Szabadidős programok szervezése.</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Szakellátáshoz való hozzájutás segítése.</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Speciális önszerveződő csoportok támogatása.</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Munkavégzés lehetőségének szervezése.</w:t>
      </w:r>
      <w:bookmarkStart w:id="2" w:name="pr677"/>
      <w:bookmarkStart w:id="3" w:name="83"/>
      <w:bookmarkEnd w:id="2"/>
      <w:bookmarkEnd w:id="3"/>
    </w:p>
    <w:p w:rsidR="00F01D0C" w:rsidRPr="00CF133C" w:rsidRDefault="00F01D0C" w:rsidP="00F01D0C">
      <w:pPr>
        <w:spacing w:before="240" w:after="60" w:line="276" w:lineRule="auto"/>
        <w:jc w:val="both"/>
        <w:rPr>
          <w:b/>
          <w:bCs/>
        </w:rPr>
      </w:pPr>
      <w:r w:rsidRPr="00CF133C">
        <w:rPr>
          <w:b/>
          <w:bCs/>
        </w:rPr>
        <w:t>A megvalósítani kívánt program konkrét bemutatása, valamint a pszichiátriai betegek nappali ellátása keretében nyújtott sz</w:t>
      </w:r>
      <w:r>
        <w:rPr>
          <w:b/>
          <w:bCs/>
        </w:rPr>
        <w:t>olgáltatáselemek, tevékenységek</w:t>
      </w:r>
    </w:p>
    <w:p w:rsidR="00F01D0C" w:rsidRPr="00CF133C" w:rsidRDefault="00F01D0C" w:rsidP="00F01D0C">
      <w:pPr>
        <w:spacing w:line="276" w:lineRule="auto"/>
        <w:jc w:val="both"/>
      </w:pPr>
      <w:r w:rsidRPr="00CF133C">
        <w:t>A pszichiátriai betegek nappali ellátása elsősorban az otthonukban élő, tizennyolcadik életévüket betöltött, fekvőbeteg-gyógyintézeti kezelést nem igénylő pszichiátriai betegek részére biztosít lehetőséget napközbeni tartózkodásra, társas kapcsolatokra, valamint az alapvető higiéniai szükségletek kielégítésére, továbbá igény szerint megszervezi az ellátottak napközbeni étkezését. A pszichiátriai betegek részére olyan rendszeres, naponta igénybe vehető ellátásokat nyújt, amelynek feladata az ellátottak komplex pszicho-szociális rehabilitációjának elősegítése. Ennek érdekében az ellátott személyes szükségleteinek és céljainak felmérése után egyénre szabott gondozási terv készül.</w:t>
      </w:r>
    </w:p>
    <w:p w:rsidR="00F01D0C" w:rsidRPr="00CF133C" w:rsidRDefault="00F01D0C" w:rsidP="00F01D0C">
      <w:pPr>
        <w:spacing w:line="276" w:lineRule="auto"/>
        <w:jc w:val="both"/>
      </w:pPr>
      <w:r w:rsidRPr="00CF133C">
        <w:t>A gondozási terv része a személyes célokat akadályozó problémák feltárása és a megoldásukra közösen kialakított program. A nappali ellátásban részesülőket a készségfejlesztés képessé teszi az önálló életvezetésre, életminőségük javítására.</w:t>
      </w:r>
    </w:p>
    <w:p w:rsidR="00F01D0C" w:rsidRPr="00CF133C" w:rsidRDefault="00F01D0C" w:rsidP="00F01D0C">
      <w:pPr>
        <w:spacing w:before="240" w:after="60" w:line="276" w:lineRule="auto"/>
        <w:jc w:val="both"/>
        <w:rPr>
          <w:bCs/>
        </w:rPr>
      </w:pPr>
      <w:r w:rsidRPr="00CF133C">
        <w:rPr>
          <w:bCs/>
        </w:rPr>
        <w:t>A szabadidő hasznos és kulturált eltöltésének biztosítására egészségmegőrző és prevenciós tevékenységeket, személyiségfejlesztő, művészetterápiás és kézműves foglalkozást, játékos vetélkedőket, ünnepi megemlékezéseket, múzeum-és színházlátogatásokat szervezünk.</w:t>
      </w:r>
    </w:p>
    <w:p w:rsidR="00F01D0C" w:rsidRPr="00CF133C" w:rsidRDefault="00F01D0C" w:rsidP="00F01D0C">
      <w:pPr>
        <w:numPr>
          <w:ilvl w:val="0"/>
          <w:numId w:val="16"/>
        </w:numPr>
        <w:spacing w:before="120" w:after="60" w:line="276" w:lineRule="auto"/>
        <w:jc w:val="both"/>
      </w:pPr>
      <w:r w:rsidRPr="00CF133C">
        <w:t xml:space="preserve">Kulturált körülmények között a hiányzó családi gondoskodás pótlása; </w:t>
      </w:r>
    </w:p>
    <w:p w:rsidR="00F01D0C" w:rsidRPr="00CF133C" w:rsidRDefault="00F01D0C" w:rsidP="00F01D0C">
      <w:pPr>
        <w:numPr>
          <w:ilvl w:val="0"/>
          <w:numId w:val="16"/>
        </w:numPr>
        <w:spacing w:before="120" w:after="60" w:line="276" w:lineRule="auto"/>
        <w:jc w:val="both"/>
      </w:pPr>
      <w:r w:rsidRPr="00CF133C">
        <w:t>A közösség segítségével az egyedüllét érzésének megszüntetése;</w:t>
      </w:r>
    </w:p>
    <w:p w:rsidR="00F01D0C" w:rsidRPr="00CF133C" w:rsidRDefault="00F01D0C" w:rsidP="00F01D0C">
      <w:pPr>
        <w:numPr>
          <w:ilvl w:val="0"/>
          <w:numId w:val="16"/>
        </w:numPr>
        <w:spacing w:before="120" w:after="60" w:line="276" w:lineRule="auto"/>
        <w:jc w:val="both"/>
      </w:pPr>
      <w:r w:rsidRPr="00CF133C">
        <w:t>Foglalkoztatással a tétlenség kóros következményeinek megelőzése;</w:t>
      </w:r>
    </w:p>
    <w:p w:rsidR="00F01D0C" w:rsidRPr="00CF133C" w:rsidRDefault="00F01D0C" w:rsidP="00F01D0C">
      <w:pPr>
        <w:numPr>
          <w:ilvl w:val="0"/>
          <w:numId w:val="16"/>
        </w:numPr>
        <w:spacing w:before="120" w:after="60" w:line="276" w:lineRule="auto"/>
        <w:jc w:val="both"/>
      </w:pPr>
      <w:r w:rsidRPr="00CF133C">
        <w:t>Rendszeres orvosi vizsgálat és ellenőrzés mellett az egészségi állapot figyelemmel kísérése, a változások felismerése, jelzése;</w:t>
      </w:r>
    </w:p>
    <w:p w:rsidR="00F01D0C" w:rsidRPr="00CF133C" w:rsidRDefault="00F01D0C" w:rsidP="00F01D0C">
      <w:pPr>
        <w:numPr>
          <w:ilvl w:val="0"/>
          <w:numId w:val="16"/>
        </w:numPr>
        <w:spacing w:before="120" w:after="60" w:line="276" w:lineRule="auto"/>
        <w:jc w:val="both"/>
      </w:pPr>
      <w:r w:rsidRPr="00CF133C">
        <w:t>Szükség esetén egyéni higiénés szokások korrigálása;</w:t>
      </w:r>
    </w:p>
    <w:p w:rsidR="00F01D0C" w:rsidRPr="00CF133C" w:rsidRDefault="00F01D0C" w:rsidP="00F01D0C">
      <w:pPr>
        <w:numPr>
          <w:ilvl w:val="0"/>
          <w:numId w:val="16"/>
        </w:numPr>
        <w:spacing w:before="120" w:after="60" w:line="276" w:lineRule="auto"/>
        <w:jc w:val="both"/>
      </w:pPr>
      <w:r w:rsidRPr="00CF133C">
        <w:lastRenderedPageBreak/>
        <w:t>Öntevékenység és önsegítés támogatása a hasonló problémákkal küzdő és azonos betegségben szenvedő kliensek érdekében;</w:t>
      </w:r>
    </w:p>
    <w:p w:rsidR="00F01D0C" w:rsidRPr="00CF133C" w:rsidRDefault="00F01D0C" w:rsidP="00F01D0C">
      <w:pPr>
        <w:numPr>
          <w:ilvl w:val="0"/>
          <w:numId w:val="16"/>
        </w:numPr>
        <w:spacing w:before="120" w:after="60" w:line="276" w:lineRule="auto"/>
        <w:jc w:val="both"/>
      </w:pPr>
      <w:r w:rsidRPr="00CF133C">
        <w:t>A társadalomba, a korábbi közösségbe, a családba történő integrálódás elősegítése;</w:t>
      </w:r>
    </w:p>
    <w:p w:rsidR="00F01D0C" w:rsidRPr="00CF133C" w:rsidRDefault="00F01D0C" w:rsidP="00F01D0C">
      <w:pPr>
        <w:numPr>
          <w:ilvl w:val="0"/>
          <w:numId w:val="16"/>
        </w:numPr>
        <w:spacing w:before="120" w:after="60" w:line="276" w:lineRule="auto"/>
        <w:jc w:val="both"/>
      </w:pPr>
      <w:r w:rsidRPr="00CF133C">
        <w:t>Segítségnyújtás abban, hogy betegségüket elfogadják, tisztában legyenek azzal, hogy saját erőforrásaikkal is tudnak javítani életminőségükön;</w:t>
      </w:r>
    </w:p>
    <w:p w:rsidR="00F01D0C" w:rsidRPr="00CF133C" w:rsidRDefault="00F01D0C" w:rsidP="00F01D0C">
      <w:pPr>
        <w:numPr>
          <w:ilvl w:val="0"/>
          <w:numId w:val="16"/>
        </w:numPr>
        <w:spacing w:before="120" w:after="60" w:line="276" w:lineRule="auto"/>
        <w:jc w:val="both"/>
      </w:pPr>
      <w:r w:rsidRPr="00CF133C">
        <w:t>Intézményen kívüli kapcsolatok ápolása (család, hozzátartozó, szomszéd, baráti kör);</w:t>
      </w:r>
    </w:p>
    <w:p w:rsidR="00F01D0C" w:rsidRPr="00CF133C" w:rsidRDefault="00F01D0C" w:rsidP="00F01D0C">
      <w:pPr>
        <w:numPr>
          <w:ilvl w:val="0"/>
          <w:numId w:val="16"/>
        </w:numPr>
        <w:spacing w:before="120" w:after="60" w:line="276" w:lineRule="auto"/>
        <w:jc w:val="both"/>
      </w:pPr>
      <w:r w:rsidRPr="00CF133C">
        <w:t>Kapcsolat kialakítása és fenntartása szakemberekkel az ellátottak érdekében a kompetenciahatárok betartásával (pszichiáter, háziorvos, hivatásos gondnok);</w:t>
      </w:r>
    </w:p>
    <w:p w:rsidR="00F01D0C" w:rsidRPr="00CF133C" w:rsidRDefault="00F01D0C" w:rsidP="00F01D0C">
      <w:pPr>
        <w:numPr>
          <w:ilvl w:val="0"/>
          <w:numId w:val="16"/>
        </w:numPr>
        <w:spacing w:before="120" w:after="60" w:line="276" w:lineRule="auto"/>
        <w:jc w:val="both"/>
      </w:pPr>
      <w:r w:rsidRPr="00CF133C">
        <w:t>Kulturális és szabadidős tevékenységek biztosítása;</w:t>
      </w:r>
    </w:p>
    <w:p w:rsidR="00F01D0C" w:rsidRPr="00CF133C" w:rsidRDefault="00F01D0C" w:rsidP="00F01D0C">
      <w:pPr>
        <w:numPr>
          <w:ilvl w:val="0"/>
          <w:numId w:val="16"/>
        </w:numPr>
        <w:spacing w:before="120" w:after="60" w:line="276" w:lineRule="auto"/>
        <w:jc w:val="both"/>
      </w:pPr>
      <w:r w:rsidRPr="00CF133C">
        <w:t>Egyéni és csoportos terápiás jellegű foglalkozások szervezése, készségfejlesztés, mentális tanácsadás;</w:t>
      </w:r>
    </w:p>
    <w:p w:rsidR="00F01D0C" w:rsidRPr="00CF133C" w:rsidRDefault="00F01D0C" w:rsidP="00F01D0C">
      <w:pPr>
        <w:numPr>
          <w:ilvl w:val="0"/>
          <w:numId w:val="16"/>
        </w:numPr>
        <w:spacing w:before="120" w:after="60" w:line="276" w:lineRule="auto"/>
        <w:jc w:val="both"/>
      </w:pPr>
      <w:r w:rsidRPr="00CF133C">
        <w:t>Pszichológus által vezetett pszichológiai csoportfoglalkozás hetente két órában.</w:t>
      </w:r>
    </w:p>
    <w:p w:rsidR="00F01D0C" w:rsidRPr="00CF133C" w:rsidRDefault="00F01D0C" w:rsidP="00F01D0C">
      <w:pPr>
        <w:numPr>
          <w:ilvl w:val="0"/>
          <w:numId w:val="16"/>
        </w:numPr>
        <w:spacing w:before="120" w:after="60" w:line="276" w:lineRule="auto"/>
        <w:jc w:val="both"/>
      </w:pPr>
      <w:r w:rsidRPr="00CF133C">
        <w:t>Álláskeresés támogatása, munkába állás segítése.</w:t>
      </w:r>
    </w:p>
    <w:p w:rsidR="00C047F6" w:rsidRPr="00F01D0C" w:rsidRDefault="00C047F6" w:rsidP="00CF133C">
      <w:pPr>
        <w:pStyle w:val="Nincstrkz1"/>
        <w:spacing w:line="276" w:lineRule="auto"/>
        <w:rPr>
          <w:lang w:val="hu-HU"/>
        </w:rPr>
      </w:pPr>
    </w:p>
    <w:p w:rsidR="00C047F6" w:rsidRPr="00CF133C" w:rsidRDefault="00E108A0" w:rsidP="00CF133C">
      <w:pPr>
        <w:spacing w:line="276" w:lineRule="auto"/>
        <w:jc w:val="both"/>
        <w:rPr>
          <w:b/>
        </w:rPr>
      </w:pPr>
      <w:r>
        <w:rPr>
          <w:b/>
        </w:rPr>
        <w:t xml:space="preserve">A nappali ellátások </w:t>
      </w:r>
      <w:r w:rsidR="00F01D0C">
        <w:rPr>
          <w:b/>
        </w:rPr>
        <w:t>igénybevételének módja</w:t>
      </w:r>
    </w:p>
    <w:p w:rsidR="00C047F6" w:rsidRPr="00CF133C" w:rsidRDefault="00C047F6" w:rsidP="00CF133C">
      <w:pPr>
        <w:spacing w:line="276" w:lineRule="auto"/>
        <w:jc w:val="both"/>
      </w:pPr>
      <w:r w:rsidRPr="00CF133C">
        <w:t xml:space="preserve">A nappali ellátás igénybevétele önkéntes, az ellátást igénylő, illetve törvényes képviselője kérelmére történik az </w:t>
      </w:r>
      <w:r w:rsidRPr="00CF133C">
        <w:rPr>
          <w:bCs/>
        </w:rPr>
        <w:t xml:space="preserve">Szt., az </w:t>
      </w:r>
      <w:r w:rsidRPr="00CF133C">
        <w:t xml:space="preserve">SZCSM rendelet, valamint </w:t>
      </w:r>
      <w:r w:rsidRPr="00CF133C">
        <w:rPr>
          <w:bCs/>
        </w:rPr>
        <w:t xml:space="preserve">a személyes gondoskodást nyújtó szociális ellátások térítési díjáról szóló kormányrendelet, valamint az </w:t>
      </w:r>
      <w:proofErr w:type="spellStart"/>
      <w:r w:rsidRPr="00CF133C">
        <w:rPr>
          <w:bCs/>
        </w:rPr>
        <w:t>Ör</w:t>
      </w:r>
      <w:proofErr w:type="spellEnd"/>
      <w:r w:rsidRPr="00CF133C">
        <w:rPr>
          <w:bCs/>
        </w:rPr>
        <w:t>.</w:t>
      </w:r>
      <w:r w:rsidRPr="00CF133C">
        <w:t xml:space="preserve"> alapján.</w:t>
      </w:r>
    </w:p>
    <w:p w:rsidR="00C047F6" w:rsidRPr="00CF133C" w:rsidRDefault="00C047F6" w:rsidP="00CF133C">
      <w:pPr>
        <w:spacing w:before="120" w:after="60" w:line="276" w:lineRule="auto"/>
        <w:jc w:val="both"/>
      </w:pPr>
      <w:r w:rsidRPr="00CF133C">
        <w:t xml:space="preserve">A szolgáltatás szakmai vezetője előkészíti a szolgáltatás igénybevételéhez szükséges dokumentációt. Megszervezi az ellátott szükséglete szerinti étkeztetést helyben, vagy elvitelének lehetőségét, illetve a lakásra történő szállítást. A személyes szociális gondoskodásban részesülő személyről az ellátó szociális intézmény szakmai vezetője nyilvántartást vezet, mely tartalmazza az előírt személyi adatokat; az ellátás igénybevételének és megszűnésének időpontját, a térítési díj fizetési kötelezettség teljesítésére, annak elmaradására és a követelés behajtására, valamint elévülésére vonatkozó adatokat. A szolgáltatás igénybevételéről, annak térítési díjáról írásban kap tájékoztatást az érintett és/vagy a </w:t>
      </w:r>
      <w:proofErr w:type="gramStart"/>
      <w:r w:rsidRPr="00CF133C">
        <w:t>hozzátartozó</w:t>
      </w:r>
      <w:proofErr w:type="gramEnd"/>
      <w:r w:rsidRPr="00CF133C">
        <w:t xml:space="preserve"> ill. gondnok a megállapodással egy időben. (Lásd 6. számú függelék.)</w:t>
      </w:r>
    </w:p>
    <w:p w:rsidR="00C047F6" w:rsidRPr="00CF133C" w:rsidRDefault="00C047F6" w:rsidP="00CF133C">
      <w:pPr>
        <w:spacing w:before="120" w:line="276" w:lineRule="auto"/>
        <w:jc w:val="both"/>
      </w:pPr>
      <w:r w:rsidRPr="00CF133C">
        <w:t>A jogosult, illetve törvényes képviselője amennyiben nem ért egyet, az írásos tájékoztatás kézhezvételétől számított nyolc napon belül az intézmény fenntartójához fordulhat. Ilyen esetben az ellátást változatlan feltételek mellett mindaddig biztosítani kell, amíg a fenntartó, illetve a bíróság jogerős és végrehajtható határozatot nem hoz.</w:t>
      </w:r>
    </w:p>
    <w:p w:rsidR="00C047F6" w:rsidRPr="00CF133C" w:rsidRDefault="00C047F6" w:rsidP="00CF133C">
      <w:pPr>
        <w:spacing w:before="120" w:after="60" w:line="276" w:lineRule="auto"/>
        <w:jc w:val="both"/>
      </w:pPr>
      <w:r w:rsidRPr="00CF133C">
        <w:t>A nappali ellátás vezetője az SZCSM rendelet</w:t>
      </w:r>
      <w:r w:rsidRPr="00CF133C">
        <w:rPr>
          <w:color w:val="FF00FF"/>
        </w:rPr>
        <w:t xml:space="preserve"> </w:t>
      </w:r>
      <w:r w:rsidRPr="00CF133C">
        <w:t xml:space="preserve">10. számú melléklet alapján látogatási és eseménynaplót vezet. </w:t>
      </w:r>
    </w:p>
    <w:p w:rsidR="00C047F6" w:rsidRPr="00CF133C" w:rsidRDefault="00C047F6" w:rsidP="00CF133C">
      <w:pPr>
        <w:spacing w:before="120" w:after="60" w:line="276" w:lineRule="auto"/>
        <w:jc w:val="both"/>
      </w:pPr>
      <w:r w:rsidRPr="00CF133C">
        <w:t>Az étkeztetés keretében főétkezésként napi egyszeri meleg ételt biztosítunk. A háziorvos javaslatára diétás étkeztetés igénybevételére van lehetőség. Az étel helyben fogyasztása kulturált körülmények között, a higiéné megtartásával történik, ennek megfelelően kézmosási lehetőséget, nemenként elkülönített illemhelyet biztosítunk, evőeszközök és étkészlet áll ellátottaink rendelkezésére. Igény esetén a munkaszüneti és pihenőnapon történő étkeztetés kulturált feltételeit is biztosítani tudjuk.</w:t>
      </w:r>
    </w:p>
    <w:p w:rsidR="00C047F6" w:rsidRPr="00CF133C" w:rsidRDefault="00C047F6" w:rsidP="00CF133C">
      <w:pPr>
        <w:spacing w:line="276" w:lineRule="auto"/>
        <w:jc w:val="both"/>
      </w:pPr>
    </w:p>
    <w:p w:rsidR="00C047F6" w:rsidRPr="00CF133C" w:rsidRDefault="00C047F6" w:rsidP="00CF133C">
      <w:pPr>
        <w:spacing w:line="276" w:lineRule="auto"/>
        <w:jc w:val="both"/>
        <w:rPr>
          <w:b/>
        </w:rPr>
      </w:pPr>
      <w:r w:rsidRPr="00CF133C">
        <w:rPr>
          <w:b/>
        </w:rPr>
        <w:t>Az ellátottak és a személyes gondoskodást végző személyek jogainak v</w:t>
      </w:r>
      <w:r w:rsidR="00F01D0C">
        <w:rPr>
          <w:b/>
        </w:rPr>
        <w:t>édelmével kapcsolatos szabályok</w:t>
      </w:r>
    </w:p>
    <w:p w:rsidR="00C047F6" w:rsidRPr="00CF133C" w:rsidRDefault="00C047F6" w:rsidP="00CF133C">
      <w:pPr>
        <w:spacing w:line="276" w:lineRule="auto"/>
        <w:jc w:val="both"/>
      </w:pPr>
      <w:r w:rsidRPr="00CF133C">
        <w:t>Az igénybe vevőknek joga van szociális helyzetére, egészségi és mentális állapotára tekintettel, valamint egyéni szükségletei, speciális helyzete vagy állapota alapján az egyéni ellátás, szolgáltatás igénybe vételére.</w:t>
      </w:r>
    </w:p>
    <w:p w:rsidR="00C047F6" w:rsidRPr="00CF133C" w:rsidRDefault="00C047F6" w:rsidP="00CF133C">
      <w:pPr>
        <w:spacing w:line="276" w:lineRule="auto"/>
        <w:jc w:val="both"/>
      </w:pPr>
      <w:r w:rsidRPr="00CF133C">
        <w:t>Az ellátottakat az ellátás (a szolgáltatás nyújtása, a rendszeres tájékoztatás, a személyes és az ellátással kapcsolatos adatainak kezelése, stb.) során megilletik a szociális igazgatásról és szociális ellátásokról szóló 1993. évi III. törvényben rögzített jogok, melyek érvényesítése érdekében:</w:t>
      </w:r>
    </w:p>
    <w:p w:rsidR="00C047F6"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egyenlő bánásmód követelményét meg kell tartani,</w:t>
      </w:r>
    </w:p>
    <w:p w:rsidR="00C047F6"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alkotmányos jogokat (az élethez, emberi méltósághoz, a testi épséghez, a testi - lelki egészséghez) teljes körűen tiszteletben kell tartani.</w:t>
      </w:r>
    </w:p>
    <w:p w:rsidR="00C047F6"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ellátás feltételeiről az igénybe vevőt a gondozásba vétel előtt tájékoztatni kell,</w:t>
      </w:r>
    </w:p>
    <w:p w:rsidR="00C047F6" w:rsidRPr="00E60C09" w:rsidRDefault="00C047F6" w:rsidP="00CF133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ellátást igénybe vevőt megilleti személyes adatainak védelme, valamint a magánéletével, személyes körülményeivel, jövedelmével, egészségügyi állapotával, stb.) kapcsolatos titokvédelem.</w:t>
      </w:r>
    </w:p>
    <w:p w:rsidR="00C047F6" w:rsidRPr="00CF133C" w:rsidRDefault="00C047F6" w:rsidP="00CF133C">
      <w:pPr>
        <w:spacing w:line="276" w:lineRule="auto"/>
        <w:jc w:val="both"/>
      </w:pPr>
      <w:r w:rsidRPr="00CF133C">
        <w:t xml:space="preserve">Az ellátott, illetve törvényes képviselője a szolgáltatás szakmai </w:t>
      </w:r>
      <w:proofErr w:type="gramStart"/>
      <w:r w:rsidRPr="00CF133C">
        <w:t>tevékenységével</w:t>
      </w:r>
      <w:proofErr w:type="gramEnd"/>
      <w:r w:rsidRPr="00CF133C">
        <w:t xml:space="preserve"> kapcsolatos észrevételekkel a nappali ellátás szakmai vezetőjéhez, a Bischitz Johanna Integrált Humán Szolgáltató Központ igazgatójához, illetve az intézmény szakmai felügyeletét végző Budapest Főváros VII. kerület Erzsébetvárosi Polgármesteri Hivatal Humánszolgáltató Irodájához fordulhat. </w:t>
      </w:r>
    </w:p>
    <w:p w:rsidR="00C047F6" w:rsidRPr="00CF133C" w:rsidRDefault="00C047F6" w:rsidP="00CF133C">
      <w:pPr>
        <w:spacing w:line="276" w:lineRule="auto"/>
        <w:jc w:val="both"/>
      </w:pPr>
      <w:r w:rsidRPr="00CF133C">
        <w:t>Amennyiben ellátása során, azzal kapcsolatos jogsérelem érte, panaszával fordulhat az e területen dolgozó ellátott jogi képviselőhöz.</w:t>
      </w:r>
    </w:p>
    <w:p w:rsidR="00E03EB2" w:rsidRPr="00CF133C" w:rsidRDefault="00E03EB2" w:rsidP="00CF133C">
      <w:pPr>
        <w:spacing w:line="276" w:lineRule="auto"/>
        <w:jc w:val="both"/>
      </w:pPr>
    </w:p>
    <w:p w:rsidR="00C047F6" w:rsidRPr="00CF133C" w:rsidRDefault="00C047F6" w:rsidP="00CF133C">
      <w:pPr>
        <w:spacing w:before="120" w:after="120" w:line="276" w:lineRule="auto"/>
      </w:pPr>
      <w:r w:rsidRPr="00CF133C">
        <w:rPr>
          <w:b/>
        </w:rPr>
        <w:t>Ellátott jogi képviselő neve:</w:t>
      </w:r>
      <w:r w:rsidRPr="00CF133C">
        <w:t xml:space="preserve"> Sajtos Éva</w:t>
      </w:r>
    </w:p>
    <w:p w:rsidR="00C047F6" w:rsidRPr="00CF133C" w:rsidRDefault="00C047F6" w:rsidP="00CF133C">
      <w:pPr>
        <w:spacing w:before="120" w:after="120" w:line="276" w:lineRule="auto"/>
        <w:rPr>
          <w:rStyle w:val="Hiperhivatkozs"/>
          <w:rFonts w:ascii="Times New Roman" w:hAnsi="Times New Roman"/>
          <w:sz w:val="24"/>
          <w:lang w:eastAsia="en-US"/>
        </w:rPr>
      </w:pPr>
      <w:r w:rsidRPr="00CF133C">
        <w:t xml:space="preserve">Elérhetősége: </w:t>
      </w:r>
      <w:r w:rsidRPr="00CF133C">
        <w:rPr>
          <w:lang w:eastAsia="en-US"/>
        </w:rPr>
        <w:t>06 20 489 9657</w:t>
      </w:r>
      <w:r w:rsidRPr="00CF133C">
        <w:rPr>
          <w:lang w:eastAsia="en-US"/>
        </w:rPr>
        <w:br/>
        <w:t xml:space="preserve">e-mail címe: </w:t>
      </w:r>
      <w:hyperlink r:id="rId25" w:history="1">
        <w:r w:rsidRPr="00CF133C">
          <w:rPr>
            <w:rStyle w:val="Hiperhivatkozs"/>
            <w:rFonts w:ascii="Times New Roman" w:hAnsi="Times New Roman"/>
            <w:sz w:val="24"/>
            <w:lang w:eastAsia="en-US"/>
          </w:rPr>
          <w:t>sajtos.eva@obd.hu</w:t>
        </w:r>
      </w:hyperlink>
    </w:p>
    <w:p w:rsidR="00070933" w:rsidRPr="00CF133C" w:rsidRDefault="00070933" w:rsidP="00CF133C">
      <w:pPr>
        <w:spacing w:line="276" w:lineRule="auto"/>
        <w:jc w:val="both"/>
      </w:pPr>
      <w:r w:rsidRPr="00CF133C">
        <w:t>Az ellátást nyújtók számára biztosítjuk, hogy a munkavégzéshez kapcsolódó megbecsülést megkapják, tiszteletben tartsák emberi méltóságukat és személyiségi jogaikat, munkájukat elismerjék, valamint és megfelelő munkavégzési körülményeket biztosítunk számukra.</w:t>
      </w:r>
    </w:p>
    <w:p w:rsidR="00C047F6" w:rsidRPr="00CF133C" w:rsidRDefault="00C047F6" w:rsidP="00CF133C">
      <w:pPr>
        <w:spacing w:line="276" w:lineRule="auto"/>
        <w:jc w:val="both"/>
      </w:pPr>
    </w:p>
    <w:p w:rsidR="00C047F6" w:rsidRPr="00CF133C" w:rsidRDefault="00C047F6" w:rsidP="00CF133C">
      <w:pPr>
        <w:spacing w:line="276" w:lineRule="auto"/>
        <w:jc w:val="both"/>
        <w:rPr>
          <w:b/>
        </w:rPr>
      </w:pPr>
      <w:r w:rsidRPr="00CF133C">
        <w:rPr>
          <w:b/>
        </w:rPr>
        <w:t>Térítési díj</w:t>
      </w:r>
    </w:p>
    <w:p w:rsidR="00E60C09" w:rsidRDefault="00C047F6" w:rsidP="00E60C09">
      <w:pPr>
        <w:spacing w:line="276" w:lineRule="auto"/>
        <w:jc w:val="both"/>
      </w:pPr>
      <w:r w:rsidRPr="00CF133C">
        <w:rPr>
          <w:bCs/>
        </w:rPr>
        <w:t>Szt. 115. §</w:t>
      </w:r>
      <w:r w:rsidRPr="00CF133C">
        <w:t xml:space="preserve"> (1) A személyes gondoskodás körébe tartozó szociális ellátások térítési díja a szolgáltatási önköltség és a normatív állami hozzájárulás különbözete. Ha az ellátásra a mindenkori költségvetési törvény differenciált összegű normatív állami hozzájárulást határoz meg, az intézményi térítési díjat valamennyi normatíva kategóriára külön kell meghatározni. </w:t>
      </w:r>
      <w:r w:rsidRPr="00CF133C">
        <w:rPr>
          <w:bCs/>
        </w:rPr>
        <w:t>A térítési díj megállapítása a Szt. 116. §</w:t>
      </w:r>
      <w:r w:rsidRPr="00CF133C">
        <w:t xml:space="preserve"> (1) bekezdése szerint,</w:t>
      </w:r>
      <w:r w:rsidRPr="00CF133C">
        <w:rPr>
          <w:bCs/>
        </w:rPr>
        <w:t xml:space="preserve"> a személyes gondoskodást nyújtó szociális ellátások térítési díjáról szóló Kormányrendelet </w:t>
      </w:r>
      <w:r w:rsidR="00E108A0">
        <w:t>4/</w:t>
      </w:r>
      <w:proofErr w:type="gramStart"/>
      <w:r w:rsidR="00E108A0">
        <w:t>A</w:t>
      </w:r>
      <w:proofErr w:type="gramEnd"/>
      <w:r w:rsidRPr="00CF133C">
        <w:t xml:space="preserve"> § (2), valamint az </w:t>
      </w:r>
      <w:proofErr w:type="spellStart"/>
      <w:r w:rsidRPr="00CF133C">
        <w:t>Ör</w:t>
      </w:r>
      <w:proofErr w:type="spellEnd"/>
      <w:r w:rsidRPr="00CF133C">
        <w:t>. alapján.</w:t>
      </w:r>
    </w:p>
    <w:p w:rsidR="00304EBF" w:rsidRPr="00CF133C" w:rsidRDefault="00304EBF" w:rsidP="00E60C09">
      <w:pPr>
        <w:spacing w:line="276" w:lineRule="auto"/>
        <w:jc w:val="both"/>
      </w:pPr>
      <w:r w:rsidRPr="00CF133C">
        <w:t>A képviselő testület döntése értelmében a nappali ellátások igénybevétele a kerületben é</w:t>
      </w:r>
      <w:r w:rsidR="00070933" w:rsidRPr="00CF133C">
        <w:t>lők számára térítésmentes, így esetükben jövedelem</w:t>
      </w:r>
      <w:r w:rsidRPr="00CF133C">
        <w:t>vizsgálat</w:t>
      </w:r>
      <w:r w:rsidR="00070933" w:rsidRPr="00CF133C">
        <w:t xml:space="preserve">ot nem végzünk, mivel az nem </w:t>
      </w:r>
      <w:r w:rsidRPr="00CF133C">
        <w:t>indokolt.</w:t>
      </w:r>
    </w:p>
    <w:p w:rsidR="00304EBF" w:rsidRPr="00CF133C" w:rsidRDefault="00304EBF" w:rsidP="00E60C09">
      <w:pPr>
        <w:spacing w:line="276" w:lineRule="auto"/>
        <w:jc w:val="both"/>
      </w:pPr>
      <w:r w:rsidRPr="00CF133C">
        <w:lastRenderedPageBreak/>
        <w:t xml:space="preserve">Az idősek nappali ellátása keretében a klubok nem biztosítanak ékezést, viszont a szociális étkezés keretében nyújtott szolgáltatáshoz a helyben fogyasztásra helyszint biztosítanak. </w:t>
      </w:r>
    </w:p>
    <w:p w:rsidR="00304EBF" w:rsidRPr="00CF133C" w:rsidRDefault="00E108A0" w:rsidP="00E60C09">
      <w:pPr>
        <w:spacing w:line="276" w:lineRule="auto"/>
        <w:jc w:val="both"/>
      </w:pPr>
      <w:r>
        <w:t>A demens személyek</w:t>
      </w:r>
      <w:r w:rsidR="00304EBF" w:rsidRPr="00CF133C">
        <w:t xml:space="preserve"> nappali ellátása, valamint a pszichiátriai betegek nappali ellátása keretében az étkezés</w:t>
      </w:r>
      <w:r w:rsidR="00A74C9D" w:rsidRPr="00CF133C">
        <w:t>t</w:t>
      </w:r>
      <w:r w:rsidR="00304EBF" w:rsidRPr="00CF133C">
        <w:t xml:space="preserve"> a nappali ellátás részeként </w:t>
      </w:r>
      <w:r w:rsidR="00A74C9D" w:rsidRPr="00CF133C">
        <w:t>nyújtjuk.</w:t>
      </w:r>
    </w:p>
    <w:p w:rsidR="00A74C9D" w:rsidRPr="00CF133C" w:rsidRDefault="00A74C9D" w:rsidP="00E60C09">
      <w:pPr>
        <w:spacing w:line="276" w:lineRule="auto"/>
        <w:jc w:val="both"/>
      </w:pPr>
      <w:r w:rsidRPr="00CF133C">
        <w:t xml:space="preserve">Így </w:t>
      </w:r>
      <w:r w:rsidR="00070933" w:rsidRPr="00CF133C">
        <w:t xml:space="preserve">a térítési díj klub és étkezés </w:t>
      </w:r>
      <w:r w:rsidRPr="00CF133C">
        <w:t xml:space="preserve">együttes megállapítása, csak az utóbbi két esetben indokolt. </w:t>
      </w:r>
    </w:p>
    <w:p w:rsidR="00A74C9D" w:rsidRPr="00CF133C" w:rsidRDefault="00A74C9D" w:rsidP="00E60C09">
      <w:pPr>
        <w:spacing w:line="276" w:lineRule="auto"/>
        <w:jc w:val="both"/>
      </w:pPr>
      <w:r w:rsidRPr="00CF133C">
        <w:t xml:space="preserve">A térítési díjak beszedését és a pénzkezelést az </w:t>
      </w:r>
      <w:proofErr w:type="gramStart"/>
      <w:r w:rsidRPr="00CF133C">
        <w:t>intézmény</w:t>
      </w:r>
      <w:r w:rsidR="00070933" w:rsidRPr="00CF133C">
        <w:t xml:space="preserve"> </w:t>
      </w:r>
      <w:r w:rsidRPr="00CF133C">
        <w:t>étkeztetési</w:t>
      </w:r>
      <w:proofErr w:type="gramEnd"/>
      <w:r w:rsidRPr="00CF133C">
        <w:t xml:space="preserve">, ellátotti pénz és értékkezelési csoportja végzi. </w:t>
      </w:r>
    </w:p>
    <w:p w:rsidR="00C047F6" w:rsidRPr="00CF133C" w:rsidRDefault="00C047F6" w:rsidP="00CF133C">
      <w:pPr>
        <w:spacing w:line="276" w:lineRule="auto"/>
        <w:jc w:val="both"/>
        <w:rPr>
          <w:b/>
        </w:rPr>
      </w:pPr>
    </w:p>
    <w:p w:rsidR="00C047F6" w:rsidRPr="00CF133C" w:rsidRDefault="00C047F6" w:rsidP="00CF133C">
      <w:pPr>
        <w:spacing w:line="276" w:lineRule="auto"/>
        <w:jc w:val="both"/>
        <w:rPr>
          <w:b/>
        </w:rPr>
      </w:pPr>
      <w:r w:rsidRPr="00CF133C">
        <w:rPr>
          <w:b/>
        </w:rPr>
        <w:t>A szolgáltatás igénybev</w:t>
      </w:r>
      <w:r w:rsidR="00E108A0">
        <w:rPr>
          <w:b/>
        </w:rPr>
        <w:t>ételéhez szükséges dokumentumok</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sz w:val="24"/>
          <w:szCs w:val="24"/>
        </w:rPr>
        <w:t>kérelem, - mely történhet szóban, írásban</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iCs/>
          <w:sz w:val="24"/>
          <w:szCs w:val="24"/>
        </w:rPr>
        <w:t>orvosi javaslat, szakvélemény-állapotfelmérés</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sz w:val="24"/>
          <w:szCs w:val="24"/>
        </w:rPr>
        <w:t>a szolgáltatást igénybe vevő személy rendszeres havi jövedelme,</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sz w:val="24"/>
          <w:szCs w:val="24"/>
        </w:rPr>
        <w:t xml:space="preserve">jövedelemigazolás </w:t>
      </w:r>
    </w:p>
    <w:p w:rsidR="00C047F6" w:rsidRPr="00CF133C" w:rsidRDefault="00C047F6" w:rsidP="00E108A0">
      <w:pPr>
        <w:pStyle w:val="Listaszerbekezds"/>
        <w:numPr>
          <w:ilvl w:val="0"/>
          <w:numId w:val="19"/>
        </w:numPr>
        <w:ind w:left="709"/>
        <w:jc w:val="both"/>
        <w:rPr>
          <w:rFonts w:ascii="Times New Roman" w:hAnsi="Times New Roman"/>
          <w:iCs/>
          <w:sz w:val="24"/>
          <w:szCs w:val="24"/>
        </w:rPr>
      </w:pPr>
      <w:r w:rsidRPr="00CF133C">
        <w:rPr>
          <w:rFonts w:ascii="Times New Roman" w:hAnsi="Times New Roman"/>
          <w:iCs/>
          <w:sz w:val="24"/>
          <w:szCs w:val="24"/>
        </w:rPr>
        <w:t>tájékoztató a térítési díjról (térítésmentesség esetén is)</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iCs/>
          <w:sz w:val="24"/>
          <w:szCs w:val="24"/>
        </w:rPr>
        <w:t>megállapodás</w:t>
      </w:r>
    </w:p>
    <w:p w:rsidR="00C047F6" w:rsidRPr="00CF133C" w:rsidRDefault="00C047F6" w:rsidP="00CF133C">
      <w:pPr>
        <w:spacing w:before="120" w:line="276" w:lineRule="auto"/>
        <w:jc w:val="both"/>
      </w:pPr>
      <w:r w:rsidRPr="00CF133C">
        <w:t xml:space="preserve">Az étkezés </w:t>
      </w:r>
      <w:r w:rsidRPr="00CF133C">
        <w:rPr>
          <w:iCs/>
        </w:rPr>
        <w:t>térítési díjának</w:t>
      </w:r>
      <w:r w:rsidRPr="00CF133C">
        <w:t xml:space="preserve"> befizetése előre történik, a helyi szociális rendeletnek megfelelően. Jelenleg 3 étrend közül választhatnak: normál, diétás (cukros, kímélő) étrendek. Formái: meleg ebéd 5 napra, meleg ebéd 7 napra, meleg ebéd 5 napra, és a hétvégi hidegcsomag.</w:t>
      </w:r>
    </w:p>
    <w:p w:rsidR="00C047F6" w:rsidRPr="00CF133C" w:rsidRDefault="00C047F6" w:rsidP="00CF133C">
      <w:pPr>
        <w:spacing w:line="276" w:lineRule="auto"/>
        <w:jc w:val="both"/>
      </w:pPr>
    </w:p>
    <w:p w:rsidR="00C047F6" w:rsidRPr="00CF133C" w:rsidRDefault="00C047F6" w:rsidP="00CF133C">
      <w:pPr>
        <w:spacing w:line="276" w:lineRule="auto"/>
        <w:jc w:val="both"/>
        <w:rPr>
          <w:b/>
        </w:rPr>
      </w:pPr>
      <w:r w:rsidRPr="00CF133C">
        <w:rPr>
          <w:b/>
        </w:rPr>
        <w:t xml:space="preserve">Az </w:t>
      </w:r>
      <w:r w:rsidR="00E108A0">
        <w:rPr>
          <w:b/>
        </w:rPr>
        <w:t>intézményi jogviszony megszűnik</w:t>
      </w:r>
    </w:p>
    <w:p w:rsidR="001F4741" w:rsidRDefault="001F4741" w:rsidP="001F4741">
      <w:pPr>
        <w:numPr>
          <w:ilvl w:val="0"/>
          <w:numId w:val="40"/>
        </w:numPr>
        <w:jc w:val="both"/>
      </w:pPr>
      <w:r>
        <w:t>az intézmény jogutód nélküli megszűnésével,</w:t>
      </w:r>
    </w:p>
    <w:p w:rsidR="001F4741" w:rsidRDefault="001F4741" w:rsidP="001F4741">
      <w:pPr>
        <w:numPr>
          <w:ilvl w:val="0"/>
          <w:numId w:val="40"/>
        </w:numPr>
        <w:jc w:val="both"/>
      </w:pPr>
      <w:r>
        <w:t>a jogosult halálával,</w:t>
      </w:r>
    </w:p>
    <w:p w:rsidR="001F4741" w:rsidRDefault="001F4741" w:rsidP="001F4741">
      <w:pPr>
        <w:numPr>
          <w:ilvl w:val="0"/>
          <w:numId w:val="40"/>
        </w:numPr>
        <w:jc w:val="both"/>
      </w:pPr>
      <w:r>
        <w:t xml:space="preserve">a határozott idejű intézeti elhelyezés esetén a megjelölt időtartam lejártával, </w:t>
      </w:r>
    </w:p>
    <w:p w:rsidR="001F4741" w:rsidRDefault="00F10B15" w:rsidP="001F4741">
      <w:pPr>
        <w:numPr>
          <w:ilvl w:val="0"/>
          <w:numId w:val="40"/>
        </w:numPr>
        <w:jc w:val="both"/>
      </w:pPr>
      <w:r>
        <w:t xml:space="preserve">az ellátás igénybevételére megkötött (Szt. 94/C §, illetve jelen szakmai program mellékletét képező) </w:t>
      </w:r>
      <w:r w:rsidR="001F4741">
        <w:t>megállapodás felmondásával.</w:t>
      </w:r>
    </w:p>
    <w:p w:rsidR="00E60C09" w:rsidRDefault="00E60C09" w:rsidP="001F4741">
      <w:pPr>
        <w:jc w:val="both"/>
      </w:pPr>
    </w:p>
    <w:p w:rsidR="001F4741" w:rsidRDefault="001F4741" w:rsidP="001F4741">
      <w:pPr>
        <w:jc w:val="both"/>
      </w:pPr>
      <w:r>
        <w:t xml:space="preserve">A Humán Szolgáltató </w:t>
      </w:r>
      <w:r w:rsidR="00F10B15">
        <w:t xml:space="preserve">a </w:t>
      </w:r>
      <w:r>
        <w:t>megállapodást megszünteti, ha az ellátott a szolgáltatást 30 napon túl nem veszi igénybe.</w:t>
      </w:r>
      <w:r w:rsidRPr="004F1606">
        <w:t xml:space="preserve"> </w:t>
      </w:r>
    </w:p>
    <w:p w:rsidR="00E60C09" w:rsidRDefault="00E60C09" w:rsidP="001F4741">
      <w:pPr>
        <w:jc w:val="both"/>
      </w:pPr>
    </w:p>
    <w:p w:rsidR="001F4741" w:rsidRPr="004F1606" w:rsidRDefault="001F4741" w:rsidP="001F4741">
      <w:pPr>
        <w:jc w:val="both"/>
      </w:pPr>
      <w:r>
        <w:t xml:space="preserve">Jelen megállapodást: </w:t>
      </w:r>
    </w:p>
    <w:p w:rsidR="001F4741" w:rsidRDefault="001F4741" w:rsidP="001F4741">
      <w:pPr>
        <w:numPr>
          <w:ilvl w:val="0"/>
          <w:numId w:val="41"/>
        </w:numPr>
        <w:jc w:val="both"/>
      </w:pPr>
      <w:r>
        <w:t>az ellátott, illetve törvényes képviselője indokolás nélkül mondhatja fel</w:t>
      </w:r>
    </w:p>
    <w:p w:rsidR="001F4741" w:rsidRDefault="001F4741" w:rsidP="001F4741">
      <w:pPr>
        <w:numPr>
          <w:ilvl w:val="0"/>
          <w:numId w:val="41"/>
        </w:numPr>
        <w:jc w:val="both"/>
      </w:pPr>
      <w:r>
        <w:t>a Humán Szolgáltató vezetője az alábbi indokokkal</w:t>
      </w:r>
      <w:r w:rsidR="00EF0793">
        <w:t xml:space="preserve"> –írásban -</w:t>
      </w:r>
      <w:r>
        <w:t xml:space="preserve"> mondhatja fel: </w:t>
      </w:r>
    </w:p>
    <w:p w:rsidR="001F4741" w:rsidRDefault="001F4741" w:rsidP="001F4741">
      <w:pPr>
        <w:numPr>
          <w:ilvl w:val="1"/>
          <w:numId w:val="41"/>
        </w:numPr>
        <w:jc w:val="both"/>
      </w:pPr>
      <w:r>
        <w:t>az ellátott másik intézményben történő elhelyezése indokolt vagy további intézményi jogviszonya nem indokolt,</w:t>
      </w:r>
    </w:p>
    <w:p w:rsidR="001F4741" w:rsidRDefault="001F4741" w:rsidP="001F4741">
      <w:pPr>
        <w:numPr>
          <w:ilvl w:val="1"/>
          <w:numId w:val="41"/>
        </w:numPr>
        <w:jc w:val="both"/>
      </w:pPr>
      <w:r>
        <w:t>az ellátott a házirendet súlyosan megsérti,</w:t>
      </w:r>
    </w:p>
    <w:p w:rsidR="001F4741" w:rsidRDefault="001F4741" w:rsidP="001F4741">
      <w:pPr>
        <w:numPr>
          <w:ilvl w:val="1"/>
          <w:numId w:val="41"/>
        </w:numPr>
        <w:jc w:val="both"/>
      </w:pPr>
      <w:r>
        <w:t xml:space="preserve">az ellátott, a törvényes képviselője vagy a térítési díjat megfizető személy </w:t>
      </w:r>
      <w:proofErr w:type="spellStart"/>
      <w:r>
        <w:t>térítésidíj-fizetési</w:t>
      </w:r>
      <w:proofErr w:type="spellEnd"/>
      <w:r>
        <w:t xml:space="preserve"> kötelezettségének nem tesz eleget.</w:t>
      </w:r>
      <w:r w:rsidRPr="004F1606">
        <w:t xml:space="preserve"> </w:t>
      </w:r>
      <w:r>
        <w:t xml:space="preserve">Az ellátott, a törvényes képviselője vagy a térítési díjat megfizető személy a </w:t>
      </w:r>
      <w:proofErr w:type="spellStart"/>
      <w:r>
        <w:t>térítésidíj-fizetési</w:t>
      </w:r>
      <w:proofErr w:type="spellEnd"/>
      <w:r>
        <w:t xml:space="preserve"> kötelezettségnek nem tesz eleget, ha hat hónapon át folyamatosan </w:t>
      </w:r>
      <w:proofErr w:type="spellStart"/>
      <w:r>
        <w:t>térítésidíj-tartozás</w:t>
      </w:r>
      <w:proofErr w:type="spellEnd"/>
      <w:r>
        <w:t xml:space="preserve"> áll fenn, és az a hatodik hónap utolsó napján a kéthavi személyi térítési díj összegét meghaladja, és vagyoni, jövedelmi viszonyai lehetővé teszik a térítési díj megfizetését. </w:t>
      </w:r>
    </w:p>
    <w:p w:rsidR="00E60C09" w:rsidRDefault="00E60C09" w:rsidP="006616ED">
      <w:pPr>
        <w:jc w:val="both"/>
      </w:pPr>
    </w:p>
    <w:p w:rsidR="00E60C09" w:rsidRDefault="00F10B15" w:rsidP="006616ED">
      <w:pPr>
        <w:jc w:val="both"/>
      </w:pPr>
      <w:r>
        <w:t>Felmondási idő 15 nap.</w:t>
      </w:r>
    </w:p>
    <w:p w:rsidR="00E60C09" w:rsidRDefault="00E60C09" w:rsidP="006616ED">
      <w:pPr>
        <w:jc w:val="both"/>
      </w:pPr>
    </w:p>
    <w:p w:rsidR="00775C90" w:rsidRDefault="006616ED" w:rsidP="006616ED">
      <w:pPr>
        <w:jc w:val="both"/>
      </w:pPr>
      <w:r>
        <w:lastRenderedPageBreak/>
        <w:t>Ha a felmondás jogszerűségét az ellátott</w:t>
      </w:r>
      <w:r w:rsidR="00775C90">
        <w:t xml:space="preserve"> vagy törvényes képviselője vitatja, az arról szóló értesítés kézhezvételétől számított 8 napon belül a fenntartóhoz fordulhat. </w:t>
      </w:r>
      <w:r w:rsidR="00EF0793">
        <w:t>Az ellátást változatlan feltételek mellett mindaddig biztosítani kell, amíg a fenntartó nem dönt.</w:t>
      </w:r>
    </w:p>
    <w:p w:rsidR="001F4741" w:rsidRDefault="001F4741" w:rsidP="001F4741">
      <w:pPr>
        <w:jc w:val="both"/>
      </w:pPr>
      <w:r>
        <w:t>Az Szt. 101-102.§</w:t>
      </w:r>
      <w:proofErr w:type="spellStart"/>
      <w:r>
        <w:t>-ban</w:t>
      </w:r>
      <w:proofErr w:type="spellEnd"/>
      <w:r>
        <w:t xml:space="preserve"> foglaltak alapján. </w:t>
      </w:r>
    </w:p>
    <w:p w:rsidR="00C047F6" w:rsidRPr="00CF133C" w:rsidRDefault="00C047F6" w:rsidP="00CF133C">
      <w:pPr>
        <w:spacing w:line="276" w:lineRule="auto"/>
        <w:jc w:val="both"/>
        <w:rPr>
          <w:b/>
          <w:u w:val="single"/>
        </w:rPr>
      </w:pPr>
    </w:p>
    <w:p w:rsidR="00C047F6" w:rsidRPr="00F01D0C" w:rsidRDefault="00C047F6" w:rsidP="00CF133C">
      <w:pPr>
        <w:spacing w:line="276" w:lineRule="auto"/>
        <w:jc w:val="both"/>
        <w:rPr>
          <w:b/>
        </w:rPr>
      </w:pPr>
      <w:r w:rsidRPr="00F01D0C">
        <w:rPr>
          <w:b/>
        </w:rPr>
        <w:t>A nappali ellátás működési rendje, a biztosított szolgáltatások rendsze</w:t>
      </w:r>
      <w:r w:rsidR="00F01D0C">
        <w:rPr>
          <w:b/>
        </w:rPr>
        <w:t>ressége</w:t>
      </w:r>
    </w:p>
    <w:p w:rsidR="00C047F6" w:rsidRPr="00CF133C" w:rsidRDefault="00C047F6" w:rsidP="00CF133C">
      <w:pPr>
        <w:spacing w:line="276" w:lineRule="auto"/>
        <w:jc w:val="both"/>
        <w:rPr>
          <w:b/>
          <w:u w:val="single"/>
        </w:rPr>
      </w:pPr>
    </w:p>
    <w:p w:rsidR="00C047F6" w:rsidRPr="00CF133C" w:rsidRDefault="00C047F6" w:rsidP="00CF133C">
      <w:pPr>
        <w:spacing w:line="276" w:lineRule="auto"/>
        <w:jc w:val="both"/>
      </w:pPr>
      <w:r w:rsidRPr="00CF133C">
        <w:t>A szolgáltatás igénybevétele hétfőtől-péntekig, 8.00-16.00 óráig lehetséges.</w:t>
      </w:r>
    </w:p>
    <w:p w:rsidR="00C047F6" w:rsidRPr="00F01D0C" w:rsidRDefault="00C047F6" w:rsidP="00CF133C">
      <w:pPr>
        <w:spacing w:line="276" w:lineRule="auto"/>
        <w:jc w:val="both"/>
      </w:pPr>
      <w:r w:rsidRPr="00CF133C">
        <w:t>A klubok „nyitottan”</w:t>
      </w:r>
      <w:r w:rsidR="00A74C9D" w:rsidRPr="00CF133C">
        <w:t xml:space="preserve"> működnek a kerületben élő idős és lakosság számára, míg a demens </w:t>
      </w:r>
      <w:r w:rsidR="007B2069" w:rsidRPr="00CF133C">
        <w:t xml:space="preserve">és pszichiátriai beteg </w:t>
      </w:r>
      <w:r w:rsidR="00A74C9D" w:rsidRPr="00CF133C">
        <w:t xml:space="preserve">ellátottak </w:t>
      </w:r>
      <w:r w:rsidR="007B2069" w:rsidRPr="00CF133C">
        <w:t xml:space="preserve">részére regisztráció szükséges. </w:t>
      </w:r>
    </w:p>
    <w:p w:rsidR="00C047F6" w:rsidRPr="00CF133C" w:rsidRDefault="00C047F6" w:rsidP="00CF133C">
      <w:pPr>
        <w:spacing w:line="276" w:lineRule="auto"/>
        <w:jc w:val="both"/>
      </w:pPr>
    </w:p>
    <w:p w:rsidR="00C047F6" w:rsidRPr="00F01D0C" w:rsidRDefault="00C047F6" w:rsidP="00CF133C">
      <w:pPr>
        <w:spacing w:line="276" w:lineRule="auto"/>
        <w:jc w:val="both"/>
        <w:rPr>
          <w:b/>
        </w:rPr>
      </w:pPr>
      <w:r w:rsidRPr="00F01D0C">
        <w:rPr>
          <w:b/>
        </w:rPr>
        <w:t>Tárgyi feltéte</w:t>
      </w:r>
      <w:r w:rsidR="00F01D0C">
        <w:rPr>
          <w:b/>
        </w:rPr>
        <w:t>lek</w:t>
      </w:r>
    </w:p>
    <w:p w:rsidR="00C047F6" w:rsidRPr="00CF133C" w:rsidRDefault="00C047F6" w:rsidP="00CF133C">
      <w:pPr>
        <w:spacing w:before="120" w:line="276" w:lineRule="auto"/>
        <w:jc w:val="both"/>
      </w:pPr>
      <w:r w:rsidRPr="00CF133C">
        <w:t xml:space="preserve">A szolgáltatás telephelyei, illetve az ellátottak fogadására szolgáló épületek tömegközlekedéssel is jól megközelíthetők. Információs táblával jelezzük a szolgáltatások működési rendjét, és a szolgáltatást biztosító szakmai vezetők elérhetőségét. </w:t>
      </w:r>
    </w:p>
    <w:p w:rsidR="00C047F6" w:rsidRPr="00CF133C" w:rsidRDefault="00C047F6" w:rsidP="00CF133C">
      <w:pPr>
        <w:spacing w:line="276" w:lineRule="auto"/>
        <w:jc w:val="both"/>
      </w:pPr>
      <w:r w:rsidRPr="00CF133C">
        <w:t>Az étkezések céljára szolgáló helyiségek mellett várakozásra, illetve bizalmas beszélgetésre alkalmas Klub helyiségek biztosítottak. A helyiségek berendezése, belső környezete alkalmas az adminisztrációs tevékenységekre, az ellátottak/hozzátartozóik várakozására, fogadására, egyéni beszélgetésre. Az adminisztrációs munkavégzés irodatechnikai feltételei (számítógép, nyomtató; fénymásoló használat lehetősége) és berendezése (zárható iratszekrények) biztosítják az adatvédelmi szabályoknak megfelelő adat, és információkezelést.</w:t>
      </w:r>
    </w:p>
    <w:p w:rsidR="00C047F6" w:rsidRPr="00CF133C" w:rsidRDefault="00C047F6" w:rsidP="00CF133C">
      <w:pPr>
        <w:spacing w:before="120" w:line="276" w:lineRule="auto"/>
        <w:jc w:val="both"/>
      </w:pPr>
      <w:r w:rsidRPr="00CF133C">
        <w:t>Klubok berendezései, technikai felszereltsége átlagosnak mondható, az életkori sajátosságoknak és a szakhatósági előírásoknak megfelelnek. A nyilvántartások vezetése, valamint az adatszolgáltatások manuálisan és gépi feldolgozásokkal történnek. A gépi programok korszerűsítése folyamatos</w:t>
      </w:r>
    </w:p>
    <w:p w:rsidR="00C047F6" w:rsidRPr="00CF133C" w:rsidRDefault="00C047F6" w:rsidP="00CF133C">
      <w:pPr>
        <w:spacing w:before="120" w:line="276" w:lineRule="auto"/>
        <w:jc w:val="both"/>
      </w:pPr>
      <w:r w:rsidRPr="00CF133C">
        <w:t>A szolgáltatást igénylő ellátottainak a klubhoz tartozó szociális helyiségekben lehetőségük van tisztálkodásra, főleg azoknak, akiknek otthonában nincs rá lehetőség (fürdés, hajmosás). Részt vehetnek az Intézmény más szolgáltatás keretében szervezett programokban, csoportfoglalkozásokon:</w:t>
      </w:r>
    </w:p>
    <w:p w:rsidR="00C047F6" w:rsidRPr="00CF133C" w:rsidRDefault="00C047F6" w:rsidP="00CF133C">
      <w:pPr>
        <w:pStyle w:val="Listaszerbekezds"/>
        <w:numPr>
          <w:ilvl w:val="0"/>
          <w:numId w:val="20"/>
        </w:numPr>
        <w:spacing w:before="120"/>
        <w:jc w:val="both"/>
        <w:rPr>
          <w:rFonts w:ascii="Times New Roman" w:hAnsi="Times New Roman"/>
          <w:sz w:val="24"/>
          <w:szCs w:val="24"/>
        </w:rPr>
      </w:pPr>
      <w:r w:rsidRPr="00CF133C">
        <w:rPr>
          <w:rFonts w:ascii="Times New Roman" w:hAnsi="Times New Roman"/>
          <w:sz w:val="24"/>
          <w:szCs w:val="24"/>
        </w:rPr>
        <w:t>mentális képességek és a fizikai aktivitás megőrzésére irányuló programok</w:t>
      </w:r>
    </w:p>
    <w:p w:rsidR="00C047F6" w:rsidRPr="00CF133C" w:rsidRDefault="00C047F6" w:rsidP="00CF133C">
      <w:pPr>
        <w:pStyle w:val="Listaszerbekezds"/>
        <w:numPr>
          <w:ilvl w:val="0"/>
          <w:numId w:val="20"/>
        </w:numPr>
        <w:spacing w:before="120"/>
        <w:jc w:val="both"/>
        <w:rPr>
          <w:rFonts w:ascii="Times New Roman" w:hAnsi="Times New Roman"/>
          <w:bCs/>
          <w:sz w:val="24"/>
          <w:szCs w:val="24"/>
        </w:rPr>
      </w:pPr>
      <w:r w:rsidRPr="00CF133C">
        <w:rPr>
          <w:rFonts w:ascii="Times New Roman" w:hAnsi="Times New Roman"/>
          <w:bCs/>
          <w:sz w:val="24"/>
          <w:szCs w:val="24"/>
        </w:rPr>
        <w:t>életmód tanácsadás, támogató segítségnyújtás,(ventilálás, stressz oldás, tapasztalatcsere) hozzátartozói csoportoknál (</w:t>
      </w:r>
      <w:proofErr w:type="spellStart"/>
      <w:r w:rsidRPr="00CF133C">
        <w:rPr>
          <w:rFonts w:ascii="Times New Roman" w:hAnsi="Times New Roman"/>
          <w:bCs/>
          <w:sz w:val="24"/>
          <w:szCs w:val="24"/>
        </w:rPr>
        <w:t>geriátriai</w:t>
      </w:r>
      <w:proofErr w:type="spellEnd"/>
      <w:r w:rsidRPr="00CF133C">
        <w:rPr>
          <w:rFonts w:ascii="Times New Roman" w:hAnsi="Times New Roman"/>
          <w:bCs/>
          <w:sz w:val="24"/>
          <w:szCs w:val="24"/>
        </w:rPr>
        <w:t xml:space="preserve">, pszichiátriai, reumatológus szakorvosi, dietetikus tanácsadás (kliensek és hozzátartozóik részére a </w:t>
      </w:r>
      <w:proofErr w:type="spellStart"/>
      <w:r w:rsidRPr="00CF133C">
        <w:rPr>
          <w:rFonts w:ascii="Times New Roman" w:hAnsi="Times New Roman"/>
          <w:bCs/>
          <w:sz w:val="24"/>
          <w:szCs w:val="24"/>
        </w:rPr>
        <w:t>demenciával</w:t>
      </w:r>
      <w:proofErr w:type="spellEnd"/>
      <w:r w:rsidRPr="00CF133C">
        <w:rPr>
          <w:rFonts w:ascii="Times New Roman" w:hAnsi="Times New Roman"/>
          <w:bCs/>
          <w:sz w:val="24"/>
          <w:szCs w:val="24"/>
        </w:rPr>
        <w:t xml:space="preserve"> küzdő idősödő emberek szellemi hanyatlásának aktuális állapotához igazítva)</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szabadidős programok, csoportfoglalkozások,</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mobilizáció (gyógytorna, gyógy masszázs, elektroterápia)</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testkultúra /egyéb szolgáltatások (kozmetika, fodrászat, manikűr, pedikűr stb.)</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jogi tanácsadás (kliensek, hozzátartozóik és a segítő szakemberek részére)</w:t>
      </w:r>
    </w:p>
    <w:p w:rsidR="00C047F6" w:rsidRPr="00CF133C" w:rsidRDefault="00C047F6" w:rsidP="00CF133C">
      <w:pPr>
        <w:spacing w:before="120" w:line="276" w:lineRule="auto"/>
        <w:jc w:val="both"/>
      </w:pPr>
      <w:r w:rsidRPr="00CF133C">
        <w:t xml:space="preserve">A </w:t>
      </w:r>
      <w:proofErr w:type="spellStart"/>
      <w:r w:rsidRPr="00CF133C">
        <w:t>demenciával</w:t>
      </w:r>
      <w:proofErr w:type="spellEnd"/>
      <w:r w:rsidRPr="00CF133C">
        <w:t xml:space="preserve"> küzdő idősödő emberek ellátása a többi szolgáltatást igénylő idős emberekkel integráltan történik, Az un. „speciális” feltételekkel rendelkezünk: 20 m</w:t>
      </w:r>
      <w:r w:rsidRPr="00CF133C">
        <w:rPr>
          <w:vertAlign w:val="superscript"/>
        </w:rPr>
        <w:t>2</w:t>
      </w:r>
      <w:r w:rsidRPr="00CF133C">
        <w:t xml:space="preserve"> foglalkoztató közösségi tér elkülönítette pihenő helyiség, vizes blokkok, piperemosási lehetőséggel, étkező, tálaló konyha, kert, udvar a belső szabadban történő foglalkoztatáshoz, a fokozott mozgásigény kielégítéséhez.</w:t>
      </w:r>
    </w:p>
    <w:p w:rsidR="00C047F6" w:rsidRPr="00CF133C" w:rsidRDefault="00C047F6" w:rsidP="00CF133C">
      <w:pPr>
        <w:pStyle w:val="Zsombor"/>
        <w:spacing w:before="240" w:line="276" w:lineRule="auto"/>
        <w:rPr>
          <w:spacing w:val="0"/>
        </w:rPr>
      </w:pPr>
      <w:r w:rsidRPr="00CF133C">
        <w:rPr>
          <w:i w:val="0"/>
          <w:spacing w:val="0"/>
        </w:rPr>
        <w:lastRenderedPageBreak/>
        <w:t>Személyi feltételek</w:t>
      </w:r>
      <w:r w:rsidRPr="00CF133C">
        <w:rPr>
          <w:spacing w:val="0"/>
        </w:rPr>
        <w:t>:</w:t>
      </w:r>
    </w:p>
    <w:p w:rsidR="00C047F6" w:rsidRPr="00CF133C" w:rsidRDefault="00C047F6" w:rsidP="00CF133C">
      <w:pPr>
        <w:spacing w:before="120" w:after="60" w:line="276" w:lineRule="auto"/>
        <w:jc w:val="both"/>
      </w:pPr>
      <w:r w:rsidRPr="00CF133C">
        <w:t>A Nappali ellátásban tevékenykedő munkatársak az előírt képesítéssel rendelkeznek. Az előírt szakmai normatív létszám felett egy fő szociális gondozó, egy fő szociális munkás, valamint az integrációban biztosított foglalkoztatás-szervező és mentálhigiénés végzettségű munkatárs képezi a szűk szakmai stábot telephelyenként. A nappali ellátás vezetők irányításával végzik a feladataikat a foglalkoztatás-szervezők, klubgondozók, adminisztratív és technikai munkatársak. A gazdasági ügyintézők a havi befizetések, kintlévőségek, hadigondozottak nyilvántartását, jóváírásokat, visszafizetések dokumentálását a pénzügyi szabályzat figyelembevételével végzik. Rendszeresen végzett pénzügyi, gazdasági belső ellenőrzések elősegítik az esetlegesen felmerülő adminisztrációs hiányosságok megelőzését.</w:t>
      </w:r>
    </w:p>
    <w:p w:rsidR="00C047F6" w:rsidRPr="00CF133C" w:rsidRDefault="00C047F6" w:rsidP="00CF133C">
      <w:pPr>
        <w:spacing w:line="276" w:lineRule="auto"/>
        <w:ind w:right="663"/>
        <w:jc w:val="both"/>
        <w:outlineLvl w:val="1"/>
        <w:rPr>
          <w:b/>
          <w:iCs/>
          <w:u w:val="single"/>
        </w:rPr>
      </w:pPr>
    </w:p>
    <w:p w:rsidR="00C047F6" w:rsidRPr="00F01D0C" w:rsidRDefault="00C047F6" w:rsidP="00CF133C">
      <w:pPr>
        <w:spacing w:line="276" w:lineRule="auto"/>
        <w:ind w:right="663"/>
        <w:jc w:val="both"/>
        <w:outlineLvl w:val="1"/>
        <w:rPr>
          <w:b/>
          <w:bCs/>
        </w:rPr>
      </w:pPr>
      <w:r w:rsidRPr="00F01D0C">
        <w:rPr>
          <w:b/>
          <w:iCs/>
        </w:rPr>
        <w:t>Más intézményekkel történő k</w:t>
      </w:r>
      <w:r w:rsidR="00F01D0C">
        <w:rPr>
          <w:b/>
          <w:iCs/>
        </w:rPr>
        <w:t>apcsolattartás és együttműködés</w:t>
      </w:r>
    </w:p>
    <w:p w:rsidR="00C047F6" w:rsidRPr="00CF133C" w:rsidRDefault="00C047F6" w:rsidP="00CF133C">
      <w:pPr>
        <w:spacing w:line="276" w:lineRule="auto"/>
        <w:ind w:right="663"/>
        <w:jc w:val="both"/>
        <w:outlineLvl w:val="1"/>
        <w:rPr>
          <w:b/>
          <w:bCs/>
        </w:rPr>
      </w:pPr>
    </w:p>
    <w:p w:rsidR="00C047F6" w:rsidRPr="00CF133C" w:rsidRDefault="00C047F6" w:rsidP="00CF133C">
      <w:pPr>
        <w:numPr>
          <w:ilvl w:val="0"/>
          <w:numId w:val="12"/>
        </w:numPr>
        <w:spacing w:line="276" w:lineRule="auto"/>
        <w:ind w:right="663"/>
        <w:jc w:val="both"/>
        <w:outlineLvl w:val="1"/>
        <w:rPr>
          <w:b/>
          <w:bCs/>
        </w:rPr>
      </w:pPr>
      <w:r w:rsidRPr="00CF133C">
        <w:t>a szociális ellátórendszer egyéb intézményeivel (pl. Családsegítő Szolgálat, Bentlakásos intézmények, Támogató Szolgálat, stb.),</w:t>
      </w:r>
    </w:p>
    <w:p w:rsidR="00C047F6" w:rsidRPr="00CF133C" w:rsidRDefault="00C047F6" w:rsidP="00CF133C">
      <w:pPr>
        <w:numPr>
          <w:ilvl w:val="0"/>
          <w:numId w:val="12"/>
        </w:numPr>
        <w:spacing w:line="276" w:lineRule="auto"/>
        <w:ind w:right="663"/>
        <w:jc w:val="both"/>
        <w:outlineLvl w:val="1"/>
        <w:rPr>
          <w:b/>
          <w:bCs/>
        </w:rPr>
      </w:pPr>
      <w:r w:rsidRPr="00CF133C">
        <w:t>az egészségügyi intézményekkel (háziorvosokkal, kórházi szakrendelésekkel, kórházi szociális munkásokkal, stb.),</w:t>
      </w:r>
    </w:p>
    <w:p w:rsidR="00C047F6" w:rsidRPr="00CF133C" w:rsidRDefault="00C047F6" w:rsidP="00CF133C">
      <w:pPr>
        <w:numPr>
          <w:ilvl w:val="0"/>
          <w:numId w:val="12"/>
        </w:numPr>
        <w:spacing w:line="276" w:lineRule="auto"/>
        <w:ind w:right="663"/>
        <w:jc w:val="both"/>
        <w:outlineLvl w:val="1"/>
        <w:rPr>
          <w:b/>
          <w:bCs/>
        </w:rPr>
      </w:pPr>
      <w:r w:rsidRPr="00CF133C">
        <w:t>segítő és érdekvédelmi szervezetekkel, civil szervezetekkel, egyházakkal,</w:t>
      </w:r>
    </w:p>
    <w:p w:rsidR="00C047F6" w:rsidRPr="00CF133C" w:rsidRDefault="00C047F6" w:rsidP="00CF133C">
      <w:pPr>
        <w:numPr>
          <w:ilvl w:val="0"/>
          <w:numId w:val="12"/>
        </w:numPr>
        <w:spacing w:line="276" w:lineRule="auto"/>
        <w:ind w:right="663"/>
        <w:jc w:val="both"/>
        <w:outlineLvl w:val="1"/>
        <w:rPr>
          <w:b/>
          <w:bCs/>
        </w:rPr>
      </w:pPr>
      <w:r w:rsidRPr="00CF133C">
        <w:t>Budapest Főváros VII. kerület Erzsébetvárosi Polgármesteri Hivatalával,</w:t>
      </w:r>
    </w:p>
    <w:p w:rsidR="007B2069" w:rsidRPr="00CF133C" w:rsidRDefault="00C047F6" w:rsidP="00CF133C">
      <w:pPr>
        <w:numPr>
          <w:ilvl w:val="0"/>
          <w:numId w:val="12"/>
        </w:numPr>
        <w:spacing w:line="276" w:lineRule="auto"/>
        <w:ind w:right="663"/>
        <w:jc w:val="both"/>
        <w:outlineLvl w:val="1"/>
        <w:rPr>
          <w:b/>
          <w:bCs/>
        </w:rPr>
      </w:pPr>
      <w:r w:rsidRPr="00CF133C">
        <w:t>BFKH VII. kerületi Hivatal Gyámhivatallal,</w:t>
      </w:r>
    </w:p>
    <w:p w:rsidR="00C047F6" w:rsidRPr="00CF133C" w:rsidRDefault="00C047F6" w:rsidP="00CF133C">
      <w:pPr>
        <w:numPr>
          <w:ilvl w:val="0"/>
          <w:numId w:val="12"/>
        </w:numPr>
        <w:spacing w:line="276" w:lineRule="auto"/>
        <w:ind w:right="663"/>
        <w:jc w:val="both"/>
        <w:outlineLvl w:val="1"/>
      </w:pPr>
      <w:r w:rsidRPr="00CF133C">
        <w:t>művelődési intézményekkel</w:t>
      </w:r>
    </w:p>
    <w:p w:rsidR="00C047F6" w:rsidRPr="00CF133C" w:rsidRDefault="00C047F6" w:rsidP="00CF133C">
      <w:pPr>
        <w:spacing w:line="276" w:lineRule="auto"/>
        <w:ind w:left="720" w:right="663"/>
        <w:jc w:val="both"/>
        <w:outlineLvl w:val="1"/>
      </w:pPr>
      <w:r w:rsidRPr="00CF133C">
        <w:t> </w:t>
      </w:r>
    </w:p>
    <w:p w:rsidR="00C047F6" w:rsidRPr="00E108A0" w:rsidRDefault="00E108A0" w:rsidP="00CF133C">
      <w:pPr>
        <w:spacing w:line="276" w:lineRule="auto"/>
        <w:jc w:val="both"/>
        <w:rPr>
          <w:i/>
        </w:rPr>
      </w:pPr>
      <w:r w:rsidRPr="00E108A0">
        <w:rPr>
          <w:i/>
        </w:rPr>
        <w:t>Az együttműködés módja</w:t>
      </w:r>
    </w:p>
    <w:p w:rsidR="00C047F6" w:rsidRPr="00CF133C" w:rsidRDefault="00C047F6" w:rsidP="00CF133C">
      <w:pPr>
        <w:numPr>
          <w:ilvl w:val="0"/>
          <w:numId w:val="11"/>
        </w:numPr>
        <w:spacing w:line="276" w:lineRule="auto"/>
        <w:jc w:val="both"/>
      </w:pPr>
      <w:r w:rsidRPr="00CF133C">
        <w:t>telefonon történő egyeztetés</w:t>
      </w:r>
    </w:p>
    <w:p w:rsidR="00C047F6" w:rsidRPr="00CF133C" w:rsidRDefault="00C047F6" w:rsidP="00CF133C">
      <w:pPr>
        <w:numPr>
          <w:ilvl w:val="0"/>
          <w:numId w:val="11"/>
        </w:numPr>
        <w:spacing w:line="276" w:lineRule="auto"/>
        <w:jc w:val="both"/>
      </w:pPr>
      <w:r w:rsidRPr="00CF133C">
        <w:t>személyes kapcsolattartás</w:t>
      </w:r>
    </w:p>
    <w:p w:rsidR="00C047F6" w:rsidRPr="00CF133C" w:rsidRDefault="00C047F6" w:rsidP="00CF133C">
      <w:pPr>
        <w:numPr>
          <w:ilvl w:val="0"/>
          <w:numId w:val="11"/>
        </w:numPr>
        <w:spacing w:line="276" w:lineRule="auto"/>
        <w:jc w:val="both"/>
      </w:pPr>
      <w:r w:rsidRPr="00CF133C">
        <w:t>konzultáció</w:t>
      </w:r>
    </w:p>
    <w:p w:rsidR="00C047F6" w:rsidRPr="00CF133C" w:rsidRDefault="00C047F6" w:rsidP="00CF133C">
      <w:pPr>
        <w:numPr>
          <w:ilvl w:val="0"/>
          <w:numId w:val="11"/>
        </w:numPr>
        <w:spacing w:line="276" w:lineRule="auto"/>
        <w:jc w:val="both"/>
      </w:pPr>
      <w:r w:rsidRPr="00CF133C">
        <w:t>esetmegbeszélések</w:t>
      </w:r>
    </w:p>
    <w:p w:rsidR="00C047F6" w:rsidRPr="00CF133C" w:rsidRDefault="00C047F6" w:rsidP="00CF133C">
      <w:pPr>
        <w:numPr>
          <w:ilvl w:val="0"/>
          <w:numId w:val="11"/>
        </w:numPr>
        <w:spacing w:line="276" w:lineRule="auto"/>
        <w:jc w:val="both"/>
      </w:pPr>
      <w:r w:rsidRPr="00CF133C">
        <w:t>team megbeszélések</w:t>
      </w:r>
    </w:p>
    <w:p w:rsidR="00C047F6" w:rsidRPr="00CF133C" w:rsidRDefault="00C047F6" w:rsidP="00CF133C">
      <w:pPr>
        <w:spacing w:after="60" w:line="276" w:lineRule="auto"/>
        <w:jc w:val="both"/>
        <w:rPr>
          <w:i/>
          <w:iCs/>
        </w:rPr>
      </w:pPr>
    </w:p>
    <w:p w:rsidR="00C047F6" w:rsidRPr="00F01D0C" w:rsidRDefault="00C047F6" w:rsidP="00CF133C">
      <w:pPr>
        <w:spacing w:after="60" w:line="276" w:lineRule="auto"/>
        <w:jc w:val="both"/>
        <w:rPr>
          <w:b/>
          <w:iCs/>
        </w:rPr>
      </w:pPr>
      <w:r w:rsidRPr="00F01D0C">
        <w:rPr>
          <w:b/>
          <w:iCs/>
        </w:rPr>
        <w:t>A szolgáltatásról</w:t>
      </w:r>
      <w:r w:rsidR="00F01D0C">
        <w:rPr>
          <w:b/>
          <w:iCs/>
        </w:rPr>
        <w:t xml:space="preserve"> szóló tájékoztatás helyi módja</w:t>
      </w:r>
    </w:p>
    <w:p w:rsidR="00C047F6" w:rsidRPr="00CF133C" w:rsidRDefault="00E60C09" w:rsidP="00CF133C">
      <w:pPr>
        <w:numPr>
          <w:ilvl w:val="0"/>
          <w:numId w:val="13"/>
        </w:numPr>
        <w:spacing w:after="60" w:line="276" w:lineRule="auto"/>
        <w:jc w:val="both"/>
      </w:pPr>
      <w:hyperlink r:id="rId26" w:history="1">
        <w:r w:rsidR="00C047F6" w:rsidRPr="00CF133C">
          <w:rPr>
            <w:rStyle w:val="Hiperhivatkozs"/>
            <w:rFonts w:ascii="Times New Roman" w:hAnsi="Times New Roman"/>
            <w:sz w:val="24"/>
          </w:rPr>
          <w:t>www.bjhuman.hu</w:t>
        </w:r>
      </w:hyperlink>
    </w:p>
    <w:p w:rsidR="00C047F6" w:rsidRPr="00CF133C" w:rsidRDefault="00E60C09" w:rsidP="00CF133C">
      <w:pPr>
        <w:numPr>
          <w:ilvl w:val="0"/>
          <w:numId w:val="13"/>
        </w:numPr>
        <w:spacing w:after="60" w:line="276" w:lineRule="auto"/>
        <w:jc w:val="both"/>
      </w:pPr>
      <w:hyperlink r:id="rId27" w:history="1">
        <w:r w:rsidR="00C047F6" w:rsidRPr="00CF133C">
          <w:rPr>
            <w:rStyle w:val="Hiperhivatkozs"/>
            <w:rFonts w:ascii="Times New Roman" w:hAnsi="Times New Roman"/>
            <w:sz w:val="24"/>
          </w:rPr>
          <w:t>www.erzsebetvaros.hu</w:t>
        </w:r>
      </w:hyperlink>
    </w:p>
    <w:p w:rsidR="00C047F6" w:rsidRPr="00CF133C" w:rsidRDefault="00E60C09" w:rsidP="00CF133C">
      <w:pPr>
        <w:numPr>
          <w:ilvl w:val="0"/>
          <w:numId w:val="13"/>
        </w:numPr>
        <w:spacing w:after="60" w:line="276" w:lineRule="auto"/>
        <w:jc w:val="both"/>
      </w:pPr>
      <w:hyperlink r:id="rId28" w:history="1">
        <w:r w:rsidR="00C047F6" w:rsidRPr="00CF133C">
          <w:rPr>
            <w:rStyle w:val="Hiperhivatkozs"/>
            <w:rFonts w:ascii="Times New Roman" w:hAnsi="Times New Roman"/>
            <w:sz w:val="24"/>
          </w:rPr>
          <w:t>https://www.facebook.com/bjhuman</w:t>
        </w:r>
      </w:hyperlink>
    </w:p>
    <w:p w:rsidR="00C047F6" w:rsidRPr="00CF133C" w:rsidRDefault="00C047F6" w:rsidP="00CF133C">
      <w:pPr>
        <w:numPr>
          <w:ilvl w:val="0"/>
          <w:numId w:val="13"/>
        </w:numPr>
        <w:spacing w:after="60" w:line="276" w:lineRule="auto"/>
        <w:jc w:val="both"/>
      </w:pPr>
      <w:r w:rsidRPr="00CF133C">
        <w:t>a kerületi újság</w:t>
      </w:r>
    </w:p>
    <w:p w:rsidR="00C047F6" w:rsidRPr="00CF133C" w:rsidRDefault="00C047F6" w:rsidP="001F4741">
      <w:pPr>
        <w:numPr>
          <w:ilvl w:val="0"/>
          <w:numId w:val="13"/>
        </w:numPr>
        <w:spacing w:after="60" w:line="276" w:lineRule="auto"/>
        <w:jc w:val="both"/>
      </w:pPr>
      <w:r w:rsidRPr="00CF133C">
        <w:t>szórólapok</w:t>
      </w:r>
    </w:p>
    <w:p w:rsidR="00C047F6" w:rsidRPr="00CF133C" w:rsidRDefault="00C047F6" w:rsidP="00CF133C">
      <w:pPr>
        <w:spacing w:before="120" w:after="60" w:line="276" w:lineRule="auto"/>
        <w:jc w:val="both"/>
      </w:pPr>
      <w:r w:rsidRPr="00CF133C">
        <w:t xml:space="preserve">Budapest, 2015. </w:t>
      </w:r>
    </w:p>
    <w:p w:rsidR="00C047F6" w:rsidRPr="009A4B68" w:rsidRDefault="00C047F6" w:rsidP="009A4B68">
      <w:pPr>
        <w:spacing w:before="120" w:after="60" w:line="276" w:lineRule="auto"/>
        <w:jc w:val="both"/>
      </w:pPr>
    </w:p>
    <w:p w:rsidR="002C17DD" w:rsidRDefault="00A50708" w:rsidP="00A50708">
      <w:pPr>
        <w:spacing w:line="276" w:lineRule="auto"/>
        <w:ind w:left="3540"/>
        <w:jc w:val="center"/>
      </w:pPr>
      <w:r>
        <w:t>Mikulás Franciska</w:t>
      </w:r>
    </w:p>
    <w:p w:rsidR="00A50708" w:rsidRDefault="00A50708" w:rsidP="00A50708">
      <w:pPr>
        <w:spacing w:line="276" w:lineRule="auto"/>
        <w:ind w:left="3540"/>
        <w:jc w:val="center"/>
      </w:pPr>
      <w:proofErr w:type="gramStart"/>
      <w:r>
        <w:t>igazgató</w:t>
      </w:r>
      <w:proofErr w:type="gramEnd"/>
    </w:p>
    <w:p w:rsidR="001F4741" w:rsidRDefault="00A50708" w:rsidP="001F4741">
      <w:pPr>
        <w:spacing w:line="276" w:lineRule="auto"/>
        <w:ind w:left="3540"/>
        <w:jc w:val="center"/>
      </w:pPr>
      <w:r>
        <w:t>Bischitz Johanna Integrált Humán Szolgáltató Központ</w:t>
      </w:r>
      <w:r w:rsidR="001F4741">
        <w:br w:type="page"/>
      </w:r>
    </w:p>
    <w:p w:rsidR="00C047F6" w:rsidRPr="00790503" w:rsidRDefault="00C047F6" w:rsidP="004805E7">
      <w:pPr>
        <w:spacing w:before="120" w:after="60" w:line="276" w:lineRule="auto"/>
        <w:jc w:val="both"/>
      </w:pPr>
      <w:r w:rsidRPr="00790503">
        <w:lastRenderedPageBreak/>
        <w:t>Mellékletek:</w:t>
      </w:r>
    </w:p>
    <w:p w:rsidR="00C047F6" w:rsidRPr="00E60C09" w:rsidRDefault="00C047F6" w:rsidP="004805E7">
      <w:pPr>
        <w:numPr>
          <w:ilvl w:val="0"/>
          <w:numId w:val="14"/>
        </w:numPr>
        <w:tabs>
          <w:tab w:val="center" w:pos="-3969"/>
        </w:tabs>
        <w:spacing w:before="120" w:line="276" w:lineRule="auto"/>
        <w:rPr>
          <w:i/>
        </w:rPr>
      </w:pPr>
      <w:r w:rsidRPr="00E60C09">
        <w:rPr>
          <w:i/>
        </w:rPr>
        <w:t>számú melléklet: Megállapodás (Sztv. 94/C. § alapján)</w:t>
      </w:r>
    </w:p>
    <w:p w:rsidR="00C047F6" w:rsidRPr="00F62982" w:rsidRDefault="00C047F6" w:rsidP="004805E7">
      <w:pPr>
        <w:tabs>
          <w:tab w:val="center" w:pos="2127"/>
        </w:tabs>
        <w:spacing w:line="276" w:lineRule="auto"/>
        <w:jc w:val="both"/>
      </w:pPr>
    </w:p>
    <w:p w:rsidR="00C047F6" w:rsidRPr="00F62982" w:rsidRDefault="00C047F6" w:rsidP="004805E7">
      <w:pPr>
        <w:spacing w:line="276" w:lineRule="auto"/>
        <w:jc w:val="center"/>
        <w:rPr>
          <w:b/>
          <w:sz w:val="28"/>
        </w:rPr>
      </w:pPr>
      <w:r w:rsidRPr="00F62982">
        <w:rPr>
          <w:b/>
          <w:sz w:val="28"/>
        </w:rPr>
        <w:t>MEGÁLLAPODÁS</w:t>
      </w:r>
    </w:p>
    <w:p w:rsidR="00C047F6" w:rsidRPr="00F62982" w:rsidRDefault="00C047F6" w:rsidP="004805E7">
      <w:pPr>
        <w:spacing w:line="276" w:lineRule="auto"/>
        <w:jc w:val="center"/>
        <w:rPr>
          <w:b/>
        </w:rPr>
      </w:pPr>
      <w:proofErr w:type="gramStart"/>
      <w:r w:rsidRPr="00F62982">
        <w:rPr>
          <w:b/>
        </w:rPr>
        <w:t>szociális</w:t>
      </w:r>
      <w:proofErr w:type="gramEnd"/>
      <w:r w:rsidRPr="00F62982">
        <w:rPr>
          <w:b/>
        </w:rPr>
        <w:t xml:space="preserve"> alapellátás biztosítására</w:t>
      </w:r>
    </w:p>
    <w:p w:rsidR="00C047F6" w:rsidRPr="00F62982" w:rsidRDefault="00C047F6" w:rsidP="004805E7">
      <w:pPr>
        <w:spacing w:line="276" w:lineRule="auto"/>
        <w:jc w:val="center"/>
      </w:pPr>
      <w:r w:rsidRPr="00F62982">
        <w:rPr>
          <w:b/>
        </w:rPr>
        <w:t>(</w:t>
      </w:r>
      <w:r w:rsidR="007B2069">
        <w:rPr>
          <w:b/>
        </w:rPr>
        <w:t xml:space="preserve">idősek </w:t>
      </w:r>
      <w:r w:rsidRPr="00F62982">
        <w:rPr>
          <w:b/>
        </w:rPr>
        <w:t>nappali ellátás</w:t>
      </w:r>
      <w:r w:rsidR="007B2069">
        <w:rPr>
          <w:b/>
        </w:rPr>
        <w:t>a</w:t>
      </w:r>
      <w:r w:rsidR="002C17DD">
        <w:rPr>
          <w:b/>
        </w:rPr>
        <w:t>)</w:t>
      </w:r>
      <w:r w:rsidR="002C17DD" w:rsidRPr="00F62982">
        <w:t xml:space="preserve"> </w:t>
      </w:r>
    </w:p>
    <w:p w:rsidR="00C047F6" w:rsidRPr="00F62982" w:rsidRDefault="00C047F6" w:rsidP="004805E7">
      <w:pPr>
        <w:spacing w:line="276" w:lineRule="auto"/>
        <w:jc w:val="center"/>
      </w:pPr>
    </w:p>
    <w:p w:rsidR="00C047F6" w:rsidRPr="00F62982" w:rsidRDefault="00C047F6" w:rsidP="004805E7">
      <w:pPr>
        <w:spacing w:line="276" w:lineRule="auto"/>
        <w:jc w:val="both"/>
      </w:pPr>
      <w:proofErr w:type="gramStart"/>
      <w:r w:rsidRPr="00F62982">
        <w:t>amely</w:t>
      </w:r>
      <w:proofErr w:type="gramEnd"/>
      <w:r w:rsidRPr="00F62982">
        <w:t xml:space="preserve"> létrejött egyrészről Erzsébetváros Önkormányzatának Képviselő-testülete megbízásából a Bischitz Johanna Integrált Humán Szolgáltató Központ (továbbiakban: Humán Szolgáltató) (képviseli …………..…………………….. igazgató), mint szociális szolgáltatást nyújtó, másrészről</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t>.</w:t>
      </w:r>
      <w:proofErr w:type="gramStart"/>
      <w:r w:rsidRPr="00F62982">
        <w:t>........................................................................</w:t>
      </w:r>
      <w:proofErr w:type="gramEnd"/>
      <w:r w:rsidRPr="00F62982">
        <w:t xml:space="preserve"> (név</w:t>
      </w:r>
      <w:proofErr w:type="gramStart"/>
      <w:r w:rsidRPr="00F62982">
        <w:t>) ..</w:t>
      </w:r>
      <w:proofErr w:type="gramEnd"/>
      <w:r w:rsidRPr="00F62982">
        <w:t xml:space="preserve">............................................... (település)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w:t>
      </w:r>
      <w:proofErr w:type="gramStart"/>
      <w:r w:rsidRPr="00F62982">
        <w:t>..............................................</w:t>
      </w:r>
      <w:proofErr w:type="gramEnd"/>
      <w:r w:rsidRPr="00F62982">
        <w:t xml:space="preserve"> </w:t>
      </w:r>
      <w:proofErr w:type="gramStart"/>
      <w:r w:rsidRPr="00F62982">
        <w:t>utca</w:t>
      </w:r>
      <w:proofErr w:type="gramEnd"/>
      <w:r w:rsidRPr="00F62982">
        <w:t xml:space="preserve"> .............. </w:t>
      </w:r>
      <w:proofErr w:type="gramStart"/>
      <w:r w:rsidRPr="00F62982">
        <w:t>házszám</w:t>
      </w:r>
      <w:proofErr w:type="gramEnd"/>
      <w:r w:rsidRPr="00F62982">
        <w:t xml:space="preserve"> alatti lakos, mint szociális szolgáltatást igénybe vevő között a mai napon az alábbiak szerint:</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rPr>
          <w:b/>
        </w:rPr>
        <w:t>1.</w:t>
      </w:r>
      <w:r w:rsidRPr="00F62982">
        <w:t xml:space="preserve"> </w:t>
      </w:r>
      <w:r w:rsidRPr="00F62982">
        <w:rPr>
          <w:b/>
        </w:rPr>
        <w:t>Az ellátás időtartama</w:t>
      </w:r>
      <w:proofErr w:type="gramStart"/>
      <w:r w:rsidRPr="00F62982">
        <w:rPr>
          <w:b/>
        </w:rPr>
        <w:t>:  x</w:t>
      </w:r>
      <w:proofErr w:type="gramEnd"/>
      <w:r w:rsidRPr="00F62982">
        <w:t xml:space="preserve"> határozatlan időtartamú    </w:t>
      </w:r>
      <w:r w:rsidRPr="00F62982">
        <w:rPr>
          <w:b/>
        </w:rPr>
        <w:t>x</w:t>
      </w:r>
      <w:r w:rsidRPr="00F62982">
        <w:t xml:space="preserve"> határozott időtartamú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ellátás igénybevételének kezdő időpontja</w:t>
      </w:r>
      <w:proofErr w:type="gramStart"/>
      <w:r w:rsidRPr="00F62982">
        <w:t>: ..</w:t>
      </w:r>
      <w:proofErr w:type="gramEnd"/>
      <w:r w:rsidRPr="00F62982">
        <w:t xml:space="preserve">.................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C047F6" w:rsidRPr="00F62982" w:rsidRDefault="00C047F6" w:rsidP="004805E7">
      <w:pPr>
        <w:spacing w:line="276" w:lineRule="auto"/>
        <w:jc w:val="both"/>
      </w:pPr>
      <w:r w:rsidRPr="00F62982">
        <w:t>Az ellátás igénybevételének befejező időpontja: (határozott időtartamú ellátás esetén)</w:t>
      </w:r>
      <w:proofErr w:type="gramStart"/>
      <w:r w:rsidRPr="00F62982">
        <w:t>: …</w:t>
      </w:r>
      <w:proofErr w:type="gramEnd"/>
      <w:r w:rsidRPr="00F62982">
        <w:t xml:space="preserve">…………év.................................. hó .......... </w:t>
      </w:r>
      <w:proofErr w:type="gramStart"/>
      <w:r w:rsidRPr="00F62982">
        <w:t>nap</w:t>
      </w:r>
      <w:proofErr w:type="gramEnd"/>
      <w:r w:rsidRPr="00F62982">
        <w:t>.</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rPr>
          <w:b/>
        </w:rPr>
        <w:t>2.</w:t>
      </w:r>
      <w:r w:rsidRPr="00F62982">
        <w:t xml:space="preserve"> </w:t>
      </w:r>
      <w:r w:rsidRPr="00F62982">
        <w:rPr>
          <w:b/>
        </w:rPr>
        <w:t xml:space="preserve">A szolgáltatás formája, módja, helye, köre: </w:t>
      </w:r>
    </w:p>
    <w:p w:rsidR="00C047F6" w:rsidRPr="00F62982" w:rsidRDefault="00C047F6" w:rsidP="004805E7">
      <w:pPr>
        <w:spacing w:line="276" w:lineRule="auto"/>
        <w:jc w:val="both"/>
      </w:pPr>
      <w:r w:rsidRPr="00F62982">
        <w:t>………………………………………………………………………………………………………………………………………………………………………………………………………………………………………………………………………………………………………</w:t>
      </w:r>
    </w:p>
    <w:p w:rsidR="00C047F6" w:rsidRPr="00F62982" w:rsidRDefault="00C047F6" w:rsidP="004805E7">
      <w:pPr>
        <w:spacing w:line="276" w:lineRule="auto"/>
        <w:jc w:val="both"/>
      </w:pPr>
      <w:r w:rsidRPr="00F62982">
        <w:t>A napi egyszeri meleg étkezést a Humán Szolgáltató</w:t>
      </w:r>
      <w:proofErr w:type="gramStart"/>
      <w:r w:rsidRPr="00F62982">
        <w:t>…………………………..</w:t>
      </w:r>
      <w:proofErr w:type="gramEnd"/>
      <w:r w:rsidRPr="00F62982">
        <w:t xml:space="preserve"> telephelyén veszi igénybe.</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3. Térítési díj:</w:t>
      </w:r>
    </w:p>
    <w:p w:rsidR="00C047F6" w:rsidRPr="00D8498B" w:rsidRDefault="00C047F6" w:rsidP="004805E7">
      <w:pPr>
        <w:spacing w:line="276" w:lineRule="auto"/>
        <w:jc w:val="both"/>
      </w:pPr>
      <w:r w:rsidRPr="00F62982">
        <w:t xml:space="preserve">A nappali ellátás térítési díja a Budapest Főváros VII. Kerület Önkormányzat Képviselő-testületének mindenkor hatályos szociális rendelete szerint térítésmentes. </w:t>
      </w:r>
    </w:p>
    <w:p w:rsidR="00C047F6" w:rsidRPr="00F62982" w:rsidRDefault="00C047F6" w:rsidP="00D8498B">
      <w:pPr>
        <w:spacing w:before="120" w:after="60" w:line="276" w:lineRule="auto"/>
        <w:jc w:val="both"/>
      </w:pPr>
      <w:r w:rsidRPr="00F62982">
        <w:t>Az intézményi térítési díj megállapítására, vonatkozó szabályokat az Szt. 114.§ - 116 §</w:t>
      </w:r>
      <w:proofErr w:type="spellStart"/>
      <w:r w:rsidRPr="00F62982">
        <w:t>-</w:t>
      </w:r>
      <w:proofErr w:type="gramStart"/>
      <w:r w:rsidRPr="00F62982">
        <w:t>a</w:t>
      </w:r>
      <w:proofErr w:type="spellEnd"/>
      <w:proofErr w:type="gramEnd"/>
      <w:r w:rsidRPr="00F62982">
        <w:t>, valamint a 119/C.§</w:t>
      </w:r>
      <w:proofErr w:type="spellStart"/>
      <w:r w:rsidRPr="00F62982">
        <w:t>-a</w:t>
      </w:r>
      <w:proofErr w:type="spellEnd"/>
      <w:r w:rsidRPr="00F62982">
        <w:t xml:space="preserve">, továbbiakban a Kormányrendelet valamint az </w:t>
      </w:r>
      <w:proofErr w:type="spellStart"/>
      <w:r w:rsidRPr="00F62982">
        <w:t>Ör</w:t>
      </w:r>
      <w:proofErr w:type="spellEnd"/>
      <w:r w:rsidRPr="00F62982">
        <w:t>. rendelete határozza meg.</w:t>
      </w:r>
    </w:p>
    <w:p w:rsidR="00C047F6" w:rsidRPr="006708E3" w:rsidRDefault="00C047F6" w:rsidP="004805E7">
      <w:pPr>
        <w:spacing w:line="276" w:lineRule="auto"/>
        <w:jc w:val="both"/>
      </w:pPr>
      <w:r w:rsidRPr="00F62982">
        <w:t xml:space="preserve">Az étkezés személyi térítési díjat a szolgáltatást megelőző hónapban előre kell megfizetni a Humán </w:t>
      </w:r>
      <w:proofErr w:type="gramStart"/>
      <w:r w:rsidRPr="00F62982">
        <w:t>Szolgáltató …</w:t>
      </w:r>
      <w:proofErr w:type="gramEnd"/>
      <w:r w:rsidRPr="00F62982">
        <w:t>……………………………………….. telephelyén történik.</w:t>
      </w:r>
    </w:p>
    <w:p w:rsidR="00C047F6" w:rsidRPr="00F62982"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4. A megállapodás módosítása</w:t>
      </w:r>
      <w:r w:rsidR="00D8498B">
        <w:rPr>
          <w:b/>
        </w:rPr>
        <w:t>, megszűnése</w:t>
      </w:r>
      <w:r w:rsidRPr="00F62982">
        <w:rPr>
          <w:b/>
        </w:rPr>
        <w:t>:</w:t>
      </w:r>
    </w:p>
    <w:p w:rsidR="00C047F6" w:rsidRPr="00F62982" w:rsidRDefault="00C047F6" w:rsidP="004805E7">
      <w:pPr>
        <w:spacing w:line="276" w:lineRule="auto"/>
        <w:jc w:val="both"/>
      </w:pPr>
    </w:p>
    <w:p w:rsidR="00D8498B" w:rsidRPr="004F1606" w:rsidRDefault="00D8498B" w:rsidP="00D8498B">
      <w:pPr>
        <w:jc w:val="both"/>
      </w:pPr>
      <w:r w:rsidRPr="004F1606">
        <w:t xml:space="preserve">A megállapodás módosítását bármelyik fél kezdeményezheti. A módosítás közös megegyezéssel történik. </w:t>
      </w:r>
    </w:p>
    <w:p w:rsidR="00D8498B" w:rsidRDefault="00D8498B" w:rsidP="00D8498B">
      <w:pPr>
        <w:jc w:val="both"/>
      </w:pPr>
      <w:r w:rsidRPr="004F1606">
        <w:lastRenderedPageBreak/>
        <w:t>A</w:t>
      </w:r>
      <w:r>
        <w:t>z intézményi jogviszony megszűnik:</w:t>
      </w:r>
    </w:p>
    <w:p w:rsidR="00D8498B" w:rsidRDefault="00D8498B" w:rsidP="00D8498B">
      <w:pPr>
        <w:numPr>
          <w:ilvl w:val="0"/>
          <w:numId w:val="42"/>
        </w:numPr>
        <w:jc w:val="both"/>
      </w:pPr>
      <w:r>
        <w:t>az intézmény jogutód nélküli megszűnésével,</w:t>
      </w:r>
    </w:p>
    <w:p w:rsidR="00D8498B" w:rsidRDefault="00D8498B" w:rsidP="00D8498B">
      <w:pPr>
        <w:numPr>
          <w:ilvl w:val="0"/>
          <w:numId w:val="42"/>
        </w:numPr>
        <w:jc w:val="both"/>
      </w:pPr>
      <w:r>
        <w:t>a jogosult halálával,</w:t>
      </w:r>
    </w:p>
    <w:p w:rsidR="00D8498B" w:rsidRDefault="00D8498B" w:rsidP="00D8498B">
      <w:pPr>
        <w:numPr>
          <w:ilvl w:val="0"/>
          <w:numId w:val="42"/>
        </w:numPr>
        <w:jc w:val="both"/>
      </w:pPr>
      <w:r>
        <w:t xml:space="preserve">a határozott idejű intézeti ellátás esetén a megjelölt időtartam lejártával, </w:t>
      </w:r>
    </w:p>
    <w:p w:rsidR="00D8498B" w:rsidRDefault="00D8498B" w:rsidP="00D8498B">
      <w:pPr>
        <w:numPr>
          <w:ilvl w:val="0"/>
          <w:numId w:val="42"/>
        </w:numPr>
        <w:jc w:val="both"/>
      </w:pPr>
      <w:r>
        <w:t>jelen megállapodás felmondásával.</w:t>
      </w:r>
    </w:p>
    <w:p w:rsidR="00D8498B" w:rsidRDefault="00D8498B" w:rsidP="00D8498B">
      <w:pPr>
        <w:jc w:val="both"/>
      </w:pPr>
      <w:r>
        <w:t>A Humán Szolgáltató jelen megállapodást megszünteti, ha az ellátott a szolgáltatást 30 napon túl nem veszi igénybe.</w:t>
      </w:r>
      <w:r w:rsidRPr="004F1606">
        <w:t xml:space="preserve"> </w:t>
      </w:r>
    </w:p>
    <w:p w:rsidR="00D8498B" w:rsidRPr="004F1606" w:rsidRDefault="00D8498B" w:rsidP="00D8498B">
      <w:pPr>
        <w:jc w:val="both"/>
      </w:pPr>
      <w:r>
        <w:t xml:space="preserve">Jelen megállapodást: </w:t>
      </w:r>
    </w:p>
    <w:p w:rsidR="00D8498B" w:rsidRDefault="00D8498B" w:rsidP="00D8498B">
      <w:pPr>
        <w:numPr>
          <w:ilvl w:val="0"/>
          <w:numId w:val="43"/>
        </w:numPr>
        <w:jc w:val="both"/>
      </w:pPr>
      <w:r>
        <w:t>az ellátott, illetve törvényes képviselője indokolás nélkül mondhatja fel</w:t>
      </w:r>
    </w:p>
    <w:p w:rsidR="00D8498B" w:rsidRDefault="00D8498B" w:rsidP="00D8498B">
      <w:pPr>
        <w:numPr>
          <w:ilvl w:val="0"/>
          <w:numId w:val="43"/>
        </w:numPr>
        <w:jc w:val="both"/>
      </w:pPr>
      <w:r>
        <w:t xml:space="preserve">a Humán Szolgáltató az alábbi indokokkal mondhatja fel: </w:t>
      </w:r>
    </w:p>
    <w:p w:rsidR="00D8498B" w:rsidRDefault="00D8498B" w:rsidP="00D8498B">
      <w:pPr>
        <w:numPr>
          <w:ilvl w:val="1"/>
          <w:numId w:val="43"/>
        </w:numPr>
        <w:jc w:val="both"/>
      </w:pPr>
      <w:r>
        <w:t>az ellátott másik intézményben történő elhelyezése indokolt vagy további intézményi jogviszonya nem indokolt,</w:t>
      </w:r>
    </w:p>
    <w:p w:rsidR="00D8498B" w:rsidRDefault="00D8498B" w:rsidP="00D8498B">
      <w:pPr>
        <w:numPr>
          <w:ilvl w:val="1"/>
          <w:numId w:val="43"/>
        </w:numPr>
        <w:jc w:val="both"/>
      </w:pPr>
      <w:r>
        <w:t>az ellátott a házirendet súlyosan megsérti,</w:t>
      </w:r>
    </w:p>
    <w:p w:rsidR="00D8498B" w:rsidRDefault="00D8498B" w:rsidP="00D8498B">
      <w:pPr>
        <w:numPr>
          <w:ilvl w:val="1"/>
          <w:numId w:val="43"/>
        </w:numPr>
        <w:jc w:val="both"/>
      </w:pPr>
      <w:r>
        <w:t xml:space="preserve">az ellátott, a törvényes képviselője vagy a térítési díjat megfizető személy </w:t>
      </w:r>
      <w:proofErr w:type="spellStart"/>
      <w:r>
        <w:t>térítésidíj-fizetési</w:t>
      </w:r>
      <w:proofErr w:type="spellEnd"/>
      <w:r>
        <w:t xml:space="preserve"> kötelezettségének nem tesz eleget.</w:t>
      </w:r>
      <w:r w:rsidRPr="004F1606">
        <w:t xml:space="preserve"> </w:t>
      </w:r>
      <w:r>
        <w:t xml:space="preserve">Az ellátott, a törvényes képviselője vagy a térítési díjat megfizető személy a </w:t>
      </w:r>
      <w:proofErr w:type="spellStart"/>
      <w:r>
        <w:t>térítésidíj-fizetési</w:t>
      </w:r>
      <w:proofErr w:type="spellEnd"/>
      <w:r>
        <w:t xml:space="preserve"> kötelezettségnek nem tesz eleget, ha hat hónapon át folyamatosan </w:t>
      </w:r>
      <w:proofErr w:type="spellStart"/>
      <w:r>
        <w:t>térítésidíj-tartozás</w:t>
      </w:r>
      <w:proofErr w:type="spellEnd"/>
      <w:r>
        <w:t xml:space="preserve"> áll fenn, és az a hatodik hónap utolsó napján a kéthavi személyi térítési díj összegét meghaladja, és vagyoni, jövedelmi viszonyai lehetővé teszik a térítési díj megfizetését. </w:t>
      </w:r>
    </w:p>
    <w:p w:rsidR="00C047F6" w:rsidRDefault="00D8498B" w:rsidP="004805E7">
      <w:pPr>
        <w:spacing w:line="276" w:lineRule="auto"/>
        <w:jc w:val="both"/>
      </w:pPr>
      <w:r w:rsidRPr="00D8498B">
        <w:t>A felmondási idő</w:t>
      </w:r>
      <w:r>
        <w:t xml:space="preserve"> 15 nap.</w:t>
      </w:r>
    </w:p>
    <w:p w:rsidR="00EF0793" w:rsidRDefault="00EF0793" w:rsidP="00EF0793">
      <w:pPr>
        <w:jc w:val="both"/>
      </w:pPr>
      <w:r>
        <w:t>Ha a felmondás jogszerűségét az ellátott vagy törvényes képviselője vitatja, az arról szóló értesítés kézhezvételétől számított 8 napon belül a fenntartóhoz fordulhat. Az ellátást változatlan feltételek mellett mindaddig biztosítani kell, amíg a fenntartó nem dönt.</w:t>
      </w:r>
    </w:p>
    <w:p w:rsidR="00EF0793" w:rsidRPr="00D8498B" w:rsidRDefault="00EF0793" w:rsidP="004805E7">
      <w:pPr>
        <w:spacing w:line="276" w:lineRule="auto"/>
        <w:jc w:val="both"/>
      </w:pPr>
    </w:p>
    <w:p w:rsidR="00C047F6" w:rsidRPr="00F62982" w:rsidRDefault="00C047F6" w:rsidP="004805E7">
      <w:pPr>
        <w:spacing w:line="276" w:lineRule="auto"/>
        <w:jc w:val="both"/>
        <w:rPr>
          <w:b/>
        </w:rPr>
      </w:pPr>
      <w:r w:rsidRPr="00F62982">
        <w:rPr>
          <w:b/>
        </w:rPr>
        <w:t>5. Panasztétel lehetősége, kivizsgálási módja:</w:t>
      </w:r>
    </w:p>
    <w:p w:rsidR="00C047F6" w:rsidRPr="00F62982" w:rsidRDefault="00C047F6" w:rsidP="004805E7">
      <w:pPr>
        <w:spacing w:line="276" w:lineRule="auto"/>
        <w:jc w:val="both"/>
      </w:pPr>
      <w:r w:rsidRPr="00F62982">
        <w:t xml:space="preserve">Jogosult a </w:t>
      </w:r>
      <w:proofErr w:type="gramStart"/>
      <w:r w:rsidRPr="00F62982">
        <w:t>szolgáltatással</w:t>
      </w:r>
      <w:proofErr w:type="gramEnd"/>
      <w:r w:rsidRPr="00F62982">
        <w:t xml:space="preserve"> kapcsolatos panaszával a Bischitz Johanna Integrált Humán Szolgáltató Központ  igazgatójához vagy Erzsébetváros polgármesteréhez fordulhat. A panasz kivizsgálásának eredményéről az igazgató, illetve a Polgármester a jogosultat írásban tájékoztatja.</w:t>
      </w:r>
    </w:p>
    <w:p w:rsidR="00C047F6" w:rsidRPr="00F62982" w:rsidRDefault="00C047F6" w:rsidP="004805E7">
      <w:pPr>
        <w:spacing w:line="276" w:lineRule="auto"/>
        <w:jc w:val="both"/>
      </w:pPr>
      <w:r w:rsidRPr="00F62982">
        <w:t xml:space="preserve">Jogosult igénybe veheti az </w:t>
      </w:r>
      <w:proofErr w:type="spellStart"/>
      <w:r w:rsidRPr="00F62982">
        <w:t>ellátottjogi</w:t>
      </w:r>
      <w:proofErr w:type="spellEnd"/>
      <w:r w:rsidRPr="00F62982">
        <w:t xml:space="preserve"> képviselő segítségét is. Az </w:t>
      </w:r>
      <w:proofErr w:type="spellStart"/>
      <w:r w:rsidRPr="00F62982">
        <w:t>ellátottjogi</w:t>
      </w:r>
      <w:proofErr w:type="spellEnd"/>
      <w:r w:rsidRPr="00F62982">
        <w:t xml:space="preserve"> képviselő vonatkozásában az Szt. 94/K §</w:t>
      </w:r>
      <w:proofErr w:type="spellStart"/>
      <w:r w:rsidRPr="00F62982">
        <w:t>-</w:t>
      </w:r>
      <w:proofErr w:type="gramStart"/>
      <w:r w:rsidRPr="00F62982">
        <w:t>a</w:t>
      </w:r>
      <w:proofErr w:type="spellEnd"/>
      <w:proofErr w:type="gramEnd"/>
      <w:r w:rsidRPr="00F62982">
        <w:t xml:space="preserve"> az irányadó. </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6. Megjegyzés:</w:t>
      </w:r>
    </w:p>
    <w:p w:rsidR="00C047F6" w:rsidRPr="00F62982" w:rsidRDefault="00C047F6" w:rsidP="004805E7">
      <w:pPr>
        <w:spacing w:line="276" w:lineRule="auto"/>
        <w:jc w:val="both"/>
      </w:pPr>
      <w:r w:rsidRPr="00F62982">
        <w:t>Jelen megállapodásban nem szabályozott kérdésekben a Ptk. vonatkozó szabályai az irányadóak. Megegyezés hiányában, vitás kérdések eldöntésére felek a Pesti Központi Kerületi Bíróság illetékességét kötik ki.</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Ezen megállapodást, mint akaratunkkal m</w:t>
      </w:r>
      <w:r>
        <w:t xml:space="preserve">indenben megegyezőt </w:t>
      </w:r>
      <w:proofErr w:type="spellStart"/>
      <w:r>
        <w:t>helybenhagyó</w:t>
      </w:r>
      <w:r w:rsidRPr="00F62982">
        <w:t>lag</w:t>
      </w:r>
      <w:proofErr w:type="spellEnd"/>
      <w:r w:rsidRPr="00F62982">
        <w:t xml:space="preserve"> aláírtuk.</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w:t>
      </w:r>
      <w:proofErr w:type="gramStart"/>
      <w:r w:rsidRPr="00F62982">
        <w:t>…………..,</w:t>
      </w:r>
      <w:proofErr w:type="gramEnd"/>
      <w:r w:rsidRPr="00F62982">
        <w:t xml:space="preserve">    ...........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C047F6" w:rsidRPr="00F62982" w:rsidRDefault="00C047F6" w:rsidP="004805E7">
      <w:pPr>
        <w:spacing w:line="276" w:lineRule="auto"/>
        <w:jc w:val="both"/>
      </w:pP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w:t>
      </w:r>
      <w:r w:rsidRPr="00F62982">
        <w:tab/>
        <w:t xml:space="preserve">                          </w:t>
      </w:r>
    </w:p>
    <w:p w:rsidR="00C047F6" w:rsidRPr="00F62982" w:rsidRDefault="00C047F6" w:rsidP="004805E7">
      <w:pPr>
        <w:spacing w:line="276" w:lineRule="auto"/>
        <w:jc w:val="both"/>
      </w:pPr>
      <w:r w:rsidRPr="00F62982">
        <w:t xml:space="preserve">                        </w:t>
      </w:r>
      <w:proofErr w:type="gramStart"/>
      <w:r w:rsidRPr="00F62982">
        <w:t>igazgató</w:t>
      </w:r>
      <w:proofErr w:type="gramEnd"/>
      <w:r w:rsidRPr="00F62982">
        <w:t xml:space="preserve">                                                                      jogosult</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w:t>
      </w:r>
    </w:p>
    <w:p w:rsidR="00C047F6" w:rsidRPr="00F62982" w:rsidRDefault="00C047F6" w:rsidP="004805E7">
      <w:pPr>
        <w:spacing w:line="276" w:lineRule="auto"/>
        <w:jc w:val="both"/>
      </w:pPr>
      <w:r w:rsidRPr="00F62982">
        <w:t xml:space="preserve">               </w:t>
      </w:r>
      <w:proofErr w:type="gramStart"/>
      <w:r w:rsidRPr="00F62982">
        <w:t>az</w:t>
      </w:r>
      <w:proofErr w:type="gramEnd"/>
      <w:r w:rsidRPr="00F62982">
        <w:t xml:space="preserve"> intézmény munkatársa</w:t>
      </w:r>
    </w:p>
    <w:p w:rsidR="009A4B68" w:rsidRPr="00F62982" w:rsidRDefault="009A4B68" w:rsidP="00E60C09">
      <w:pPr>
        <w:spacing w:line="276" w:lineRule="auto"/>
        <w:rPr>
          <w:i/>
        </w:rPr>
      </w:pPr>
      <w:r>
        <w:rPr>
          <w:i/>
        </w:rPr>
        <w:lastRenderedPageBreak/>
        <w:t>2</w:t>
      </w:r>
      <w:r w:rsidRPr="00F62982">
        <w:rPr>
          <w:i/>
        </w:rPr>
        <w:t>. számú melléklet</w:t>
      </w:r>
    </w:p>
    <w:p w:rsidR="002D7243" w:rsidRDefault="002D7243" w:rsidP="002C17DD">
      <w:pPr>
        <w:spacing w:line="276" w:lineRule="auto"/>
        <w:jc w:val="center"/>
        <w:rPr>
          <w:b/>
          <w:sz w:val="28"/>
        </w:rPr>
      </w:pPr>
    </w:p>
    <w:p w:rsidR="002C17DD" w:rsidRPr="00F62982" w:rsidRDefault="002C17DD" w:rsidP="002C17DD">
      <w:pPr>
        <w:spacing w:line="276" w:lineRule="auto"/>
        <w:jc w:val="center"/>
        <w:rPr>
          <w:b/>
          <w:sz w:val="28"/>
        </w:rPr>
      </w:pPr>
      <w:r w:rsidRPr="00F62982">
        <w:rPr>
          <w:b/>
          <w:sz w:val="28"/>
        </w:rPr>
        <w:t>MEGÁLLAPODÁS</w:t>
      </w:r>
    </w:p>
    <w:p w:rsidR="002C17DD" w:rsidRPr="00F62982" w:rsidRDefault="002C17DD" w:rsidP="002C17DD">
      <w:pPr>
        <w:spacing w:line="276" w:lineRule="auto"/>
        <w:jc w:val="center"/>
        <w:rPr>
          <w:b/>
        </w:rPr>
      </w:pPr>
      <w:proofErr w:type="gramStart"/>
      <w:r w:rsidRPr="00F62982">
        <w:rPr>
          <w:b/>
        </w:rPr>
        <w:t>szociális</w:t>
      </w:r>
      <w:proofErr w:type="gramEnd"/>
      <w:r w:rsidRPr="00F62982">
        <w:rPr>
          <w:b/>
        </w:rPr>
        <w:t xml:space="preserve"> alapellátás biztosítására</w:t>
      </w:r>
    </w:p>
    <w:p w:rsidR="002C17DD" w:rsidRPr="00F62982" w:rsidRDefault="002C17DD" w:rsidP="002C17DD">
      <w:pPr>
        <w:spacing w:line="276" w:lineRule="auto"/>
        <w:jc w:val="center"/>
      </w:pPr>
      <w:r w:rsidRPr="00F62982">
        <w:rPr>
          <w:b/>
        </w:rPr>
        <w:t>(</w:t>
      </w:r>
      <w:r>
        <w:rPr>
          <w:b/>
        </w:rPr>
        <w:t xml:space="preserve">Pszichiátriai betegek </w:t>
      </w:r>
      <w:r w:rsidRPr="00F62982">
        <w:rPr>
          <w:b/>
        </w:rPr>
        <w:t>nappali ellátás</w:t>
      </w:r>
      <w:r>
        <w:rPr>
          <w:b/>
        </w:rPr>
        <w:t>a)</w:t>
      </w:r>
      <w:r w:rsidRPr="00F62982">
        <w:t xml:space="preserve"> </w:t>
      </w:r>
    </w:p>
    <w:p w:rsidR="002C17DD" w:rsidRPr="00F62982" w:rsidRDefault="002C17DD" w:rsidP="002C17DD">
      <w:pPr>
        <w:spacing w:line="276" w:lineRule="auto"/>
        <w:jc w:val="center"/>
      </w:pPr>
    </w:p>
    <w:p w:rsidR="002C17DD" w:rsidRPr="00F62982" w:rsidRDefault="002C17DD" w:rsidP="002C17DD">
      <w:pPr>
        <w:spacing w:line="276" w:lineRule="auto"/>
        <w:jc w:val="both"/>
      </w:pPr>
      <w:proofErr w:type="gramStart"/>
      <w:r w:rsidRPr="00F62982">
        <w:t>amely</w:t>
      </w:r>
      <w:proofErr w:type="gramEnd"/>
      <w:r w:rsidRPr="00F62982">
        <w:t xml:space="preserve"> létrejött egyrészről Erzsébetváros Önkormányzatának Képviselő-testülete megbízásából a Bischitz Johanna Integrált Humán Szolgáltató Központ (továbbiakban: Humán Szolgáltató) (képviseli …………..…………………….. igazgató), mint szociális szolgáltatást nyújtó, másrészről</w:t>
      </w:r>
    </w:p>
    <w:p w:rsidR="002C17DD" w:rsidRPr="00F62982" w:rsidRDefault="002C17DD" w:rsidP="002C17DD">
      <w:pPr>
        <w:spacing w:line="276" w:lineRule="auto"/>
        <w:jc w:val="both"/>
        <w:rPr>
          <w:b/>
        </w:rPr>
      </w:pPr>
    </w:p>
    <w:p w:rsidR="002C17DD" w:rsidRPr="00F62982" w:rsidRDefault="002C17DD" w:rsidP="002C17DD">
      <w:pPr>
        <w:spacing w:line="276" w:lineRule="auto"/>
        <w:jc w:val="both"/>
      </w:pPr>
      <w:r w:rsidRPr="00F62982">
        <w:t>..</w:t>
      </w:r>
      <w:proofErr w:type="gramStart"/>
      <w:r w:rsidRPr="00F62982">
        <w:t>.......................................................................</w:t>
      </w:r>
      <w:proofErr w:type="gramEnd"/>
      <w:r w:rsidRPr="00F62982">
        <w:t xml:space="preserve"> (név</w:t>
      </w:r>
      <w:proofErr w:type="gramStart"/>
      <w:r w:rsidRPr="00F62982">
        <w:t>) ..</w:t>
      </w:r>
      <w:proofErr w:type="gramEnd"/>
      <w:r w:rsidRPr="00F62982">
        <w:t xml:space="preserve">............................................... (település) </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w:t>
      </w:r>
      <w:proofErr w:type="gramStart"/>
      <w:r w:rsidRPr="00F62982">
        <w:t>..............................................</w:t>
      </w:r>
      <w:proofErr w:type="gramEnd"/>
      <w:r w:rsidRPr="00F62982">
        <w:t xml:space="preserve"> </w:t>
      </w:r>
      <w:proofErr w:type="gramStart"/>
      <w:r w:rsidRPr="00F62982">
        <w:t>utca</w:t>
      </w:r>
      <w:proofErr w:type="gramEnd"/>
      <w:r w:rsidRPr="00F62982">
        <w:t xml:space="preserve"> .............. </w:t>
      </w:r>
      <w:proofErr w:type="gramStart"/>
      <w:r w:rsidRPr="00F62982">
        <w:t>házszám</w:t>
      </w:r>
      <w:proofErr w:type="gramEnd"/>
      <w:r w:rsidRPr="00F62982">
        <w:t xml:space="preserve"> alatti lakos, mint szociális szolgáltatást igénybe vevő között a mai napon az alábbiak szerint:</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rPr>
          <w:b/>
        </w:rPr>
        <w:t>1.</w:t>
      </w:r>
      <w:r w:rsidRPr="00F62982">
        <w:t xml:space="preserve"> </w:t>
      </w:r>
      <w:r w:rsidRPr="00F62982">
        <w:rPr>
          <w:b/>
        </w:rPr>
        <w:t>Az ellátás időtartama</w:t>
      </w:r>
      <w:proofErr w:type="gramStart"/>
      <w:r w:rsidRPr="00F62982">
        <w:rPr>
          <w:b/>
        </w:rPr>
        <w:t>:  x</w:t>
      </w:r>
      <w:proofErr w:type="gramEnd"/>
      <w:r w:rsidRPr="00F62982">
        <w:t xml:space="preserve"> határozatlan időtartamú    </w:t>
      </w:r>
      <w:r w:rsidRPr="00F62982">
        <w:rPr>
          <w:b/>
        </w:rPr>
        <w:t>x</w:t>
      </w:r>
      <w:r w:rsidRPr="00F62982">
        <w:t xml:space="preserve"> határozott időtartamú </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Az ellátás igénybevételének kezdő időpontja</w:t>
      </w:r>
      <w:proofErr w:type="gramStart"/>
      <w:r w:rsidRPr="00F62982">
        <w:t>: ..</w:t>
      </w:r>
      <w:proofErr w:type="gramEnd"/>
      <w:r w:rsidRPr="00F62982">
        <w:t xml:space="preserve">.................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2C17DD" w:rsidRPr="00F62982" w:rsidRDefault="002C17DD" w:rsidP="002C17DD">
      <w:pPr>
        <w:spacing w:line="276" w:lineRule="auto"/>
        <w:jc w:val="both"/>
      </w:pPr>
      <w:r w:rsidRPr="00F62982">
        <w:t>Az ellátás igénybevételének befejező időpontja: (határozott időtartamú ellátás esetén)</w:t>
      </w:r>
      <w:proofErr w:type="gramStart"/>
      <w:r w:rsidRPr="00F62982">
        <w:t>: …</w:t>
      </w:r>
      <w:proofErr w:type="gramEnd"/>
      <w:r w:rsidRPr="00F62982">
        <w:t xml:space="preserve">…………év.................................. hó .......... </w:t>
      </w:r>
      <w:proofErr w:type="gramStart"/>
      <w:r w:rsidRPr="00F62982">
        <w:t>nap</w:t>
      </w:r>
      <w:proofErr w:type="gramEnd"/>
      <w:r w:rsidRPr="00F62982">
        <w:t>.</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rPr>
          <w:b/>
        </w:rPr>
        <w:t>2.</w:t>
      </w:r>
      <w:r w:rsidRPr="00F62982">
        <w:t xml:space="preserve"> </w:t>
      </w:r>
      <w:r w:rsidRPr="00F62982">
        <w:rPr>
          <w:b/>
        </w:rPr>
        <w:t xml:space="preserve">A szolgáltatás formája, módja, helye, köre: </w:t>
      </w:r>
    </w:p>
    <w:p w:rsidR="002C17DD" w:rsidRPr="00F62982" w:rsidRDefault="002C17DD" w:rsidP="002C17DD">
      <w:pPr>
        <w:spacing w:line="276" w:lineRule="auto"/>
        <w:jc w:val="both"/>
      </w:pPr>
      <w:r w:rsidRPr="00F62982">
        <w:t>………………………………………………………………………………………………………………………………………………………………………………………………………………………………………………………………………………………………………</w:t>
      </w:r>
    </w:p>
    <w:p w:rsidR="002C17DD" w:rsidRPr="00F62982" w:rsidRDefault="002C17DD" w:rsidP="002C17DD">
      <w:pPr>
        <w:spacing w:line="276" w:lineRule="auto"/>
        <w:jc w:val="both"/>
      </w:pPr>
      <w:r w:rsidRPr="00F62982">
        <w:t>A napi egyszeri meleg étkezést a Humán Szolgáltató</w:t>
      </w:r>
      <w:proofErr w:type="gramStart"/>
      <w:r w:rsidRPr="00F62982">
        <w:t>…………………………..</w:t>
      </w:r>
      <w:proofErr w:type="gramEnd"/>
      <w:r w:rsidRPr="00F62982">
        <w:t xml:space="preserve"> telephelyén veszi igénybe.</w:t>
      </w:r>
    </w:p>
    <w:p w:rsidR="002C17DD" w:rsidRPr="00F62982" w:rsidRDefault="002C17DD" w:rsidP="002C17DD">
      <w:pPr>
        <w:spacing w:line="276" w:lineRule="auto"/>
        <w:jc w:val="both"/>
      </w:pPr>
    </w:p>
    <w:p w:rsidR="002C17DD" w:rsidRPr="00F62982" w:rsidRDefault="002C17DD" w:rsidP="002C17DD">
      <w:pPr>
        <w:spacing w:line="276" w:lineRule="auto"/>
        <w:jc w:val="both"/>
        <w:rPr>
          <w:b/>
        </w:rPr>
      </w:pPr>
      <w:r w:rsidRPr="00F62982">
        <w:rPr>
          <w:b/>
        </w:rPr>
        <w:t>3. Térítési díj:</w:t>
      </w:r>
    </w:p>
    <w:p w:rsidR="002C17DD" w:rsidRPr="00F62982" w:rsidRDefault="002C17DD" w:rsidP="002C17DD">
      <w:pPr>
        <w:spacing w:line="276" w:lineRule="auto"/>
        <w:jc w:val="both"/>
      </w:pPr>
      <w:r w:rsidRPr="00F62982">
        <w:t xml:space="preserve">A nappali ellátás térítési díja a Budapest Főváros VII. Kerület Önkormányzat Képviselő-testületének mindenkor hatályos szociális rendelete szerint térítésmentes. </w:t>
      </w:r>
    </w:p>
    <w:p w:rsidR="002C17DD" w:rsidRPr="00F62982" w:rsidRDefault="002C17DD" w:rsidP="002C17DD">
      <w:pPr>
        <w:spacing w:line="276" w:lineRule="auto"/>
        <w:jc w:val="both"/>
        <w:rPr>
          <w:b/>
        </w:rPr>
      </w:pPr>
    </w:p>
    <w:p w:rsidR="002C17DD" w:rsidRPr="00F62982" w:rsidRDefault="002C17DD" w:rsidP="002C17DD">
      <w:pPr>
        <w:spacing w:before="120" w:after="60" w:line="276" w:lineRule="auto"/>
        <w:jc w:val="both"/>
      </w:pPr>
      <w:r w:rsidRPr="00F62982">
        <w:t>Az intézményi térítési díj megállapítására, vonatkozó szabályokat az Szt. 114.§ - 116 §</w:t>
      </w:r>
      <w:proofErr w:type="spellStart"/>
      <w:r w:rsidRPr="00F62982">
        <w:t>-</w:t>
      </w:r>
      <w:proofErr w:type="gramStart"/>
      <w:r w:rsidRPr="00F62982">
        <w:t>a</w:t>
      </w:r>
      <w:proofErr w:type="spellEnd"/>
      <w:proofErr w:type="gramEnd"/>
      <w:r w:rsidRPr="00F62982">
        <w:t>, valamint a 119/C.§</w:t>
      </w:r>
      <w:proofErr w:type="spellStart"/>
      <w:r w:rsidRPr="00F62982">
        <w:t>-a</w:t>
      </w:r>
      <w:proofErr w:type="spellEnd"/>
      <w:r w:rsidRPr="00F62982">
        <w:t xml:space="preserve">, továbbiakban a Kormányrendelet valamint az </w:t>
      </w:r>
      <w:proofErr w:type="spellStart"/>
      <w:r w:rsidRPr="00F62982">
        <w:t>Ör</w:t>
      </w:r>
      <w:proofErr w:type="spellEnd"/>
      <w:r w:rsidRPr="00F62982">
        <w:t>. rendelete határozza meg.</w:t>
      </w:r>
    </w:p>
    <w:p w:rsidR="002D7243" w:rsidRPr="00F62982" w:rsidRDefault="002D7243" w:rsidP="002D7243">
      <w:pPr>
        <w:pStyle w:val="Szvegtrzs2"/>
        <w:spacing w:line="276" w:lineRule="auto"/>
        <w:jc w:val="both"/>
      </w:pPr>
      <w:r>
        <w:t>A szolgáltatás részeként biztosított étkezés esetében a térítési díj előre fizetendő.</w:t>
      </w:r>
    </w:p>
    <w:p w:rsidR="00A50708" w:rsidRPr="00F62982" w:rsidRDefault="00A50708" w:rsidP="002C17DD">
      <w:pPr>
        <w:spacing w:line="276" w:lineRule="auto"/>
        <w:jc w:val="both"/>
        <w:rPr>
          <w:b/>
        </w:rPr>
      </w:pPr>
    </w:p>
    <w:p w:rsidR="002C17DD" w:rsidRPr="00D8498B" w:rsidRDefault="002C17DD" w:rsidP="002C17DD">
      <w:pPr>
        <w:spacing w:line="276" w:lineRule="auto"/>
        <w:jc w:val="both"/>
        <w:rPr>
          <w:b/>
        </w:rPr>
      </w:pPr>
      <w:r w:rsidRPr="00F62982">
        <w:rPr>
          <w:b/>
        </w:rPr>
        <w:t>4. A megállapodás módosítása</w:t>
      </w:r>
      <w:r w:rsidR="00D8498B">
        <w:rPr>
          <w:b/>
        </w:rPr>
        <w:t>, megszűnése</w:t>
      </w:r>
      <w:r w:rsidRPr="00F62982">
        <w:rPr>
          <w:b/>
        </w:rPr>
        <w:t>:</w:t>
      </w:r>
    </w:p>
    <w:p w:rsidR="00D8498B" w:rsidRPr="004F1606" w:rsidRDefault="00D8498B" w:rsidP="00D8498B">
      <w:pPr>
        <w:jc w:val="both"/>
      </w:pPr>
      <w:r w:rsidRPr="004F1606">
        <w:t xml:space="preserve">A megállapodás módosítását bármelyik fél kezdeményezheti. A módosítás közös megegyezéssel történik. </w:t>
      </w:r>
    </w:p>
    <w:p w:rsidR="00D8498B" w:rsidRDefault="00D8498B" w:rsidP="00D8498B">
      <w:pPr>
        <w:jc w:val="both"/>
      </w:pPr>
      <w:r w:rsidRPr="004F1606">
        <w:t>A</w:t>
      </w:r>
      <w:r>
        <w:t>z intézményi jogviszony megszűnik:</w:t>
      </w:r>
    </w:p>
    <w:p w:rsidR="00D8498B" w:rsidRDefault="00D8498B" w:rsidP="00D8498B">
      <w:pPr>
        <w:numPr>
          <w:ilvl w:val="0"/>
          <w:numId w:val="42"/>
        </w:numPr>
        <w:jc w:val="both"/>
      </w:pPr>
      <w:r>
        <w:t>az intézmény jogutód nélküli megszűnésével,</w:t>
      </w:r>
    </w:p>
    <w:p w:rsidR="00D8498B" w:rsidRDefault="00D8498B" w:rsidP="00D8498B">
      <w:pPr>
        <w:numPr>
          <w:ilvl w:val="0"/>
          <w:numId w:val="42"/>
        </w:numPr>
        <w:jc w:val="both"/>
      </w:pPr>
      <w:r>
        <w:lastRenderedPageBreak/>
        <w:t>a jogosult halálával,</w:t>
      </w:r>
    </w:p>
    <w:p w:rsidR="00D8498B" w:rsidRDefault="00D8498B" w:rsidP="00D8498B">
      <w:pPr>
        <w:numPr>
          <w:ilvl w:val="0"/>
          <w:numId w:val="42"/>
        </w:numPr>
        <w:jc w:val="both"/>
      </w:pPr>
      <w:r>
        <w:t xml:space="preserve">a határozott idejű intézeti ellátás esetén a megjelölt időtartam lejártával, </w:t>
      </w:r>
    </w:p>
    <w:p w:rsidR="00D8498B" w:rsidRDefault="00D8498B" w:rsidP="00D8498B">
      <w:pPr>
        <w:numPr>
          <w:ilvl w:val="0"/>
          <w:numId w:val="42"/>
        </w:numPr>
        <w:jc w:val="both"/>
      </w:pPr>
      <w:r>
        <w:t>jelen megállapodás felmondásával.</w:t>
      </w:r>
    </w:p>
    <w:p w:rsidR="00D8498B" w:rsidRDefault="00D8498B" w:rsidP="00D8498B">
      <w:pPr>
        <w:jc w:val="both"/>
      </w:pPr>
      <w:r>
        <w:t>A Humán Szolgáltató jelen megállapodást megszünteti, ha az ellátott a szolgáltatást 30 napon túl nem veszi igénybe.</w:t>
      </w:r>
      <w:r w:rsidRPr="004F1606">
        <w:t xml:space="preserve"> </w:t>
      </w:r>
    </w:p>
    <w:p w:rsidR="00D8498B" w:rsidRPr="004F1606" w:rsidRDefault="00D8498B" w:rsidP="00D8498B">
      <w:pPr>
        <w:jc w:val="both"/>
      </w:pPr>
      <w:r>
        <w:t xml:space="preserve">Jelen megállapodást: </w:t>
      </w:r>
    </w:p>
    <w:p w:rsidR="00D8498B" w:rsidRDefault="00D8498B" w:rsidP="00D8498B">
      <w:pPr>
        <w:numPr>
          <w:ilvl w:val="0"/>
          <w:numId w:val="43"/>
        </w:numPr>
        <w:jc w:val="both"/>
      </w:pPr>
      <w:r>
        <w:t>az ellátott, illetve törvényes képviselője indokolás nélkül mondhatja fel</w:t>
      </w:r>
    </w:p>
    <w:p w:rsidR="00D8498B" w:rsidRDefault="00D8498B" w:rsidP="00D8498B">
      <w:pPr>
        <w:numPr>
          <w:ilvl w:val="0"/>
          <w:numId w:val="43"/>
        </w:numPr>
        <w:jc w:val="both"/>
      </w:pPr>
      <w:r>
        <w:t xml:space="preserve">a Humán Szolgáltató az alábbi indokokkal mondhatja fel: </w:t>
      </w:r>
    </w:p>
    <w:p w:rsidR="00D8498B" w:rsidRDefault="00D8498B" w:rsidP="00D8498B">
      <w:pPr>
        <w:numPr>
          <w:ilvl w:val="1"/>
          <w:numId w:val="43"/>
        </w:numPr>
        <w:jc w:val="both"/>
      </w:pPr>
      <w:r>
        <w:t>az ellátott másik intézményben történő elhelyezése indokolt vagy további intézményi jogviszonya nem indokolt,</w:t>
      </w:r>
    </w:p>
    <w:p w:rsidR="00D8498B" w:rsidRDefault="00D8498B" w:rsidP="00D8498B">
      <w:pPr>
        <w:numPr>
          <w:ilvl w:val="1"/>
          <w:numId w:val="43"/>
        </w:numPr>
        <w:jc w:val="both"/>
      </w:pPr>
      <w:r>
        <w:t>az ellátott a házirendet súlyosan megsérti,</w:t>
      </w:r>
    </w:p>
    <w:p w:rsidR="00D8498B" w:rsidRDefault="00D8498B" w:rsidP="00D8498B">
      <w:pPr>
        <w:numPr>
          <w:ilvl w:val="1"/>
          <w:numId w:val="43"/>
        </w:numPr>
        <w:jc w:val="both"/>
      </w:pPr>
      <w:r>
        <w:t xml:space="preserve">az ellátott, a törvényes képviselője vagy a térítési díjat megfizető személy </w:t>
      </w:r>
      <w:proofErr w:type="spellStart"/>
      <w:r>
        <w:t>térítésidíj-fizetési</w:t>
      </w:r>
      <w:proofErr w:type="spellEnd"/>
      <w:r>
        <w:t xml:space="preserve"> kötelezettségének nem tesz eleget.</w:t>
      </w:r>
      <w:r w:rsidRPr="004F1606">
        <w:t xml:space="preserve"> </w:t>
      </w:r>
      <w:r>
        <w:t xml:space="preserve">Az ellátott, a törvényes képviselője vagy a térítési díjat megfizető személy a </w:t>
      </w:r>
      <w:proofErr w:type="spellStart"/>
      <w:r>
        <w:t>térítésidíj-fizetési</w:t>
      </w:r>
      <w:proofErr w:type="spellEnd"/>
      <w:r>
        <w:t xml:space="preserve"> kötelezettségnek nem tesz eleget, ha hat hónapon át folyamatosan </w:t>
      </w:r>
      <w:proofErr w:type="spellStart"/>
      <w:r>
        <w:t>térítésidíj-tartozás</w:t>
      </w:r>
      <w:proofErr w:type="spellEnd"/>
      <w:r>
        <w:t xml:space="preserve"> áll fenn, és az a hatodik hónap utolsó napján a kéthavi személyi térítési díj összegét meghaladja, és vagyoni, jövedelmi viszonyai lehetővé teszik a térítési díj megfizetését. </w:t>
      </w:r>
    </w:p>
    <w:p w:rsidR="00D8498B" w:rsidRPr="00E60C09" w:rsidRDefault="00D8498B" w:rsidP="00E60C09">
      <w:pPr>
        <w:jc w:val="both"/>
      </w:pPr>
      <w:r w:rsidRPr="00D8498B">
        <w:t>A felmondási idő</w:t>
      </w:r>
      <w:r>
        <w:t xml:space="preserve"> 15 nap.</w:t>
      </w:r>
    </w:p>
    <w:p w:rsidR="00EF0793" w:rsidRDefault="00EF0793" w:rsidP="00EF0793">
      <w:pPr>
        <w:jc w:val="both"/>
      </w:pPr>
      <w:r>
        <w:t>Ha a felmondás jogszerűségét az ellátott vagy törvényes képviselője vitatja, az arról szóló értesítés kézhezvételétől számított 8 napon belül a fenntartóhoz fordulhat. Az ellátást változatlan feltételek mellett mindaddig biztosítani kell, amíg a fenntartó nem dönt.</w:t>
      </w:r>
    </w:p>
    <w:p w:rsidR="00EF0793" w:rsidRPr="00F62982" w:rsidRDefault="00EF0793" w:rsidP="002C17DD">
      <w:pPr>
        <w:spacing w:line="276" w:lineRule="auto"/>
        <w:jc w:val="both"/>
        <w:rPr>
          <w:b/>
        </w:rPr>
      </w:pPr>
    </w:p>
    <w:p w:rsidR="002C17DD" w:rsidRPr="00F62982" w:rsidRDefault="002C17DD" w:rsidP="002C17DD">
      <w:pPr>
        <w:spacing w:line="276" w:lineRule="auto"/>
        <w:jc w:val="both"/>
        <w:rPr>
          <w:b/>
        </w:rPr>
      </w:pPr>
      <w:r w:rsidRPr="00F62982">
        <w:rPr>
          <w:b/>
        </w:rPr>
        <w:t>5. Panasztétel lehetősége, kivizsgálási módja:</w:t>
      </w:r>
    </w:p>
    <w:p w:rsidR="002C17DD" w:rsidRPr="00F62982" w:rsidRDefault="002C17DD" w:rsidP="002C17DD">
      <w:pPr>
        <w:spacing w:line="276" w:lineRule="auto"/>
        <w:jc w:val="both"/>
      </w:pPr>
      <w:r w:rsidRPr="00F62982">
        <w:t xml:space="preserve">Jogosult a </w:t>
      </w:r>
      <w:proofErr w:type="gramStart"/>
      <w:r w:rsidRPr="00F62982">
        <w:t>szolgáltatással</w:t>
      </w:r>
      <w:proofErr w:type="gramEnd"/>
      <w:r w:rsidRPr="00F62982">
        <w:t xml:space="preserve"> kapcsolatos panaszával a Bischitz Johanna Integrált Humán Szolgáltató Központ  igazgatójához vagy Erzsébetváros polgármesteréhez fordulhat. A panasz kivizsgálásának eredményéről az igazgató, illetve a Polgármester a jogosultat írásban tájékoztatja.</w:t>
      </w:r>
    </w:p>
    <w:p w:rsidR="002C17DD" w:rsidRPr="00F62982" w:rsidRDefault="002C17DD" w:rsidP="002C17DD">
      <w:pPr>
        <w:spacing w:line="276" w:lineRule="auto"/>
        <w:jc w:val="both"/>
      </w:pPr>
      <w:r w:rsidRPr="00F62982">
        <w:t xml:space="preserve">Jogosult igénybe veheti az </w:t>
      </w:r>
      <w:proofErr w:type="spellStart"/>
      <w:r w:rsidRPr="00F62982">
        <w:t>ellátottjogi</w:t>
      </w:r>
      <w:proofErr w:type="spellEnd"/>
      <w:r w:rsidRPr="00F62982">
        <w:t xml:space="preserve"> képviselő segítségét is. Az </w:t>
      </w:r>
      <w:proofErr w:type="spellStart"/>
      <w:r w:rsidRPr="00F62982">
        <w:t>ellátottjogi</w:t>
      </w:r>
      <w:proofErr w:type="spellEnd"/>
      <w:r w:rsidRPr="00F62982">
        <w:t xml:space="preserve"> képviselő vonatkozásában az Szt. 94/K §</w:t>
      </w:r>
      <w:proofErr w:type="spellStart"/>
      <w:r w:rsidRPr="00F62982">
        <w:t>-</w:t>
      </w:r>
      <w:proofErr w:type="gramStart"/>
      <w:r w:rsidRPr="00F62982">
        <w:t>a</w:t>
      </w:r>
      <w:proofErr w:type="spellEnd"/>
      <w:proofErr w:type="gramEnd"/>
      <w:r w:rsidRPr="00F62982">
        <w:t xml:space="preserve"> az irányadó. </w:t>
      </w:r>
    </w:p>
    <w:p w:rsidR="002C17DD" w:rsidRPr="00F62982" w:rsidRDefault="002C17DD" w:rsidP="002C17DD">
      <w:pPr>
        <w:spacing w:line="276" w:lineRule="auto"/>
        <w:jc w:val="both"/>
      </w:pPr>
    </w:p>
    <w:p w:rsidR="002C17DD" w:rsidRPr="00F62982" w:rsidRDefault="002C17DD" w:rsidP="002C17DD">
      <w:pPr>
        <w:spacing w:line="276" w:lineRule="auto"/>
        <w:jc w:val="both"/>
        <w:rPr>
          <w:b/>
        </w:rPr>
      </w:pPr>
      <w:r w:rsidRPr="00F62982">
        <w:rPr>
          <w:b/>
        </w:rPr>
        <w:t>6. Megjegyzés:</w:t>
      </w:r>
    </w:p>
    <w:p w:rsidR="002C17DD" w:rsidRPr="00F62982" w:rsidRDefault="002C17DD" w:rsidP="002C17DD">
      <w:pPr>
        <w:spacing w:line="276" w:lineRule="auto"/>
        <w:jc w:val="both"/>
      </w:pPr>
      <w:r w:rsidRPr="00F62982">
        <w:t>Jelen megállapodásban nem szabályozott kérdésekben a Ptk. vonatkozó szabályai az irányadóak. Megegyezés hiányában, vitás kérdések eldöntésére felek a Pesti Központi Kerületi Bíróság illetékességét kötik ki.</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Ezen megállapodást, mint akaratunkkal m</w:t>
      </w:r>
      <w:r>
        <w:t xml:space="preserve">indenben megegyezőt </w:t>
      </w:r>
      <w:proofErr w:type="spellStart"/>
      <w:r>
        <w:t>helybenhagyó</w:t>
      </w:r>
      <w:r w:rsidRPr="00F62982">
        <w:t>lag</w:t>
      </w:r>
      <w:proofErr w:type="spellEnd"/>
      <w:r w:rsidRPr="00F62982">
        <w:t xml:space="preserve"> aláírtuk.</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w:t>
      </w:r>
      <w:proofErr w:type="gramStart"/>
      <w:r w:rsidRPr="00F62982">
        <w:t>…………..,</w:t>
      </w:r>
      <w:proofErr w:type="gramEnd"/>
      <w:r w:rsidRPr="00F62982">
        <w:t xml:space="preserve">    ...........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2C17DD" w:rsidRPr="00F62982" w:rsidRDefault="002C17DD" w:rsidP="002C17DD">
      <w:pPr>
        <w:spacing w:line="276" w:lineRule="auto"/>
        <w:jc w:val="both"/>
      </w:pP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                ………………………………….</w:t>
      </w:r>
      <w:r w:rsidRPr="00F62982">
        <w:tab/>
        <w:t xml:space="preserve">                          </w:t>
      </w:r>
    </w:p>
    <w:p w:rsidR="002C17DD" w:rsidRPr="00F62982" w:rsidRDefault="002C17DD" w:rsidP="002C17DD">
      <w:pPr>
        <w:spacing w:line="276" w:lineRule="auto"/>
        <w:jc w:val="both"/>
      </w:pPr>
      <w:r w:rsidRPr="00F62982">
        <w:t xml:space="preserve">                        </w:t>
      </w:r>
      <w:proofErr w:type="gramStart"/>
      <w:r w:rsidRPr="00F62982">
        <w:t>igazgató</w:t>
      </w:r>
      <w:proofErr w:type="gramEnd"/>
      <w:r w:rsidRPr="00F62982">
        <w:t xml:space="preserve">                                                                      jogosult</w:t>
      </w:r>
    </w:p>
    <w:p w:rsidR="002C17DD" w:rsidRPr="00F62982" w:rsidRDefault="002C17DD" w:rsidP="002C17DD">
      <w:pPr>
        <w:spacing w:line="276" w:lineRule="auto"/>
        <w:jc w:val="both"/>
      </w:pP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w:t>
      </w:r>
    </w:p>
    <w:p w:rsidR="002C17DD" w:rsidRPr="00F62982" w:rsidRDefault="002C17DD" w:rsidP="002C17DD">
      <w:pPr>
        <w:spacing w:line="276" w:lineRule="auto"/>
        <w:jc w:val="both"/>
      </w:pPr>
      <w:r w:rsidRPr="00F62982">
        <w:t xml:space="preserve">               </w:t>
      </w:r>
      <w:proofErr w:type="gramStart"/>
      <w:r w:rsidRPr="00F62982">
        <w:t>az</w:t>
      </w:r>
      <w:proofErr w:type="gramEnd"/>
      <w:r w:rsidRPr="00F62982">
        <w:t xml:space="preserve"> intézmény munkatársa</w:t>
      </w:r>
    </w:p>
    <w:p w:rsidR="002C17DD" w:rsidRPr="002B53F2" w:rsidRDefault="002C17DD" w:rsidP="002C17DD">
      <w:pPr>
        <w:spacing w:line="276" w:lineRule="auto"/>
        <w:jc w:val="both"/>
        <w:rPr>
          <w:highlight w:val="yellow"/>
        </w:rPr>
      </w:pPr>
    </w:p>
    <w:p w:rsidR="002C17DD" w:rsidRDefault="002C17DD" w:rsidP="004805E7">
      <w:pPr>
        <w:spacing w:line="276" w:lineRule="auto"/>
        <w:jc w:val="both"/>
        <w:rPr>
          <w:highlight w:val="yellow"/>
        </w:rPr>
      </w:pPr>
    </w:p>
    <w:p w:rsidR="00C047F6" w:rsidRPr="000953EB" w:rsidRDefault="002C17DD" w:rsidP="00E60C09">
      <w:pPr>
        <w:spacing w:line="276" w:lineRule="auto"/>
        <w:rPr>
          <w:i/>
        </w:rPr>
      </w:pPr>
      <w:r>
        <w:rPr>
          <w:i/>
        </w:rPr>
        <w:t>3.</w:t>
      </w:r>
      <w:r w:rsidR="00C047F6" w:rsidRPr="000953EB">
        <w:rPr>
          <w:i/>
        </w:rPr>
        <w:t xml:space="preserve"> számú melléklet</w:t>
      </w:r>
    </w:p>
    <w:p w:rsidR="00C047F6" w:rsidRPr="00F62982" w:rsidRDefault="00C047F6" w:rsidP="00052A2D">
      <w:pPr>
        <w:tabs>
          <w:tab w:val="center" w:pos="2127"/>
        </w:tabs>
        <w:spacing w:line="276" w:lineRule="auto"/>
        <w:jc w:val="both"/>
      </w:pPr>
    </w:p>
    <w:p w:rsidR="00C047F6" w:rsidRPr="00F62982" w:rsidRDefault="00C047F6" w:rsidP="000953EB">
      <w:pPr>
        <w:spacing w:line="276" w:lineRule="auto"/>
        <w:jc w:val="center"/>
        <w:rPr>
          <w:b/>
          <w:sz w:val="28"/>
        </w:rPr>
      </w:pPr>
      <w:r w:rsidRPr="00F62982">
        <w:rPr>
          <w:b/>
          <w:sz w:val="28"/>
        </w:rPr>
        <w:t>MEGÁLLAPODÁS</w:t>
      </w:r>
    </w:p>
    <w:p w:rsidR="00C047F6" w:rsidRPr="00F62982" w:rsidRDefault="00C047F6" w:rsidP="000953EB">
      <w:pPr>
        <w:spacing w:line="276" w:lineRule="auto"/>
        <w:jc w:val="center"/>
        <w:rPr>
          <w:b/>
        </w:rPr>
      </w:pPr>
      <w:proofErr w:type="gramStart"/>
      <w:r w:rsidRPr="00F62982">
        <w:rPr>
          <w:b/>
        </w:rPr>
        <w:t>szociális</w:t>
      </w:r>
      <w:proofErr w:type="gramEnd"/>
      <w:r w:rsidRPr="00F62982">
        <w:rPr>
          <w:b/>
        </w:rPr>
        <w:t xml:space="preserve"> alapellátás biztosítására</w:t>
      </w:r>
    </w:p>
    <w:p w:rsidR="00C047F6" w:rsidRPr="00F62982" w:rsidRDefault="00C047F6" w:rsidP="000953EB">
      <w:pPr>
        <w:spacing w:line="276" w:lineRule="auto"/>
        <w:jc w:val="center"/>
      </w:pPr>
      <w:r w:rsidRPr="00F62982">
        <w:rPr>
          <w:b/>
        </w:rPr>
        <w:t>(</w:t>
      </w:r>
      <w:r w:rsidR="007B2069">
        <w:rPr>
          <w:b/>
        </w:rPr>
        <w:t xml:space="preserve">idős </w:t>
      </w:r>
      <w:r>
        <w:rPr>
          <w:b/>
        </w:rPr>
        <w:t xml:space="preserve">demens személyek </w:t>
      </w:r>
      <w:r w:rsidRPr="00F62982">
        <w:rPr>
          <w:b/>
        </w:rPr>
        <w:t>nappali ellátás</w:t>
      </w:r>
      <w:r>
        <w:rPr>
          <w:b/>
        </w:rPr>
        <w:t>a</w:t>
      </w:r>
      <w:r w:rsidRPr="00F62982">
        <w:rPr>
          <w:b/>
        </w:rPr>
        <w:t>)</w:t>
      </w:r>
    </w:p>
    <w:p w:rsidR="00C047F6" w:rsidRPr="00F62982" w:rsidRDefault="00C047F6" w:rsidP="000953EB">
      <w:pPr>
        <w:spacing w:line="276" w:lineRule="auto"/>
      </w:pPr>
    </w:p>
    <w:p w:rsidR="00C047F6" w:rsidRPr="00F62982" w:rsidRDefault="00C047F6" w:rsidP="004805E7">
      <w:pPr>
        <w:spacing w:line="276" w:lineRule="auto"/>
        <w:jc w:val="both"/>
      </w:pPr>
      <w:proofErr w:type="gramStart"/>
      <w:r w:rsidRPr="00F62982">
        <w:t>amely</w:t>
      </w:r>
      <w:proofErr w:type="gramEnd"/>
      <w:r w:rsidRPr="00F62982">
        <w:t xml:space="preserve"> létrejött egyrészről Erzsébetváros Önkormányzatának Képviselő-testülete megbízásából a Bischitz Johanna Integrált Humán Szolgáltató Központ (továbbiakban: Humán Szolgáltató) (képviseli …………..……………………. igazgató), mint szociális szolgáltatást nyújtó, másrészről</w:t>
      </w:r>
    </w:p>
    <w:p w:rsidR="00C047F6" w:rsidRPr="00F62982" w:rsidRDefault="00C047F6" w:rsidP="004805E7">
      <w:pPr>
        <w:spacing w:line="276" w:lineRule="auto"/>
        <w:jc w:val="both"/>
      </w:pPr>
    </w:p>
    <w:p w:rsidR="00C047F6" w:rsidRPr="00F62982" w:rsidRDefault="00C047F6" w:rsidP="004805E7">
      <w:pPr>
        <w:spacing w:line="276" w:lineRule="auto"/>
      </w:pPr>
      <w:r w:rsidRPr="00F62982">
        <w:t>Név:__________________________, (szül. hely és idő</w:t>
      </w:r>
      <w:proofErr w:type="gramStart"/>
      <w:r w:rsidRPr="00F62982">
        <w:t>:  ____________________________,</w:t>
      </w:r>
      <w:proofErr w:type="gramEnd"/>
      <w:r w:rsidRPr="00F62982">
        <w:t xml:space="preserve"> </w:t>
      </w:r>
    </w:p>
    <w:p w:rsidR="00C047F6" w:rsidRPr="00F62982" w:rsidRDefault="00C047F6" w:rsidP="004805E7">
      <w:pPr>
        <w:spacing w:line="276" w:lineRule="auto"/>
      </w:pPr>
      <w:r w:rsidRPr="00F62982">
        <w:t>an</w:t>
      </w:r>
      <w:proofErr w:type="gramStart"/>
      <w:r w:rsidRPr="00F62982">
        <w:t>.:</w:t>
      </w:r>
      <w:proofErr w:type="gramEnd"/>
      <w:r w:rsidRPr="00F62982">
        <w:t>_________________________________ )</w:t>
      </w:r>
    </w:p>
    <w:p w:rsidR="00C047F6" w:rsidRPr="00F62982" w:rsidRDefault="00C047F6" w:rsidP="004805E7">
      <w:pPr>
        <w:spacing w:line="276" w:lineRule="auto"/>
        <w:rPr>
          <w:b/>
        </w:rPr>
      </w:pPr>
      <w:proofErr w:type="gramStart"/>
      <w:r w:rsidRPr="00F62982">
        <w:t>lakcím</w:t>
      </w:r>
      <w:proofErr w:type="gramEnd"/>
      <w:r w:rsidRPr="00F62982">
        <w:t xml:space="preserve">: __________________________________ sz. alatti lakos, (továbbiakban </w:t>
      </w:r>
      <w:r w:rsidRPr="00F62982">
        <w:rPr>
          <w:b/>
        </w:rPr>
        <w:t>Ellátott</w:t>
      </w:r>
      <w:r w:rsidRPr="00F62982">
        <w:t>)</w:t>
      </w:r>
    </w:p>
    <w:p w:rsidR="00C047F6" w:rsidRPr="00F62982" w:rsidRDefault="00C047F6" w:rsidP="004805E7">
      <w:pPr>
        <w:spacing w:line="276" w:lineRule="auto"/>
      </w:pPr>
    </w:p>
    <w:p w:rsidR="00C047F6" w:rsidRPr="00F62982" w:rsidRDefault="00C047F6" w:rsidP="004805E7">
      <w:pPr>
        <w:spacing w:line="276" w:lineRule="auto"/>
      </w:pPr>
      <w:proofErr w:type="gramStart"/>
      <w:r w:rsidRPr="00F62982">
        <w:t>illetve</w:t>
      </w:r>
      <w:proofErr w:type="gramEnd"/>
      <w:r w:rsidRPr="00F62982">
        <w:t xml:space="preserve"> a nevében eljáró törvényes képviselő:</w:t>
      </w:r>
    </w:p>
    <w:p w:rsidR="00C047F6" w:rsidRPr="00F62982" w:rsidRDefault="00C047F6" w:rsidP="004805E7">
      <w:pPr>
        <w:spacing w:line="276" w:lineRule="auto"/>
        <w:jc w:val="both"/>
      </w:pPr>
      <w:r w:rsidRPr="00F62982">
        <w:t xml:space="preserve">Név:___________________________________ _________________ </w:t>
      </w:r>
      <w:proofErr w:type="gramStart"/>
      <w:r w:rsidRPr="00F62982">
        <w:t>sz., alatti</w:t>
      </w:r>
      <w:proofErr w:type="gramEnd"/>
      <w:r w:rsidRPr="00F62982">
        <w:t xml:space="preserve"> lakos, (továbbiakban törvényes képviselő),  </w:t>
      </w:r>
    </w:p>
    <w:p w:rsidR="00C047F6" w:rsidRPr="00F62982" w:rsidRDefault="00C047F6" w:rsidP="004805E7">
      <w:pPr>
        <w:spacing w:line="276" w:lineRule="auto"/>
        <w:jc w:val="both"/>
      </w:pPr>
      <w:proofErr w:type="gramStart"/>
      <w:r w:rsidRPr="00F62982">
        <w:t>között</w:t>
      </w:r>
      <w:proofErr w:type="gramEnd"/>
      <w:r w:rsidRPr="00F62982">
        <w:t xml:space="preserve"> az alulírott helyen és napon az alábbi feltételekkel:</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rPr>
          <w:b/>
        </w:rPr>
        <w:t>1.</w:t>
      </w:r>
      <w:r w:rsidRPr="00F62982">
        <w:t xml:space="preserve"> </w:t>
      </w:r>
      <w:r w:rsidRPr="00F62982">
        <w:rPr>
          <w:b/>
        </w:rPr>
        <w:t>Az ellátás időtartama</w:t>
      </w:r>
      <w:proofErr w:type="gramStart"/>
      <w:r w:rsidRPr="00F62982">
        <w:rPr>
          <w:b/>
        </w:rPr>
        <w:t>:  x</w:t>
      </w:r>
      <w:proofErr w:type="gramEnd"/>
      <w:r w:rsidRPr="00F62982">
        <w:t xml:space="preserve"> határozatlan időtartamú    </w:t>
      </w:r>
      <w:r w:rsidRPr="00F62982">
        <w:rPr>
          <w:b/>
        </w:rPr>
        <w:t>x</w:t>
      </w:r>
      <w:r w:rsidRPr="00F62982">
        <w:t xml:space="preserve"> határozott időtartamú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ellátás igénybevételének kezdő időpontja</w:t>
      </w:r>
      <w:proofErr w:type="gramStart"/>
      <w:r w:rsidRPr="00F62982">
        <w:t>: ..</w:t>
      </w:r>
      <w:proofErr w:type="gramEnd"/>
      <w:r w:rsidRPr="00F62982">
        <w:t xml:space="preserve">.................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C047F6" w:rsidRPr="00F62982" w:rsidRDefault="00C047F6" w:rsidP="004805E7">
      <w:pPr>
        <w:spacing w:line="276" w:lineRule="auto"/>
        <w:jc w:val="both"/>
      </w:pPr>
      <w:r w:rsidRPr="00F62982">
        <w:t>Az ellátás igénybevételének befejező időpontja: (határozott időtartamú ellátás esetén</w:t>
      </w:r>
      <w:proofErr w:type="gramStart"/>
      <w:r w:rsidRPr="00F62982">
        <w:t>) …</w:t>
      </w:r>
      <w:proofErr w:type="gramEnd"/>
      <w:r w:rsidRPr="00F62982">
        <w:t xml:space="preserve">…………év.................................. hó .......... </w:t>
      </w:r>
      <w:proofErr w:type="gramStart"/>
      <w:r w:rsidRPr="00F62982">
        <w:t>nap</w:t>
      </w:r>
      <w:proofErr w:type="gramEnd"/>
      <w:r w:rsidRPr="00F62982">
        <w:t>.</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2. Idősek Nappali ellátásának igénybevételéről</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Ellátott illetve törvényes képviselője által 20</w:t>
      </w:r>
      <w:proofErr w:type="gramStart"/>
      <w:r w:rsidRPr="00F62982">
        <w:t>…….</w:t>
      </w:r>
      <w:proofErr w:type="gramEnd"/>
      <w:r w:rsidRPr="00F62982">
        <w:t xml:space="preserve"> hó  napján beadott kérelme alapján a Bischitz Johanna Integrált Humán Szolgáltató Központ   Igazgatója biztosítja a szolgáltatást igénybe vevő részére az Idősek (Demens) Nappali Ellátását, …………………………..sz. alatti telephelyen, mint személyes gondoskodást nyújtó szociális alapszolgáltatás igénybevételének lehetőségét.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intézmény az ellátást igénybevevő részére szociális, egészségi, mentális állapotának megfelelő napi életritmust biztosító alapszolgáltatást biztosít,</w:t>
      </w:r>
    </w:p>
    <w:p w:rsidR="00C047F6" w:rsidRPr="00052A2D" w:rsidRDefault="00C047F6" w:rsidP="00052A2D">
      <w:pPr>
        <w:jc w:val="both"/>
      </w:pPr>
    </w:p>
    <w:p w:rsidR="00C047F6" w:rsidRPr="00F62982" w:rsidRDefault="00C047F6" w:rsidP="004805E7">
      <w:pPr>
        <w:spacing w:line="276" w:lineRule="auto"/>
        <w:jc w:val="both"/>
      </w:pPr>
      <w:r w:rsidRPr="00F62982">
        <w:rPr>
          <w:b/>
        </w:rPr>
        <w:t>3.</w:t>
      </w:r>
      <w:r w:rsidRPr="00F62982">
        <w:t xml:space="preserve"> </w:t>
      </w:r>
      <w:r w:rsidRPr="00F62982">
        <w:rPr>
          <w:b/>
        </w:rPr>
        <w:t xml:space="preserve">A szolgáltatás formája, módja, helye, köre: </w:t>
      </w:r>
    </w:p>
    <w:p w:rsidR="00C047F6" w:rsidRPr="00F62982" w:rsidRDefault="00C047F6" w:rsidP="004805E7">
      <w:pPr>
        <w:spacing w:line="276" w:lineRule="auto"/>
        <w:jc w:val="both"/>
      </w:pPr>
      <w:r w:rsidRPr="00F62982">
        <w:t>………………………………………………………………………………………………………………………………………………………………………………………………………………………………………………………………………………………………………</w:t>
      </w:r>
    </w:p>
    <w:p w:rsidR="00C047F6" w:rsidRPr="00F62982" w:rsidRDefault="00C047F6" w:rsidP="004805E7">
      <w:pPr>
        <w:spacing w:line="276" w:lineRule="auto"/>
        <w:jc w:val="both"/>
      </w:pPr>
      <w:r w:rsidRPr="00F62982">
        <w:t xml:space="preserve">A napi egyszeri meleg étkezést a Humán </w:t>
      </w:r>
      <w:proofErr w:type="gramStart"/>
      <w:r w:rsidRPr="00F62982">
        <w:t>Szolgáltató …</w:t>
      </w:r>
      <w:proofErr w:type="gramEnd"/>
      <w:r w:rsidRPr="00F62982">
        <w:t>……………………….. telephelyén veszi igénybe.</w:t>
      </w:r>
    </w:p>
    <w:p w:rsidR="00C047F6" w:rsidRPr="00F62982" w:rsidRDefault="00C047F6" w:rsidP="004805E7">
      <w:pPr>
        <w:spacing w:line="276" w:lineRule="auto"/>
      </w:pPr>
      <w:r w:rsidRPr="00F62982">
        <w:lastRenderedPageBreak/>
        <w:t>A szolgáltatást nyújtó jelen szerződésben biztosítja az Ellátott részére az alábbi szolgáltatást, szolgáltatásokat:</w:t>
      </w:r>
    </w:p>
    <w:p w:rsidR="00C047F6" w:rsidRDefault="00C047F6" w:rsidP="004805E7">
      <w:pPr>
        <w:pStyle w:val="Listaszerbekezds"/>
        <w:ind w:left="0"/>
        <w:rPr>
          <w:rFonts w:ascii="Times New Roman" w:hAnsi="Times New Roman"/>
          <w:i/>
          <w:sz w:val="24"/>
          <w:szCs w:val="24"/>
          <w:u w:val="single"/>
        </w:rPr>
      </w:pPr>
    </w:p>
    <w:p w:rsidR="00C047F6" w:rsidRPr="00070933" w:rsidRDefault="00C047F6" w:rsidP="004805E7">
      <w:pPr>
        <w:pStyle w:val="Listaszerbekezds"/>
        <w:ind w:left="0"/>
        <w:rPr>
          <w:rFonts w:ascii="Times New Roman" w:hAnsi="Times New Roman"/>
          <w:sz w:val="24"/>
          <w:szCs w:val="24"/>
        </w:rPr>
      </w:pPr>
      <w:r w:rsidRPr="00070933">
        <w:rPr>
          <w:rFonts w:ascii="Times New Roman" w:hAnsi="Times New Roman"/>
          <w:sz w:val="24"/>
          <w:szCs w:val="24"/>
        </w:rPr>
        <w:t>Térítésmentesen igénybe vehető szolgáltatások:</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szabadidő kellemes eltöltéséhez különböző programok biztosítása.</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Az egyéni és csoportos foglalkozásokon való rendszeres (naponta) részvétel.</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Folyamatos gondozói felügyelet a nyitvatartási idő alatt.</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személyi tisztálkodás és ruházat tisztításának lehetősége.</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hivatalos ügyek intézésében való segítségnyújtás.</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Egészségügyi ellátás keretében: egészséges életmóddal kapcsolatos felvilágosító előadások, tanácsok.</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Mentális gondozás.</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klubban önkéntes alapon szerveződő csoportokba való bekapcsolódás lelhetősége</w:t>
      </w:r>
      <w:r>
        <w:rPr>
          <w:rFonts w:ascii="Times New Roman" w:hAnsi="Times New Roman"/>
          <w:sz w:val="24"/>
          <w:szCs w:val="24"/>
        </w:rPr>
        <w:t xml:space="preserve">: </w:t>
      </w:r>
      <w:proofErr w:type="spellStart"/>
      <w:r>
        <w:rPr>
          <w:rFonts w:ascii="Times New Roman" w:hAnsi="Times New Roman"/>
          <w:sz w:val="24"/>
          <w:szCs w:val="24"/>
        </w:rPr>
        <w:t>Pl</w:t>
      </w:r>
      <w:proofErr w:type="spellEnd"/>
      <w:r>
        <w:rPr>
          <w:rFonts w:ascii="Times New Roman" w:hAnsi="Times New Roman"/>
          <w:sz w:val="24"/>
          <w:szCs w:val="24"/>
        </w:rPr>
        <w:t>: énekkar, színjátszó kör</w:t>
      </w:r>
      <w:r w:rsidR="00F12242">
        <w:rPr>
          <w:rFonts w:ascii="Times New Roman" w:hAnsi="Times New Roman"/>
          <w:sz w:val="24"/>
          <w:szCs w:val="24"/>
        </w:rPr>
        <w:t xml:space="preserve"> stb.</w:t>
      </w:r>
    </w:p>
    <w:p w:rsidR="00C047F6" w:rsidRPr="00F62982" w:rsidRDefault="00C047F6" w:rsidP="004805E7">
      <w:pPr>
        <w:pStyle w:val="Listaszerbekezds"/>
        <w:ind w:left="0"/>
        <w:rPr>
          <w:rFonts w:ascii="Times New Roman" w:hAnsi="Times New Roman"/>
          <w:sz w:val="24"/>
          <w:szCs w:val="24"/>
        </w:rPr>
      </w:pPr>
    </w:p>
    <w:p w:rsidR="00C047F6" w:rsidRPr="00070933" w:rsidRDefault="00C047F6" w:rsidP="004805E7">
      <w:pPr>
        <w:pStyle w:val="Listaszerbekezds"/>
        <w:ind w:left="0"/>
        <w:rPr>
          <w:rFonts w:ascii="Times New Roman" w:hAnsi="Times New Roman"/>
          <w:sz w:val="24"/>
          <w:szCs w:val="24"/>
        </w:rPr>
      </w:pPr>
      <w:r w:rsidRPr="00070933">
        <w:rPr>
          <w:rFonts w:ascii="Times New Roman" w:hAnsi="Times New Roman"/>
          <w:sz w:val="24"/>
          <w:szCs w:val="24"/>
        </w:rPr>
        <w:t>Térítési díj ellenében igénybe vehető egyéb szolgáltatások:</w:t>
      </w:r>
    </w:p>
    <w:p w:rsidR="00C047F6" w:rsidRPr="00F62982" w:rsidRDefault="00C047F6" w:rsidP="004805E7">
      <w:pPr>
        <w:pStyle w:val="Listaszerbekezds"/>
        <w:numPr>
          <w:ilvl w:val="0"/>
          <w:numId w:val="3"/>
        </w:numPr>
        <w:spacing w:after="0"/>
        <w:rPr>
          <w:rFonts w:ascii="Times New Roman" w:hAnsi="Times New Roman"/>
          <w:sz w:val="24"/>
          <w:szCs w:val="24"/>
        </w:rPr>
      </w:pPr>
      <w:r w:rsidRPr="00F62982">
        <w:rPr>
          <w:rFonts w:ascii="Times New Roman" w:hAnsi="Times New Roman"/>
          <w:sz w:val="24"/>
          <w:szCs w:val="24"/>
        </w:rPr>
        <w:t>Pedikűr, fodrász, kozmetikus.</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4. Térítési díj:</w:t>
      </w:r>
    </w:p>
    <w:p w:rsidR="00C047F6" w:rsidRPr="00F62982" w:rsidRDefault="00C047F6" w:rsidP="004805E7">
      <w:pPr>
        <w:spacing w:line="276" w:lineRule="auto"/>
        <w:jc w:val="both"/>
      </w:pPr>
      <w:r w:rsidRPr="00F62982">
        <w:t xml:space="preserve">A nappali ellátás térítési díja a Budapest Főváros VII. Kerület Önkormányzat Képviselő-testületének mindenkor hatályos szociális rendelete (továbbiakban: </w:t>
      </w:r>
      <w:proofErr w:type="spellStart"/>
      <w:r w:rsidRPr="00F62982">
        <w:t>Ör</w:t>
      </w:r>
      <w:proofErr w:type="spellEnd"/>
      <w:r w:rsidRPr="00F62982">
        <w:t>.) szerint a térítésmentes. A nappali ellátásban az ellátott személyi térítési díjat, az étkeztetésért fizet. A személyi térítési díj megállapításának alapja az ellá</w:t>
      </w:r>
      <w:r w:rsidR="007B2069">
        <w:t>tott rendszeres havi jövedelme.</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t>Az intézményi térítési díj megállapítására, vonatkozó szabályokat a szociális igazgatásról és szociális ellátásokról szóló 1993. évi III. törvény (továbbiakban: Szt.) 114.§ - 116 §</w:t>
      </w:r>
      <w:proofErr w:type="spellStart"/>
      <w:r w:rsidRPr="00F62982">
        <w:t>-</w:t>
      </w:r>
      <w:proofErr w:type="gramStart"/>
      <w:r w:rsidRPr="00F62982">
        <w:t>a</w:t>
      </w:r>
      <w:proofErr w:type="spellEnd"/>
      <w:proofErr w:type="gramEnd"/>
      <w:r w:rsidRPr="00F62982">
        <w:t>, valamint a 119/C.§</w:t>
      </w:r>
      <w:proofErr w:type="spellStart"/>
      <w:r w:rsidRPr="00F62982">
        <w:t>-a</w:t>
      </w:r>
      <w:proofErr w:type="spellEnd"/>
      <w:r w:rsidRPr="00F62982">
        <w:t xml:space="preserve">, a személyes gondoskodást nyújtó szociális ellátások térítési díjáról szóló 29/1993. ( II.17.) Kormányrendelet, valamint az </w:t>
      </w:r>
      <w:proofErr w:type="spellStart"/>
      <w:r w:rsidRPr="00F62982">
        <w:t>Ör</w:t>
      </w:r>
      <w:proofErr w:type="spellEnd"/>
      <w:r w:rsidRPr="00F62982">
        <w:t>. határozza meg.</w:t>
      </w:r>
    </w:p>
    <w:p w:rsidR="00C047F6" w:rsidRPr="00F62982" w:rsidRDefault="00C047F6" w:rsidP="004805E7">
      <w:pPr>
        <w:spacing w:line="276" w:lineRule="auto"/>
        <w:jc w:val="both"/>
      </w:pPr>
      <w:r w:rsidRPr="00F62982">
        <w:t xml:space="preserve">Az étkezés személyi térítési díjat a szolgáltatást megelőző hónapban előre kell megfizetni az Humán </w:t>
      </w:r>
      <w:proofErr w:type="gramStart"/>
      <w:r w:rsidRPr="00F62982">
        <w:t>Szolgáltató …</w:t>
      </w:r>
      <w:proofErr w:type="gramEnd"/>
      <w:r w:rsidRPr="00F62982">
        <w:t xml:space="preserve">……………………………………….. telephelyén </w:t>
      </w:r>
    </w:p>
    <w:p w:rsidR="00C047F6" w:rsidRDefault="00C047F6" w:rsidP="004805E7">
      <w:pPr>
        <w:spacing w:line="276" w:lineRule="auto"/>
        <w:jc w:val="both"/>
        <w:rPr>
          <w:b/>
        </w:rPr>
      </w:pPr>
    </w:p>
    <w:p w:rsidR="00C047F6"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Térítési díj fizetéséről</w:t>
      </w:r>
    </w:p>
    <w:p w:rsidR="00C047F6" w:rsidRPr="00F62982" w:rsidRDefault="00C047F6" w:rsidP="004805E7">
      <w:pPr>
        <w:spacing w:line="276" w:lineRule="auto"/>
        <w:jc w:val="both"/>
      </w:pPr>
    </w:p>
    <w:p w:rsidR="00C047F6" w:rsidRPr="00F62982" w:rsidRDefault="00C047F6" w:rsidP="004805E7">
      <w:pPr>
        <w:pStyle w:val="Szvegtrzs2"/>
        <w:spacing w:line="276" w:lineRule="auto"/>
        <w:jc w:val="both"/>
      </w:pPr>
      <w:r w:rsidRPr="00F62982">
        <w:t>A személyi térítési díj nem haladhatja meg a rendszeres havi jövedelem 30%-át, nappali ellátás és ott étkezés esetén.</w:t>
      </w:r>
    </w:p>
    <w:p w:rsidR="00C047F6" w:rsidRDefault="00C047F6" w:rsidP="004805E7">
      <w:pPr>
        <w:pStyle w:val="Szvegtrzs2"/>
        <w:spacing w:line="276" w:lineRule="auto"/>
        <w:jc w:val="both"/>
      </w:pPr>
      <w:r w:rsidRPr="00F62982">
        <w:t>A fizetendő személyi térítési díj összegéről és azok változásairól a Humán Szolgáltató Igazgatója a szolgáltatás biztosításának megkezdése előtt írásban értesíti az ellátottat, illetve törvényes képviselőjét.</w:t>
      </w:r>
    </w:p>
    <w:p w:rsidR="002C17DD" w:rsidRPr="00F62982" w:rsidRDefault="002C17DD" w:rsidP="004805E7">
      <w:pPr>
        <w:pStyle w:val="Szvegtrzs2"/>
        <w:spacing w:line="276" w:lineRule="auto"/>
        <w:jc w:val="both"/>
      </w:pPr>
      <w:r>
        <w:t>A szolgáltatás részeként biztosított étkezés esetében a térítési díj előre fizetendő.</w:t>
      </w:r>
    </w:p>
    <w:p w:rsidR="00C047F6" w:rsidRPr="00F62982" w:rsidRDefault="00C047F6" w:rsidP="004805E7">
      <w:pPr>
        <w:pStyle w:val="Szvegtrzs2"/>
        <w:spacing w:line="276" w:lineRule="auto"/>
      </w:pPr>
      <w:r w:rsidRPr="00F62982">
        <w:t>A térítési díj felülvizsgálata évente két alkalommal történhet.</w:t>
      </w:r>
    </w:p>
    <w:p w:rsidR="00C047F6" w:rsidRPr="00F62982" w:rsidRDefault="00C047F6" w:rsidP="004805E7">
      <w:pPr>
        <w:pStyle w:val="Szvegtrzs2"/>
        <w:spacing w:line="276" w:lineRule="auto"/>
      </w:pPr>
      <w:r w:rsidRPr="00F62982">
        <w:t>A térítési díjat fizető személy az Ellátott, az Ellátott törvényes képviselője:</w:t>
      </w:r>
    </w:p>
    <w:p w:rsidR="00C047F6" w:rsidRPr="00F62982" w:rsidRDefault="00C047F6" w:rsidP="004805E7">
      <w:pPr>
        <w:pStyle w:val="Szvegtrzs2"/>
        <w:numPr>
          <w:ilvl w:val="0"/>
          <w:numId w:val="4"/>
        </w:numPr>
        <w:spacing w:line="276" w:lineRule="auto"/>
        <w:jc w:val="both"/>
      </w:pPr>
      <w:r w:rsidRPr="00F62982">
        <w:t>név:</w:t>
      </w:r>
    </w:p>
    <w:p w:rsidR="00C047F6" w:rsidRDefault="00C047F6" w:rsidP="004805E7">
      <w:pPr>
        <w:pStyle w:val="Szvegtrzs2"/>
        <w:numPr>
          <w:ilvl w:val="0"/>
          <w:numId w:val="4"/>
        </w:numPr>
        <w:spacing w:line="276" w:lineRule="auto"/>
        <w:jc w:val="both"/>
      </w:pPr>
      <w:r w:rsidRPr="00F62982">
        <w:lastRenderedPageBreak/>
        <w:t>lakcím:</w:t>
      </w:r>
    </w:p>
    <w:p w:rsidR="00C047F6" w:rsidRPr="00F62982" w:rsidRDefault="00C047F6" w:rsidP="000953EB">
      <w:pPr>
        <w:pStyle w:val="Szvegtrzs2"/>
        <w:spacing w:line="276" w:lineRule="auto"/>
        <w:ind w:left="360"/>
        <w:jc w:val="both"/>
      </w:pPr>
    </w:p>
    <w:p w:rsidR="00C047F6" w:rsidRPr="00052A2D" w:rsidRDefault="00C047F6" w:rsidP="004805E7">
      <w:pPr>
        <w:spacing w:line="276" w:lineRule="auto"/>
        <w:jc w:val="both"/>
        <w:rPr>
          <w:b/>
        </w:rPr>
      </w:pPr>
      <w:r w:rsidRPr="00F62982">
        <w:rPr>
          <w:b/>
        </w:rPr>
        <w:t>5. A megállapodás módosítása</w:t>
      </w:r>
      <w:r w:rsidR="00D8498B">
        <w:rPr>
          <w:b/>
        </w:rPr>
        <w:t>, megszűnése</w:t>
      </w:r>
      <w:r w:rsidRPr="00F62982">
        <w:rPr>
          <w:b/>
        </w:rPr>
        <w:t>:</w:t>
      </w:r>
    </w:p>
    <w:p w:rsidR="00D8498B" w:rsidRPr="004F1606" w:rsidRDefault="00D8498B" w:rsidP="00D8498B">
      <w:pPr>
        <w:jc w:val="both"/>
      </w:pPr>
      <w:r w:rsidRPr="004F1606">
        <w:t xml:space="preserve">A megállapodás módosítását bármelyik fél kezdeményezheti. A módosítás közös megegyezéssel történik. </w:t>
      </w:r>
    </w:p>
    <w:p w:rsidR="00D8498B" w:rsidRDefault="00D8498B" w:rsidP="00D8498B">
      <w:pPr>
        <w:jc w:val="both"/>
      </w:pPr>
      <w:r w:rsidRPr="004F1606">
        <w:t>A</w:t>
      </w:r>
      <w:r>
        <w:t>z intézményi jogviszony megszűnik:</w:t>
      </w:r>
    </w:p>
    <w:p w:rsidR="00D8498B" w:rsidRDefault="00D8498B" w:rsidP="00D8498B">
      <w:pPr>
        <w:numPr>
          <w:ilvl w:val="0"/>
          <w:numId w:val="42"/>
        </w:numPr>
        <w:jc w:val="both"/>
      </w:pPr>
      <w:r>
        <w:t>az intézmény jogutód nélküli megszűnésével,</w:t>
      </w:r>
    </w:p>
    <w:p w:rsidR="00D8498B" w:rsidRDefault="00D8498B" w:rsidP="00D8498B">
      <w:pPr>
        <w:numPr>
          <w:ilvl w:val="0"/>
          <w:numId w:val="42"/>
        </w:numPr>
        <w:jc w:val="both"/>
      </w:pPr>
      <w:r>
        <w:t>a jogosult halálával,</w:t>
      </w:r>
    </w:p>
    <w:p w:rsidR="00D8498B" w:rsidRDefault="00D8498B" w:rsidP="00D8498B">
      <w:pPr>
        <w:numPr>
          <w:ilvl w:val="0"/>
          <w:numId w:val="42"/>
        </w:numPr>
        <w:jc w:val="both"/>
      </w:pPr>
      <w:r>
        <w:t xml:space="preserve">a határozott idejű intézeti ellátás esetén a megjelölt időtartam lejártával, </w:t>
      </w:r>
    </w:p>
    <w:p w:rsidR="00D8498B" w:rsidRDefault="00D8498B" w:rsidP="00D8498B">
      <w:pPr>
        <w:numPr>
          <w:ilvl w:val="0"/>
          <w:numId w:val="42"/>
        </w:numPr>
        <w:jc w:val="both"/>
      </w:pPr>
      <w:r>
        <w:t>jelen megállapodás felmondásával.</w:t>
      </w:r>
    </w:p>
    <w:p w:rsidR="00D8498B" w:rsidRDefault="00D8498B" w:rsidP="00D8498B">
      <w:pPr>
        <w:jc w:val="both"/>
      </w:pPr>
      <w:r>
        <w:t>A Humán Szolgáltató jelen megállapodást megszünteti, ha az ellátott a szolgáltatást 30 napon túl nem veszi igénybe.</w:t>
      </w:r>
      <w:r w:rsidRPr="004F1606">
        <w:t xml:space="preserve"> </w:t>
      </w:r>
    </w:p>
    <w:p w:rsidR="00D8498B" w:rsidRPr="004F1606" w:rsidRDefault="00D8498B" w:rsidP="00D8498B">
      <w:pPr>
        <w:jc w:val="both"/>
      </w:pPr>
      <w:r>
        <w:t xml:space="preserve">Jelen megállapodást: </w:t>
      </w:r>
    </w:p>
    <w:p w:rsidR="00D8498B" w:rsidRDefault="00D8498B" w:rsidP="00D8498B">
      <w:pPr>
        <w:numPr>
          <w:ilvl w:val="0"/>
          <w:numId w:val="43"/>
        </w:numPr>
        <w:jc w:val="both"/>
      </w:pPr>
      <w:r>
        <w:t>az ellátott, illetve törvényes képviselője indokolás nélkül mondhatja fel</w:t>
      </w:r>
    </w:p>
    <w:p w:rsidR="00D8498B" w:rsidRDefault="00D8498B" w:rsidP="00D8498B">
      <w:pPr>
        <w:numPr>
          <w:ilvl w:val="0"/>
          <w:numId w:val="43"/>
        </w:numPr>
        <w:jc w:val="both"/>
      </w:pPr>
      <w:r>
        <w:t xml:space="preserve">a Humán Szolgáltató az alábbi indokokkal mondhatja fel: </w:t>
      </w:r>
    </w:p>
    <w:p w:rsidR="00D8498B" w:rsidRDefault="00D8498B" w:rsidP="00D8498B">
      <w:pPr>
        <w:numPr>
          <w:ilvl w:val="1"/>
          <w:numId w:val="43"/>
        </w:numPr>
        <w:jc w:val="both"/>
      </w:pPr>
      <w:r>
        <w:t>az ellátott másik intézményben történő elhelyezése indokolt vagy további intézményi jogviszonya nem indokolt,</w:t>
      </w:r>
    </w:p>
    <w:p w:rsidR="00D8498B" w:rsidRDefault="00D8498B" w:rsidP="00D8498B">
      <w:pPr>
        <w:numPr>
          <w:ilvl w:val="1"/>
          <w:numId w:val="43"/>
        </w:numPr>
        <w:jc w:val="both"/>
      </w:pPr>
      <w:r>
        <w:t>az ellátott a házirendet súlyosan megsérti,</w:t>
      </w:r>
    </w:p>
    <w:p w:rsidR="00D8498B" w:rsidRDefault="00D8498B" w:rsidP="00D8498B">
      <w:pPr>
        <w:numPr>
          <w:ilvl w:val="1"/>
          <w:numId w:val="43"/>
        </w:numPr>
        <w:jc w:val="both"/>
      </w:pPr>
      <w:r>
        <w:t xml:space="preserve">az ellátott, a törvényes képviselője vagy a térítési díjat megfizető személy </w:t>
      </w:r>
      <w:proofErr w:type="spellStart"/>
      <w:r>
        <w:t>térítésidíj-fizetési</w:t>
      </w:r>
      <w:proofErr w:type="spellEnd"/>
      <w:r>
        <w:t xml:space="preserve"> kötelezettségének nem tesz eleget.</w:t>
      </w:r>
      <w:r w:rsidRPr="004F1606">
        <w:t xml:space="preserve"> </w:t>
      </w:r>
      <w:r>
        <w:t xml:space="preserve">Az ellátott, a törvényes képviselője vagy a térítési díjat megfizető személy a </w:t>
      </w:r>
      <w:proofErr w:type="spellStart"/>
      <w:r>
        <w:t>térítésidíj-fizetési</w:t>
      </w:r>
      <w:proofErr w:type="spellEnd"/>
      <w:r>
        <w:t xml:space="preserve"> kötelezettségnek nem tesz eleget, ha hat hónapon át folyamatosan </w:t>
      </w:r>
      <w:proofErr w:type="spellStart"/>
      <w:r>
        <w:t>térítésidíj-tartozás</w:t>
      </w:r>
      <w:proofErr w:type="spellEnd"/>
      <w:r>
        <w:t xml:space="preserve"> áll fenn, és az a hatodik hónap utolsó napján a kéthavi személyi térítési díj összegét meghaladja, és vagyoni, jövedelmi viszonyai lehetővé teszik a térítési díj megfizetését. </w:t>
      </w:r>
    </w:p>
    <w:p w:rsidR="00D8498B" w:rsidRDefault="00D8498B" w:rsidP="00D8498B">
      <w:pPr>
        <w:spacing w:line="276" w:lineRule="auto"/>
        <w:jc w:val="both"/>
      </w:pPr>
      <w:r w:rsidRPr="00D8498B">
        <w:t>A felmondási idő</w:t>
      </w:r>
      <w:r>
        <w:t xml:space="preserve"> 15 nap.</w:t>
      </w:r>
    </w:p>
    <w:p w:rsidR="00C047F6" w:rsidRDefault="00C047F6" w:rsidP="004805E7">
      <w:pPr>
        <w:spacing w:line="276" w:lineRule="auto"/>
        <w:jc w:val="both"/>
      </w:pPr>
    </w:p>
    <w:p w:rsidR="00EF0793" w:rsidRDefault="00EF0793" w:rsidP="00EF0793">
      <w:pPr>
        <w:jc w:val="both"/>
      </w:pPr>
      <w:r>
        <w:t>Ha a felmondás jogszerűségét az ellátott vagy törvényes képviselője vitatja, az arról szóló értesítés kézhezvételétől számított 8 napon belül a fenntartóhoz fordulhat. Az ellátást változatlan feltételek mellett mindaddig biztosítani kell, amíg a fenntartó nem dönt.</w:t>
      </w:r>
    </w:p>
    <w:p w:rsidR="00EF0793" w:rsidRDefault="00EF0793" w:rsidP="004805E7">
      <w:pPr>
        <w:spacing w:line="276" w:lineRule="auto"/>
        <w:jc w:val="both"/>
      </w:pPr>
    </w:p>
    <w:p w:rsidR="00EF0793" w:rsidRPr="00F62982" w:rsidRDefault="00EF0793" w:rsidP="004805E7">
      <w:pPr>
        <w:spacing w:line="276" w:lineRule="auto"/>
        <w:jc w:val="both"/>
      </w:pPr>
    </w:p>
    <w:p w:rsidR="00C047F6" w:rsidRPr="00F62982" w:rsidRDefault="00C047F6" w:rsidP="004805E7">
      <w:pPr>
        <w:pStyle w:val="Szvegtrzs2"/>
        <w:spacing w:line="276" w:lineRule="auto"/>
        <w:rPr>
          <w:b/>
        </w:rPr>
      </w:pPr>
      <w:r w:rsidRPr="00F62982">
        <w:rPr>
          <w:b/>
        </w:rPr>
        <w:t>6. Adatváltozások bejelentéséről</w:t>
      </w:r>
    </w:p>
    <w:p w:rsidR="00C047F6" w:rsidRPr="00F62982" w:rsidRDefault="00C047F6" w:rsidP="004805E7">
      <w:pPr>
        <w:pStyle w:val="Szvegtrzs2"/>
        <w:spacing w:line="276" w:lineRule="auto"/>
        <w:jc w:val="both"/>
      </w:pPr>
      <w:r w:rsidRPr="00F62982">
        <w:t xml:space="preserve">Az Ellátott köteles a szolgáltatásra vonatkozó jogosultsági feltételekben és jövedelmi viszonyaiban beállt változásról 15 napon belül a szolgáltatást nyújtó telephely </w:t>
      </w:r>
      <w:proofErr w:type="gramStart"/>
      <w:r w:rsidRPr="00F62982">
        <w:t>vezetőjét  értesíteni</w:t>
      </w:r>
      <w:proofErr w:type="gramEnd"/>
      <w:r w:rsidRPr="00F62982">
        <w:t>.</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rPr>
          <w:b/>
        </w:rPr>
        <w:t>7. Megállapodás megszűnéséről és megszüntetéséről</w:t>
      </w:r>
      <w:r w:rsidRPr="00F62982">
        <w:t>:</w:t>
      </w:r>
    </w:p>
    <w:p w:rsidR="00C047F6" w:rsidRPr="00F62982" w:rsidRDefault="00C047F6" w:rsidP="004805E7">
      <w:pPr>
        <w:spacing w:line="276" w:lineRule="auto"/>
        <w:jc w:val="both"/>
      </w:pPr>
      <w:proofErr w:type="gramStart"/>
      <w:r w:rsidRPr="00F62982">
        <w:t>az</w:t>
      </w:r>
      <w:proofErr w:type="gramEnd"/>
      <w:r w:rsidRPr="00F62982">
        <w:t xml:space="preserve"> intézményi jogviszony azonnali hatállyal, és automatikusan megszűnik</w:t>
      </w:r>
    </w:p>
    <w:p w:rsidR="00C047F6" w:rsidRPr="00F62982" w:rsidRDefault="00C047F6" w:rsidP="004805E7">
      <w:pPr>
        <w:numPr>
          <w:ilvl w:val="0"/>
          <w:numId w:val="5"/>
        </w:numPr>
        <w:spacing w:line="276" w:lineRule="auto"/>
        <w:jc w:val="both"/>
      </w:pPr>
      <w:r w:rsidRPr="00F62982">
        <w:t>a jogosult halálával,</w:t>
      </w:r>
    </w:p>
    <w:p w:rsidR="00C047F6" w:rsidRPr="00F62982" w:rsidRDefault="00C047F6" w:rsidP="004805E7">
      <w:pPr>
        <w:numPr>
          <w:ilvl w:val="0"/>
          <w:numId w:val="5"/>
        </w:numPr>
        <w:spacing w:line="276" w:lineRule="auto"/>
        <w:jc w:val="both"/>
      </w:pPr>
      <w:r w:rsidRPr="00F62982">
        <w:t>határozott idejű ellátás esetén a megjelölt időtartam lejártával,</w:t>
      </w:r>
    </w:p>
    <w:p w:rsidR="00C047F6" w:rsidRPr="00F62982" w:rsidRDefault="00C047F6" w:rsidP="004805E7">
      <w:pPr>
        <w:numPr>
          <w:ilvl w:val="0"/>
          <w:numId w:val="5"/>
        </w:numPr>
        <w:spacing w:line="276" w:lineRule="auto"/>
        <w:jc w:val="both"/>
      </w:pPr>
      <w:r w:rsidRPr="00F62982">
        <w:t>az intézmény jogutód nélküli megszűnésével.</w:t>
      </w:r>
    </w:p>
    <w:p w:rsidR="00C047F6" w:rsidRPr="00F62982" w:rsidRDefault="00C047F6" w:rsidP="004805E7">
      <w:pPr>
        <w:spacing w:line="276" w:lineRule="auto"/>
        <w:ind w:left="360"/>
        <w:jc w:val="both"/>
      </w:pPr>
    </w:p>
    <w:p w:rsidR="00C047F6" w:rsidRPr="00F62982" w:rsidRDefault="00C047F6" w:rsidP="004805E7">
      <w:pPr>
        <w:spacing w:line="276" w:lineRule="auto"/>
        <w:jc w:val="both"/>
        <w:rPr>
          <w:b/>
        </w:rPr>
      </w:pPr>
      <w:r w:rsidRPr="00F62982">
        <w:rPr>
          <w:b/>
        </w:rPr>
        <w:t>A megállapodás megszüntetésének feltételei:</w:t>
      </w:r>
    </w:p>
    <w:p w:rsidR="00C047F6" w:rsidRPr="00F62982" w:rsidRDefault="00C047F6" w:rsidP="004805E7">
      <w:pPr>
        <w:pStyle w:val="Listaszerbekezds"/>
        <w:spacing w:after="0"/>
        <w:ind w:left="0"/>
        <w:jc w:val="both"/>
        <w:rPr>
          <w:rFonts w:ascii="Times New Roman" w:hAnsi="Times New Roman"/>
          <w:sz w:val="24"/>
          <w:szCs w:val="24"/>
        </w:rPr>
      </w:pPr>
      <w:r w:rsidRPr="00F62982">
        <w:rPr>
          <w:rFonts w:ascii="Times New Roman" w:hAnsi="Times New Roman"/>
          <w:sz w:val="24"/>
          <w:szCs w:val="24"/>
        </w:rPr>
        <w:t>Jelen megállapodás írásban megszüntethető a felek közös megegyezésével.</w:t>
      </w:r>
    </w:p>
    <w:p w:rsidR="00C047F6" w:rsidRPr="00F62982" w:rsidRDefault="00C047F6" w:rsidP="004805E7">
      <w:pPr>
        <w:pStyle w:val="Listaszerbekezds"/>
        <w:spacing w:after="0"/>
        <w:ind w:left="0"/>
        <w:jc w:val="both"/>
        <w:rPr>
          <w:rFonts w:ascii="Times New Roman" w:hAnsi="Times New Roman"/>
          <w:sz w:val="24"/>
          <w:szCs w:val="24"/>
        </w:rPr>
      </w:pPr>
      <w:r w:rsidRPr="00F62982">
        <w:rPr>
          <w:rFonts w:ascii="Times New Roman" w:hAnsi="Times New Roman"/>
          <w:sz w:val="24"/>
          <w:szCs w:val="24"/>
        </w:rPr>
        <w:t>Az Ellátott, illetve törvényes képviselője a megállapodás felmondását írásban indoklás nélkül kezdeményezheti.</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xml:space="preserve">Az intézmény </w:t>
      </w:r>
      <w:proofErr w:type="gramStart"/>
      <w:r w:rsidRPr="00F62982">
        <w:t>igazgatója  a</w:t>
      </w:r>
      <w:proofErr w:type="gramEnd"/>
      <w:r w:rsidRPr="00F62982">
        <w:t xml:space="preserve"> megállapodást felmondással, írásban megszüntetheti, ha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az Ellátott részéről a jogosultság, jogszabályi feltételei nem állnak fenn,</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az Ellátott más szociális ellátási forma igénybevételével él,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 térítési </w:t>
      </w:r>
      <w:proofErr w:type="gramStart"/>
      <w:r w:rsidRPr="00F62982">
        <w:rPr>
          <w:rFonts w:ascii="Times New Roman" w:hAnsi="Times New Roman"/>
          <w:sz w:val="24"/>
          <w:szCs w:val="24"/>
        </w:rPr>
        <w:t>díj fizetésre</w:t>
      </w:r>
      <w:proofErr w:type="gramEnd"/>
      <w:r w:rsidRPr="00F62982">
        <w:rPr>
          <w:rFonts w:ascii="Times New Roman" w:hAnsi="Times New Roman"/>
          <w:sz w:val="24"/>
          <w:szCs w:val="24"/>
        </w:rPr>
        <w:t xml:space="preserve"> kötelezett felszólítás ellenére két havi térítési díjjal hátralékba esik,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az Ellátott a megállapodásban nem rögzített szolgáltatásokat végeztet,</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az Ellátott veszélyeztető magatartást tanúsít,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az Ellátott a szolgáltatási rendet, a házirendet súlyosan megsérti,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az Ellátott elköltözik az ellátási területről.</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 Megállapodás a felek megegyezése szerinti időpontban, ennek hiányában 15 nap felmondási idővel szűnik meg.</w:t>
      </w:r>
    </w:p>
    <w:p w:rsidR="00C047F6" w:rsidRPr="00F62982" w:rsidRDefault="00C047F6" w:rsidP="004805E7">
      <w:pPr>
        <w:pStyle w:val="Listaszerbekezds"/>
        <w:numPr>
          <w:ilvl w:val="0"/>
          <w:numId w:val="7"/>
        </w:numPr>
        <w:spacing w:after="0"/>
        <w:jc w:val="both"/>
        <w:rPr>
          <w:rFonts w:ascii="Times New Roman" w:hAnsi="Times New Roman"/>
          <w:sz w:val="24"/>
          <w:szCs w:val="24"/>
        </w:rPr>
      </w:pPr>
      <w:r w:rsidRPr="00F62982">
        <w:rPr>
          <w:rFonts w:ascii="Times New Roman" w:hAnsi="Times New Roman"/>
          <w:sz w:val="24"/>
          <w:szCs w:val="24"/>
        </w:rPr>
        <w:t>Ha a megállapodás felmondásának jogszerűségét bármely fél vitatja, kérheti a bíróságtól a megállapodás jogellenes felmondásának megállapítását. Az ellátást változatlan feltételek mellett mindaddig biztosítani kell, amíg a bíróság jogerős határozatot nem hoz.</w:t>
      </w:r>
    </w:p>
    <w:p w:rsidR="00C047F6" w:rsidRPr="00F62982" w:rsidRDefault="00C047F6" w:rsidP="004805E7">
      <w:pPr>
        <w:pStyle w:val="Listaszerbekezds"/>
        <w:numPr>
          <w:ilvl w:val="0"/>
          <w:numId w:val="7"/>
        </w:numPr>
        <w:spacing w:after="0"/>
        <w:jc w:val="both"/>
        <w:rPr>
          <w:rFonts w:ascii="Times New Roman" w:hAnsi="Times New Roman"/>
          <w:sz w:val="24"/>
          <w:szCs w:val="24"/>
        </w:rPr>
      </w:pPr>
      <w:r w:rsidRPr="00F62982">
        <w:rPr>
          <w:rFonts w:ascii="Times New Roman" w:hAnsi="Times New Roman"/>
          <w:sz w:val="24"/>
          <w:szCs w:val="24"/>
        </w:rPr>
        <w:t xml:space="preserve">A megállapodás megszűnése, vagy megszüntetése estén a felek egymással elszámolnak, amely ügylet kiterjed a fizetendő térítési díjakra, és az esetleges hátralékaira, illetve minden olyan dologra, amely a megállapodás megszűnéséhez, megszüntetéséhez okszerűen kapcsolódik. </w:t>
      </w:r>
    </w:p>
    <w:p w:rsidR="00C047F6" w:rsidRPr="00052A2D" w:rsidRDefault="00C047F6" w:rsidP="00052A2D">
      <w:pPr>
        <w:ind w:left="360"/>
        <w:jc w:val="both"/>
      </w:pPr>
    </w:p>
    <w:p w:rsidR="00C047F6" w:rsidRPr="00F62982" w:rsidRDefault="00C047F6" w:rsidP="004805E7">
      <w:pPr>
        <w:spacing w:line="276" w:lineRule="auto"/>
        <w:jc w:val="both"/>
        <w:rPr>
          <w:color w:val="3366FF"/>
        </w:rPr>
      </w:pPr>
      <w:r w:rsidRPr="00F62982">
        <w:t xml:space="preserve">Az intézmény igazgatója az ellátás megszűnéséről, valamint a megszűntetés ellen tehető panaszról írásban értesíti a jogosultat, illetve törvényes képviselőjét.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xml:space="preserve">Ha a megszűntetéssel a jogosult, illetve törvényes képviselője nem ért egyet, az értesítés kézhezvételétől számított 8 napon belül az intézmény fenntartójához – a Budapest Főváros VII. kerület Polgármesteri Hivatala </w:t>
      </w:r>
      <w:r w:rsidR="002C17DD">
        <w:t xml:space="preserve">Humán Szolgáltató </w:t>
      </w:r>
      <w:proofErr w:type="gramStart"/>
      <w:r w:rsidR="002C17DD">
        <w:t>Iroda</w:t>
      </w:r>
      <w:r w:rsidRPr="00F62982">
        <w:t>(</w:t>
      </w:r>
      <w:proofErr w:type="gramEnd"/>
      <w:r w:rsidRPr="00F62982">
        <w:t>1073 Budapest Garay u. 5.) - fordulhat. Ilyen esetben az ellátást változatlan feltételek mellett mindaddig biztosítani kell, amíg a fenntartó, illetve a bíróság jogerős és végrehajtható ítéletet nem hoz.</w:t>
      </w:r>
    </w:p>
    <w:p w:rsidR="00C047F6" w:rsidRPr="00F62982"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8. Panasztétel lehetősége, kivizsgálási módja:</w:t>
      </w:r>
    </w:p>
    <w:p w:rsidR="00C047F6" w:rsidRDefault="00C047F6" w:rsidP="004805E7">
      <w:pPr>
        <w:spacing w:line="276" w:lineRule="auto"/>
        <w:jc w:val="both"/>
      </w:pPr>
      <w:r w:rsidRPr="00F62982">
        <w:t xml:space="preserve">Jogosult a </w:t>
      </w:r>
      <w:proofErr w:type="gramStart"/>
      <w:r w:rsidRPr="00F62982">
        <w:t>szolgáltatással</w:t>
      </w:r>
      <w:proofErr w:type="gramEnd"/>
      <w:r w:rsidRPr="00F62982">
        <w:t xml:space="preserve"> kapcsolatos panaszával a Bischitz Johanna Integrált Humán Szolgáltató Központ  igazgatójához vagy Erzsébetváros polgármesteréhez fordulhat. A panasz kivizsgálásának eredményéről az igazgató, illetve a Polgármester a jogosultat írásban tájékoztatja.</w:t>
      </w:r>
    </w:p>
    <w:p w:rsidR="00C047F6" w:rsidRPr="00F62982" w:rsidRDefault="00C047F6" w:rsidP="004805E7">
      <w:pPr>
        <w:spacing w:line="276" w:lineRule="auto"/>
        <w:jc w:val="both"/>
      </w:pPr>
      <w:r w:rsidRPr="00F62982">
        <w:t xml:space="preserve">Jogosult igénybe veheti az </w:t>
      </w:r>
      <w:proofErr w:type="spellStart"/>
      <w:r w:rsidRPr="00F62982">
        <w:t>ellátottjogi</w:t>
      </w:r>
      <w:proofErr w:type="spellEnd"/>
      <w:r w:rsidRPr="00F62982">
        <w:t xml:space="preserve"> képviselő segítségét is. Az </w:t>
      </w:r>
      <w:proofErr w:type="spellStart"/>
      <w:r w:rsidRPr="00F62982">
        <w:t>ellátottjogi</w:t>
      </w:r>
      <w:proofErr w:type="spellEnd"/>
      <w:r w:rsidRPr="00F62982">
        <w:t xml:space="preserve"> képviselő vonatkozásában az Szt. 94/K §</w:t>
      </w:r>
      <w:proofErr w:type="spellStart"/>
      <w:r w:rsidRPr="00F62982">
        <w:t>-</w:t>
      </w:r>
      <w:proofErr w:type="gramStart"/>
      <w:r w:rsidRPr="00F62982">
        <w:t>a</w:t>
      </w:r>
      <w:proofErr w:type="spellEnd"/>
      <w:proofErr w:type="gramEnd"/>
      <w:r w:rsidRPr="00F62982">
        <w:t xml:space="preserve"> az irányadó. </w:t>
      </w:r>
    </w:p>
    <w:p w:rsidR="00C047F6" w:rsidRPr="00F62982" w:rsidRDefault="00C047F6" w:rsidP="004805E7">
      <w:pPr>
        <w:spacing w:line="276" w:lineRule="auto"/>
        <w:jc w:val="both"/>
      </w:pPr>
    </w:p>
    <w:p w:rsidR="00C047F6" w:rsidRPr="00F62982" w:rsidRDefault="00C047F6" w:rsidP="004805E7">
      <w:pPr>
        <w:pStyle w:val="Szvegtrzs"/>
        <w:spacing w:before="120" w:line="276" w:lineRule="auto"/>
        <w:jc w:val="both"/>
        <w:rPr>
          <w:b/>
          <w:color w:val="000000"/>
        </w:rPr>
      </w:pPr>
      <w:r w:rsidRPr="00F62982">
        <w:rPr>
          <w:b/>
        </w:rPr>
        <w:t xml:space="preserve">A terület </w:t>
      </w:r>
      <w:proofErr w:type="spellStart"/>
      <w:r w:rsidRPr="00F62982">
        <w:rPr>
          <w:b/>
        </w:rPr>
        <w:t>ellátottjogi</w:t>
      </w:r>
      <w:proofErr w:type="spellEnd"/>
      <w:r w:rsidRPr="00F62982">
        <w:rPr>
          <w:b/>
        </w:rPr>
        <w:t xml:space="preserve"> képviselője, és elérhetősége: </w:t>
      </w:r>
    </w:p>
    <w:p w:rsidR="00C047F6" w:rsidRPr="005D1F19" w:rsidRDefault="00C047F6" w:rsidP="008B2E13">
      <w:pPr>
        <w:spacing w:before="120" w:after="120" w:line="276" w:lineRule="auto"/>
      </w:pPr>
      <w:r w:rsidRPr="005D1F19">
        <w:rPr>
          <w:b/>
        </w:rPr>
        <w:t>Ellátott jogi képviselő neve:</w:t>
      </w:r>
      <w:r w:rsidRPr="005D1F19">
        <w:t xml:space="preserve"> Sajtos Éva</w:t>
      </w:r>
    </w:p>
    <w:p w:rsidR="00C047F6" w:rsidRDefault="00C047F6" w:rsidP="008B2E13">
      <w:pPr>
        <w:spacing w:before="120" w:after="120" w:line="276" w:lineRule="auto"/>
        <w:rPr>
          <w:rStyle w:val="Hiperhivatkozs"/>
          <w:rFonts w:ascii="Times New Roman" w:hAnsi="Times New Roman"/>
          <w:sz w:val="24"/>
          <w:lang w:eastAsia="en-US"/>
        </w:rPr>
      </w:pPr>
      <w:r w:rsidRPr="004805E7">
        <w:t xml:space="preserve">Elérhetősége: </w:t>
      </w:r>
      <w:r>
        <w:rPr>
          <w:lang w:eastAsia="en-US"/>
        </w:rPr>
        <w:t xml:space="preserve">06 20 </w:t>
      </w:r>
      <w:r w:rsidRPr="004805E7">
        <w:rPr>
          <w:lang w:eastAsia="en-US"/>
        </w:rPr>
        <w:t>489 9657</w:t>
      </w:r>
      <w:r w:rsidRPr="004805E7">
        <w:rPr>
          <w:lang w:eastAsia="en-US"/>
        </w:rPr>
        <w:br/>
        <w:t xml:space="preserve">e-mail címe: </w:t>
      </w:r>
      <w:hyperlink r:id="rId29" w:history="1">
        <w:r w:rsidRPr="004805E7">
          <w:rPr>
            <w:rStyle w:val="Hiperhivatkozs"/>
            <w:rFonts w:ascii="Times New Roman" w:hAnsi="Times New Roman"/>
            <w:sz w:val="24"/>
            <w:lang w:eastAsia="en-US"/>
          </w:rPr>
          <w:t>sajtos.eva@obd.hu</w:t>
        </w:r>
      </w:hyperlink>
    </w:p>
    <w:p w:rsidR="00C047F6" w:rsidRDefault="00C047F6" w:rsidP="004805E7">
      <w:pPr>
        <w:spacing w:line="276" w:lineRule="auto"/>
        <w:jc w:val="both"/>
        <w:rPr>
          <w:b/>
        </w:rPr>
      </w:pPr>
    </w:p>
    <w:p w:rsidR="00C047F6" w:rsidRPr="00052A2D" w:rsidRDefault="00C047F6" w:rsidP="004805E7">
      <w:pPr>
        <w:spacing w:line="276" w:lineRule="auto"/>
        <w:jc w:val="both"/>
        <w:rPr>
          <w:b/>
        </w:rPr>
      </w:pPr>
      <w:r w:rsidRPr="00F62982">
        <w:rPr>
          <w:b/>
        </w:rPr>
        <w:lastRenderedPageBreak/>
        <w:t>9. Személyes adatok kezeléséről</w:t>
      </w:r>
    </w:p>
    <w:p w:rsidR="00C047F6" w:rsidRPr="00F62982" w:rsidRDefault="00C047F6" w:rsidP="004805E7">
      <w:pPr>
        <w:spacing w:line="276" w:lineRule="auto"/>
        <w:jc w:val="both"/>
      </w:pPr>
      <w:r w:rsidRPr="00F62982">
        <w:t>A szolgáltatást nyújtó az ellátott adatait az Szt. rendelkezései alapján nyilvántartja. Az adatokat az személyes adatok védelméről és a közérdekű adatok nyilvánosságáról szóló 1992.évi LXIII. törvény előírásainak megfelelően titkosan kezeli.</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10. Egyéb rendelkezések</w:t>
      </w:r>
    </w:p>
    <w:p w:rsidR="00C047F6" w:rsidRPr="00F62982" w:rsidRDefault="00C047F6" w:rsidP="004805E7">
      <w:pPr>
        <w:spacing w:line="276" w:lineRule="auto"/>
        <w:jc w:val="both"/>
      </w:pPr>
      <w:r w:rsidRPr="00F62982">
        <w:t>Jelen megállapodásban nem szabályozott kérdésekben a Ptk. vonatkozó szabályai, továbbá a szociális igazgatásról és szociális ellátásokról szóló és azokhoz kapcsolódó jogszabályok rendelkezései az irányadók.</w:t>
      </w:r>
    </w:p>
    <w:p w:rsidR="00C047F6" w:rsidRPr="00F62982" w:rsidRDefault="00C047F6" w:rsidP="004805E7">
      <w:pPr>
        <w:spacing w:line="276" w:lineRule="auto"/>
        <w:jc w:val="both"/>
      </w:pPr>
      <w:r w:rsidRPr="00F62982">
        <w:t>Megegyezés hiányában, vitás kérdések eldöntésére felek a Pesti Központi Kerületi Bíróság illetékességét kötik ki.</w:t>
      </w:r>
    </w:p>
    <w:p w:rsidR="00C047F6" w:rsidRPr="00F62982" w:rsidRDefault="00C047F6" w:rsidP="004805E7">
      <w:pPr>
        <w:spacing w:line="276" w:lineRule="auto"/>
        <w:jc w:val="both"/>
      </w:pPr>
      <w:r w:rsidRPr="00F62982">
        <w:t>Alulírott, Ellátott illetve kötelezett kijelentem, hogy a biztosított szolgáltatás igénybevételének feltételeiről, tartalmáról, a vezetett nyilvántartásokról, a fizetendő térítési díjról, a teljesítés feltételeiről, illetve a mulasztás következményeiről, az ellátottat megillető jogokról és elérhetőségéről, a megszűnés eseteiről szóló tájékoztatást megkaptam, és azt tudomásul vettem.</w:t>
      </w:r>
    </w:p>
    <w:p w:rsidR="00C047F6" w:rsidRPr="00F62982" w:rsidRDefault="00C047F6" w:rsidP="004805E7">
      <w:pPr>
        <w:spacing w:line="276" w:lineRule="auto"/>
        <w:jc w:val="both"/>
      </w:pPr>
      <w:r w:rsidRPr="00F62982">
        <w:t>Alulírott, Ellátott illetve kötelezett a mai napon a megállapodás egy példányát átvettem, és a benne foglaltakat tudomásul vettem.</w:t>
      </w:r>
    </w:p>
    <w:p w:rsidR="00C047F6" w:rsidRDefault="00C047F6" w:rsidP="000953EB">
      <w:pPr>
        <w:spacing w:line="276" w:lineRule="auto"/>
        <w:jc w:val="both"/>
      </w:pPr>
      <w:r w:rsidRPr="00F62982">
        <w:t>Alulírottak a jelen megállapodást elolvasás után, mint akaratukkal mindenben megegyezőt jóváhagyólag írják alá.</w:t>
      </w:r>
    </w:p>
    <w:p w:rsidR="00C047F6" w:rsidRPr="00F62982" w:rsidRDefault="00C047F6" w:rsidP="000953EB">
      <w:pPr>
        <w:spacing w:line="276" w:lineRule="auto"/>
        <w:jc w:val="both"/>
      </w:pPr>
    </w:p>
    <w:p w:rsidR="00C047F6" w:rsidRPr="00F62982" w:rsidRDefault="00C047F6" w:rsidP="004805E7">
      <w:pPr>
        <w:spacing w:line="276" w:lineRule="auto"/>
      </w:pPr>
      <w:r w:rsidRPr="00F62982">
        <w:t xml:space="preserve">Budapest, </w:t>
      </w:r>
    </w:p>
    <w:p w:rsidR="00C047F6" w:rsidRPr="00F62982" w:rsidRDefault="00C047F6" w:rsidP="004805E7">
      <w:pPr>
        <w:tabs>
          <w:tab w:val="left" w:pos="4111"/>
        </w:tabs>
        <w:spacing w:line="276" w:lineRule="auto"/>
      </w:pPr>
      <w:r w:rsidRPr="00F62982">
        <w:t>_______________________</w:t>
      </w:r>
      <w:r w:rsidRPr="00F62982">
        <w:tab/>
      </w:r>
      <w:r w:rsidRPr="00F62982">
        <w:tab/>
        <w:t xml:space="preserve">______________________________________ </w:t>
      </w:r>
    </w:p>
    <w:p w:rsidR="00C047F6" w:rsidRPr="00F62982" w:rsidRDefault="00C047F6" w:rsidP="004805E7">
      <w:pPr>
        <w:tabs>
          <w:tab w:val="left" w:pos="4536"/>
        </w:tabs>
        <w:spacing w:line="276" w:lineRule="auto"/>
        <w:ind w:left="567"/>
      </w:pPr>
      <w:r w:rsidRPr="00F62982">
        <w:t xml:space="preserve">Ellátott/ </w:t>
      </w:r>
      <w:proofErr w:type="spellStart"/>
      <w:proofErr w:type="gramStart"/>
      <w:r w:rsidRPr="00F62982">
        <w:t>Ellátott</w:t>
      </w:r>
      <w:proofErr w:type="spellEnd"/>
      <w:r w:rsidRPr="00F62982">
        <w:tab/>
      </w:r>
      <w:r w:rsidR="00070933">
        <w:tab/>
        <w:t xml:space="preserve">          </w:t>
      </w:r>
      <w:r w:rsidRPr="00F62982">
        <w:t>Humán</w:t>
      </w:r>
      <w:proofErr w:type="gramEnd"/>
      <w:r w:rsidRPr="00F62982">
        <w:t xml:space="preserve"> Szolgáltató </w:t>
      </w:r>
    </w:p>
    <w:p w:rsidR="00C047F6" w:rsidRPr="00F62982" w:rsidRDefault="00C047F6" w:rsidP="004805E7">
      <w:pPr>
        <w:tabs>
          <w:tab w:val="left" w:pos="5387"/>
        </w:tabs>
        <w:spacing w:line="276" w:lineRule="auto"/>
        <w:ind w:left="284" w:firstLine="3"/>
      </w:pPr>
      <w:proofErr w:type="gramStart"/>
      <w:r w:rsidRPr="00F62982">
        <w:t>tö</w:t>
      </w:r>
      <w:r w:rsidR="00070933">
        <w:t>rvényes</w:t>
      </w:r>
      <w:proofErr w:type="gramEnd"/>
      <w:r w:rsidR="00070933">
        <w:t xml:space="preserve"> képviselője</w:t>
      </w:r>
      <w:r w:rsidR="00070933" w:rsidRPr="00F62982">
        <w:t xml:space="preserve"> </w:t>
      </w:r>
      <w:r w:rsidR="00070933">
        <w:tab/>
      </w:r>
      <w:r w:rsidR="00070933">
        <w:tab/>
      </w:r>
      <w:r w:rsidR="00070933" w:rsidRPr="00F62982">
        <w:t>Szakmai Vezető</w:t>
      </w:r>
    </w:p>
    <w:p w:rsidR="00C047F6" w:rsidRPr="00F62982" w:rsidRDefault="00C047F6" w:rsidP="00052A2D">
      <w:pPr>
        <w:tabs>
          <w:tab w:val="left" w:pos="709"/>
          <w:tab w:val="left" w:pos="4536"/>
        </w:tabs>
        <w:spacing w:line="276" w:lineRule="auto"/>
      </w:pPr>
      <w:r w:rsidRPr="00F62982">
        <w:tab/>
      </w:r>
      <w:r w:rsidRPr="00F62982">
        <w:tab/>
      </w:r>
    </w:p>
    <w:p w:rsidR="00C047F6" w:rsidRPr="00F62982" w:rsidRDefault="00C047F6" w:rsidP="004805E7">
      <w:pPr>
        <w:spacing w:line="276" w:lineRule="auto"/>
        <w:rPr>
          <w:u w:val="single"/>
        </w:rPr>
      </w:pPr>
      <w:r w:rsidRPr="00F62982">
        <w:rPr>
          <w:u w:val="single"/>
        </w:rPr>
        <w:tab/>
      </w:r>
      <w:r w:rsidRPr="00F62982">
        <w:rPr>
          <w:u w:val="single"/>
        </w:rPr>
        <w:tab/>
      </w:r>
      <w:r w:rsidRPr="00F62982">
        <w:rPr>
          <w:u w:val="single"/>
        </w:rPr>
        <w:tab/>
      </w:r>
      <w:r w:rsidRPr="00F62982">
        <w:rPr>
          <w:u w:val="single"/>
        </w:rPr>
        <w:tab/>
      </w:r>
    </w:p>
    <w:p w:rsidR="00070933" w:rsidRDefault="00070933" w:rsidP="00070933">
      <w:pPr>
        <w:tabs>
          <w:tab w:val="left" w:pos="4536"/>
        </w:tabs>
        <w:spacing w:line="276" w:lineRule="auto"/>
      </w:pPr>
      <w:r>
        <w:t xml:space="preserve">    </w:t>
      </w:r>
      <w:r w:rsidR="00E60C09">
        <w:t xml:space="preserve">    </w:t>
      </w:r>
      <w:r w:rsidR="00C047F6" w:rsidRPr="00F62982">
        <w:t xml:space="preserve">Humán Szolgáltató </w:t>
      </w:r>
    </w:p>
    <w:p w:rsidR="00C047F6" w:rsidRPr="00F62982" w:rsidRDefault="00E60C09" w:rsidP="00070933">
      <w:pPr>
        <w:tabs>
          <w:tab w:val="left" w:pos="4536"/>
        </w:tabs>
        <w:spacing w:line="276" w:lineRule="auto"/>
        <w:ind w:left="567"/>
      </w:pPr>
      <w:r>
        <w:t xml:space="preserve">    </w:t>
      </w:r>
      <w:bookmarkStart w:id="4" w:name="_GoBack"/>
      <w:bookmarkEnd w:id="4"/>
      <w:r w:rsidR="00070933">
        <w:t>Igazgató</w:t>
      </w:r>
      <w:r w:rsidR="00C047F6" w:rsidRPr="00F62982">
        <w:t xml:space="preserve"> </w:t>
      </w:r>
    </w:p>
    <w:p w:rsidR="00C047F6" w:rsidRDefault="00C047F6" w:rsidP="004805E7">
      <w:pPr>
        <w:spacing w:line="276" w:lineRule="auto"/>
      </w:pPr>
    </w:p>
    <w:p w:rsidR="00C047F6" w:rsidRDefault="00C047F6" w:rsidP="004805E7">
      <w:pPr>
        <w:spacing w:line="276" w:lineRule="auto"/>
      </w:pPr>
    </w:p>
    <w:p w:rsidR="00C047F6" w:rsidRDefault="00C047F6" w:rsidP="004805E7">
      <w:pPr>
        <w:spacing w:line="276" w:lineRule="auto"/>
      </w:pPr>
    </w:p>
    <w:p w:rsidR="00C047F6" w:rsidRDefault="00C047F6" w:rsidP="004805E7">
      <w:pPr>
        <w:spacing w:line="276" w:lineRule="auto"/>
      </w:pPr>
      <w:r>
        <w:t>-----------------------------------</w:t>
      </w:r>
      <w:r>
        <w:tab/>
      </w:r>
      <w:r>
        <w:tab/>
      </w:r>
      <w:r>
        <w:tab/>
      </w:r>
      <w:r>
        <w:tab/>
      </w:r>
    </w:p>
    <w:p w:rsidR="00C047F6" w:rsidRPr="00F62982" w:rsidRDefault="00C047F6" w:rsidP="004805E7">
      <w:pPr>
        <w:spacing w:line="276" w:lineRule="auto"/>
      </w:pPr>
      <w:r w:rsidRPr="00F62982">
        <w:t>Tartásra kötelezett személy</w:t>
      </w:r>
      <w:r>
        <w:tab/>
      </w:r>
      <w:r>
        <w:tab/>
      </w:r>
      <w:r>
        <w:tab/>
      </w:r>
      <w:r>
        <w:tab/>
      </w:r>
    </w:p>
    <w:p w:rsidR="00070933" w:rsidRDefault="00070933" w:rsidP="004805E7">
      <w:pPr>
        <w:spacing w:line="276" w:lineRule="auto"/>
      </w:pPr>
    </w:p>
    <w:p w:rsidR="00E60C09" w:rsidRDefault="00E60C09" w:rsidP="004805E7">
      <w:pPr>
        <w:spacing w:line="276" w:lineRule="auto"/>
      </w:pPr>
    </w:p>
    <w:p w:rsidR="00C047F6" w:rsidRPr="00F62982" w:rsidRDefault="00C047F6" w:rsidP="004805E7">
      <w:pPr>
        <w:spacing w:line="276" w:lineRule="auto"/>
      </w:pPr>
      <w:r w:rsidRPr="00F62982">
        <w:t>Kapják:</w:t>
      </w:r>
    </w:p>
    <w:p w:rsidR="00C047F6" w:rsidRPr="00F62982" w:rsidRDefault="00C047F6" w:rsidP="004805E7">
      <w:pPr>
        <w:numPr>
          <w:ilvl w:val="0"/>
          <w:numId w:val="8"/>
        </w:numPr>
        <w:spacing w:line="276" w:lineRule="auto"/>
      </w:pPr>
      <w:r w:rsidRPr="00F62982">
        <w:t>__________________________________ ellátott, vagy törvényes képviselője</w:t>
      </w:r>
    </w:p>
    <w:p w:rsidR="00C047F6" w:rsidRPr="00F62982" w:rsidRDefault="00C047F6" w:rsidP="004805E7">
      <w:pPr>
        <w:numPr>
          <w:ilvl w:val="0"/>
          <w:numId w:val="8"/>
        </w:numPr>
        <w:spacing w:line="276" w:lineRule="auto"/>
      </w:pPr>
      <w:r w:rsidRPr="00F62982">
        <w:t>Humán Szolgáltató alapszolgáltatás nyújtó telephely vezetője (irattár)</w:t>
      </w:r>
    </w:p>
    <w:p w:rsidR="00C047F6" w:rsidRPr="006B1DC6" w:rsidRDefault="00E60C09" w:rsidP="004805E7">
      <w:pPr>
        <w:spacing w:line="276" w:lineRule="auto"/>
        <w:jc w:val="both"/>
      </w:pPr>
      <w:r>
        <w:t xml:space="preserve">           </w:t>
      </w:r>
      <w:proofErr w:type="gramStart"/>
      <w:r w:rsidR="00C047F6" w:rsidRPr="00F62982">
        <w:t>az</w:t>
      </w:r>
      <w:proofErr w:type="gramEnd"/>
      <w:r w:rsidR="00C047F6" w:rsidRPr="00F62982">
        <w:t xml:space="preserve"> intézmény munkatársa</w:t>
      </w:r>
    </w:p>
    <w:p w:rsidR="00C047F6" w:rsidRPr="00E11C3B" w:rsidRDefault="00C047F6" w:rsidP="004805E7">
      <w:pPr>
        <w:spacing w:line="276" w:lineRule="auto"/>
        <w:jc w:val="right"/>
      </w:pPr>
    </w:p>
    <w:sectPr w:rsidR="00C047F6" w:rsidRPr="00E11C3B" w:rsidSect="00A50708">
      <w:footerReference w:type="default" r:id="rId30"/>
      <w:pgSz w:w="11906" w:h="16838"/>
      <w:pgMar w:top="902" w:right="155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B15" w:rsidRDefault="00F10B15">
      <w:r>
        <w:separator/>
      </w:r>
    </w:p>
  </w:endnote>
  <w:endnote w:type="continuationSeparator" w:id="0">
    <w:p w:rsidR="00F10B15" w:rsidRDefault="00F10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448359"/>
      <w:docPartObj>
        <w:docPartGallery w:val="Page Numbers (Bottom of Page)"/>
        <w:docPartUnique/>
      </w:docPartObj>
    </w:sdtPr>
    <w:sdtEndPr/>
    <w:sdtContent>
      <w:p w:rsidR="00F10B15" w:rsidRDefault="00F10B15">
        <w:pPr>
          <w:pStyle w:val="llb"/>
          <w:jc w:val="center"/>
        </w:pPr>
        <w:r>
          <w:fldChar w:fldCharType="begin"/>
        </w:r>
        <w:r>
          <w:instrText>PAGE   \* MERGEFORMAT</w:instrText>
        </w:r>
        <w:r>
          <w:fldChar w:fldCharType="separate"/>
        </w:r>
        <w:r w:rsidR="00E60C09">
          <w:rPr>
            <w:noProof/>
          </w:rPr>
          <w:t>24</w:t>
        </w:r>
        <w:r>
          <w:fldChar w:fldCharType="end"/>
        </w:r>
      </w:p>
    </w:sdtContent>
  </w:sdt>
  <w:p w:rsidR="00F10B15" w:rsidRDefault="00F10B1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B15" w:rsidRDefault="00F10B15">
      <w:r>
        <w:separator/>
      </w:r>
    </w:p>
  </w:footnote>
  <w:footnote w:type="continuationSeparator" w:id="0">
    <w:p w:rsidR="00F10B15" w:rsidRDefault="00F10B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F67"/>
    <w:multiLevelType w:val="hybridMultilevel"/>
    <w:tmpl w:val="32C29A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
    <w:nsid w:val="020C4494"/>
    <w:multiLevelType w:val="hybridMultilevel"/>
    <w:tmpl w:val="5184B7C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nsid w:val="02D547D8"/>
    <w:multiLevelType w:val="hybridMultilevel"/>
    <w:tmpl w:val="C9F44F30"/>
    <w:lvl w:ilvl="0" w:tplc="E74A7DE0">
      <w:start w:val="1"/>
      <w:numFmt w:val="bullet"/>
      <w:lvlText w:val="-"/>
      <w:lvlJc w:val="left"/>
      <w:pPr>
        <w:ind w:left="1428" w:hanging="360"/>
      </w:pPr>
      <w:rPr>
        <w:rFonts w:ascii="Courier New" w:hAnsi="Courier New" w:hint="default"/>
      </w:rPr>
    </w:lvl>
    <w:lvl w:ilvl="1" w:tplc="040E0003">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
    <w:nsid w:val="02DB2897"/>
    <w:multiLevelType w:val="hybridMultilevel"/>
    <w:tmpl w:val="3802078E"/>
    <w:lvl w:ilvl="0" w:tplc="105E3EF2">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nsid w:val="040B56F2"/>
    <w:multiLevelType w:val="hybridMultilevel"/>
    <w:tmpl w:val="9C643B4C"/>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0A5E6965"/>
    <w:multiLevelType w:val="hybridMultilevel"/>
    <w:tmpl w:val="13D2C4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CF722CE"/>
    <w:multiLevelType w:val="hybridMultilevel"/>
    <w:tmpl w:val="C0AE698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nsid w:val="0E051375"/>
    <w:multiLevelType w:val="hybridMultilevel"/>
    <w:tmpl w:val="37067060"/>
    <w:lvl w:ilvl="0" w:tplc="E74A7DE0">
      <w:start w:val="1"/>
      <w:numFmt w:val="bullet"/>
      <w:lvlText w:val="-"/>
      <w:lvlJc w:val="left"/>
      <w:pPr>
        <w:ind w:left="1440" w:hanging="360"/>
      </w:pPr>
      <w:rPr>
        <w:rFonts w:ascii="Courier New" w:hAnsi="Courier New"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nsid w:val="10FE0733"/>
    <w:multiLevelType w:val="hybridMultilevel"/>
    <w:tmpl w:val="A674388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
    <w:nsid w:val="163535D3"/>
    <w:multiLevelType w:val="hybridMultilevel"/>
    <w:tmpl w:val="22986A54"/>
    <w:lvl w:ilvl="0" w:tplc="39E43DCC">
      <w:numFmt w:val="bullet"/>
      <w:lvlText w:val="-"/>
      <w:lvlJc w:val="left"/>
      <w:pPr>
        <w:ind w:left="1428" w:hanging="360"/>
      </w:pPr>
      <w:rPr>
        <w:rFonts w:ascii="Times New Roman" w:eastAsia="Calibri"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0">
    <w:nsid w:val="16C12125"/>
    <w:multiLevelType w:val="hybridMultilevel"/>
    <w:tmpl w:val="9EB4D5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9DD7645"/>
    <w:multiLevelType w:val="hybridMultilevel"/>
    <w:tmpl w:val="FBC6988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52C3B27"/>
    <w:multiLevelType w:val="hybridMultilevel"/>
    <w:tmpl w:val="8EA4B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7DA05D2"/>
    <w:multiLevelType w:val="hybridMultilevel"/>
    <w:tmpl w:val="703E5BC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A134526"/>
    <w:multiLevelType w:val="hybridMultilevel"/>
    <w:tmpl w:val="2726355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nsid w:val="2D0837EB"/>
    <w:multiLevelType w:val="hybridMultilevel"/>
    <w:tmpl w:val="07F49F5A"/>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nsid w:val="2DF8431A"/>
    <w:multiLevelType w:val="hybridMultilevel"/>
    <w:tmpl w:val="DC04090E"/>
    <w:lvl w:ilvl="0" w:tplc="040E0001">
      <w:start w:val="1"/>
      <w:numFmt w:val="bullet"/>
      <w:lvlText w:val=""/>
      <w:lvlJc w:val="left"/>
      <w:pPr>
        <w:ind w:left="720" w:hanging="360"/>
      </w:pPr>
      <w:rPr>
        <w:rFonts w:ascii="Symbol" w:hAnsi="Symbol" w:hint="default"/>
      </w:rPr>
    </w:lvl>
    <w:lvl w:ilvl="1" w:tplc="24D20778">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F2017FB"/>
    <w:multiLevelType w:val="hybridMultilevel"/>
    <w:tmpl w:val="50CC1C6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0F42FEB"/>
    <w:multiLevelType w:val="hybridMultilevel"/>
    <w:tmpl w:val="E7DED70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nsid w:val="31746FEF"/>
    <w:multiLevelType w:val="hybridMultilevel"/>
    <w:tmpl w:val="E87A4E38"/>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nsid w:val="322276C3"/>
    <w:multiLevelType w:val="hybridMultilevel"/>
    <w:tmpl w:val="C292C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3754238"/>
    <w:multiLevelType w:val="hybridMultilevel"/>
    <w:tmpl w:val="4D80BCE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3E648D8"/>
    <w:multiLevelType w:val="hybridMultilevel"/>
    <w:tmpl w:val="844E35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nsid w:val="356E70BD"/>
    <w:multiLevelType w:val="hybridMultilevel"/>
    <w:tmpl w:val="AEF2E6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8C3459F"/>
    <w:multiLevelType w:val="hybridMultilevel"/>
    <w:tmpl w:val="3210F3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39B93619"/>
    <w:multiLevelType w:val="hybridMultilevel"/>
    <w:tmpl w:val="20AA68B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E44653C"/>
    <w:multiLevelType w:val="hybridMultilevel"/>
    <w:tmpl w:val="08EE1070"/>
    <w:lvl w:ilvl="0" w:tplc="E74A7DE0">
      <w:start w:val="1"/>
      <w:numFmt w:val="bullet"/>
      <w:lvlText w:val="-"/>
      <w:lvlJc w:val="left"/>
      <w:pPr>
        <w:ind w:left="720" w:hanging="360"/>
      </w:pPr>
      <w:rPr>
        <w:rFonts w:ascii="Courier New" w:hAnsi="Courier New" w:hint="default"/>
      </w:rPr>
    </w:lvl>
    <w:lvl w:ilvl="1" w:tplc="24D20778">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3FC11105"/>
    <w:multiLevelType w:val="hybridMultilevel"/>
    <w:tmpl w:val="3416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AF0C61"/>
    <w:multiLevelType w:val="hybridMultilevel"/>
    <w:tmpl w:val="2034F1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963307A"/>
    <w:multiLevelType w:val="hybridMultilevel"/>
    <w:tmpl w:val="FDD6B9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653687C"/>
    <w:multiLevelType w:val="hybridMultilevel"/>
    <w:tmpl w:val="4BA214F8"/>
    <w:lvl w:ilvl="0" w:tplc="E74A7DE0">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5B94100F"/>
    <w:multiLevelType w:val="hybridMultilevel"/>
    <w:tmpl w:val="92D0BF6A"/>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2">
    <w:nsid w:val="5C1F6916"/>
    <w:multiLevelType w:val="hybridMultilevel"/>
    <w:tmpl w:val="0EEA8032"/>
    <w:lvl w:ilvl="0" w:tplc="4B8A457C">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5C520DE1"/>
    <w:multiLevelType w:val="hybridMultilevel"/>
    <w:tmpl w:val="344A52A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nsid w:val="5E357084"/>
    <w:multiLevelType w:val="hybridMultilevel"/>
    <w:tmpl w:val="83C0C6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1B82C13"/>
    <w:multiLevelType w:val="hybridMultilevel"/>
    <w:tmpl w:val="7638E23A"/>
    <w:lvl w:ilvl="0" w:tplc="48C2B4F4">
      <w:start w:val="1"/>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6">
    <w:nsid w:val="625523B7"/>
    <w:multiLevelType w:val="hybridMultilevel"/>
    <w:tmpl w:val="9E1886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3D073A4"/>
    <w:multiLevelType w:val="hybridMultilevel"/>
    <w:tmpl w:val="646A9E2C"/>
    <w:lvl w:ilvl="0" w:tplc="4B8A457C">
      <w:numFmt w:val="bullet"/>
      <w:lvlText w:val="-"/>
      <w:lvlJc w:val="left"/>
      <w:pPr>
        <w:ind w:left="108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nsid w:val="6C1E125A"/>
    <w:multiLevelType w:val="hybridMultilevel"/>
    <w:tmpl w:val="9EBABD22"/>
    <w:lvl w:ilvl="0" w:tplc="040E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8547E5"/>
    <w:multiLevelType w:val="hybridMultilevel"/>
    <w:tmpl w:val="D3867D6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0">
    <w:nsid w:val="75422658"/>
    <w:multiLevelType w:val="hybridMultilevel"/>
    <w:tmpl w:val="67244028"/>
    <w:lvl w:ilvl="0" w:tplc="312E1960">
      <w:start w:val="1"/>
      <w:numFmt w:val="bullet"/>
      <w:lvlText w:val=""/>
      <w:lvlJc w:val="left"/>
      <w:pPr>
        <w:tabs>
          <w:tab w:val="num" w:pos="717"/>
        </w:tabs>
        <w:ind w:left="717"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1">
    <w:nsid w:val="7DA157A1"/>
    <w:multiLevelType w:val="hybridMultilevel"/>
    <w:tmpl w:val="038C8B1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23"/>
  </w:num>
  <w:num w:numId="4">
    <w:abstractNumId w:val="32"/>
  </w:num>
  <w:num w:numId="5">
    <w:abstractNumId w:val="36"/>
  </w:num>
  <w:num w:numId="6">
    <w:abstractNumId w:val="5"/>
  </w:num>
  <w:num w:numId="7">
    <w:abstractNumId w:val="3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6"/>
  </w:num>
  <w:num w:numId="11">
    <w:abstractNumId w:val="25"/>
  </w:num>
  <w:num w:numId="12">
    <w:abstractNumId w:val="13"/>
  </w:num>
  <w:num w:numId="13">
    <w:abstractNumId w:val="41"/>
  </w:num>
  <w:num w:numId="14">
    <w:abstractNumId w:val="18"/>
  </w:num>
  <w:num w:numId="15">
    <w:abstractNumId w:val="40"/>
  </w:num>
  <w:num w:numId="16">
    <w:abstractNumId w:val="4"/>
  </w:num>
  <w:num w:numId="17">
    <w:abstractNumId w:val="35"/>
  </w:num>
  <w:num w:numId="18">
    <w:abstractNumId w:val="31"/>
  </w:num>
  <w:num w:numId="19">
    <w:abstractNumId w:val="2"/>
  </w:num>
  <w:num w:numId="20">
    <w:abstractNumId w:val="17"/>
  </w:num>
  <w:num w:numId="21">
    <w:abstractNumId w:val="37"/>
  </w:num>
  <w:num w:numId="22">
    <w:abstractNumId w:val="22"/>
  </w:num>
  <w:num w:numId="23">
    <w:abstractNumId w:val="0"/>
  </w:num>
  <w:num w:numId="24">
    <w:abstractNumId w:val="6"/>
  </w:num>
  <w:num w:numId="25">
    <w:abstractNumId w:val="14"/>
  </w:num>
  <w:num w:numId="26">
    <w:abstractNumId w:val="8"/>
  </w:num>
  <w:num w:numId="27">
    <w:abstractNumId w:val="39"/>
  </w:num>
  <w:num w:numId="28">
    <w:abstractNumId w:val="15"/>
  </w:num>
  <w:num w:numId="29">
    <w:abstractNumId w:val="33"/>
  </w:num>
  <w:num w:numId="30">
    <w:abstractNumId w:val="19"/>
  </w:num>
  <w:num w:numId="31">
    <w:abstractNumId w:val="27"/>
  </w:num>
  <w:num w:numId="32">
    <w:abstractNumId w:val="38"/>
  </w:num>
  <w:num w:numId="33">
    <w:abstractNumId w:val="9"/>
  </w:num>
  <w:num w:numId="34">
    <w:abstractNumId w:val="3"/>
  </w:num>
  <w:num w:numId="35">
    <w:abstractNumId w:val="1"/>
  </w:num>
  <w:num w:numId="36">
    <w:abstractNumId w:val="7"/>
  </w:num>
  <w:num w:numId="37">
    <w:abstractNumId w:val="26"/>
  </w:num>
  <w:num w:numId="38">
    <w:abstractNumId w:val="11"/>
  </w:num>
  <w:num w:numId="39">
    <w:abstractNumId w:val="30"/>
  </w:num>
  <w:num w:numId="40">
    <w:abstractNumId w:val="12"/>
  </w:num>
  <w:num w:numId="41">
    <w:abstractNumId w:val="21"/>
  </w:num>
  <w:num w:numId="42">
    <w:abstractNumId w:val="29"/>
  </w:num>
  <w:num w:numId="4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CBF"/>
    <w:rsid w:val="0001402C"/>
    <w:rsid w:val="00026676"/>
    <w:rsid w:val="00030F61"/>
    <w:rsid w:val="00047C7D"/>
    <w:rsid w:val="00047E7A"/>
    <w:rsid w:val="00052A2D"/>
    <w:rsid w:val="00070933"/>
    <w:rsid w:val="0007432F"/>
    <w:rsid w:val="00075FA6"/>
    <w:rsid w:val="000772A7"/>
    <w:rsid w:val="00083028"/>
    <w:rsid w:val="00083FB2"/>
    <w:rsid w:val="0008507C"/>
    <w:rsid w:val="000864FD"/>
    <w:rsid w:val="000953EB"/>
    <w:rsid w:val="0009794C"/>
    <w:rsid w:val="000A020D"/>
    <w:rsid w:val="000B22E9"/>
    <w:rsid w:val="000C4B92"/>
    <w:rsid w:val="000C7888"/>
    <w:rsid w:val="000D2EA9"/>
    <w:rsid w:val="000D3F1C"/>
    <w:rsid w:val="000D7F79"/>
    <w:rsid w:val="000F0391"/>
    <w:rsid w:val="000F08FE"/>
    <w:rsid w:val="001063A3"/>
    <w:rsid w:val="00111D4A"/>
    <w:rsid w:val="00120A21"/>
    <w:rsid w:val="00137E36"/>
    <w:rsid w:val="00141E36"/>
    <w:rsid w:val="00145B92"/>
    <w:rsid w:val="001529F7"/>
    <w:rsid w:val="00164D0C"/>
    <w:rsid w:val="001737A1"/>
    <w:rsid w:val="0018088E"/>
    <w:rsid w:val="00182378"/>
    <w:rsid w:val="00187D49"/>
    <w:rsid w:val="0019590A"/>
    <w:rsid w:val="00195AA4"/>
    <w:rsid w:val="001A3AAB"/>
    <w:rsid w:val="001A6014"/>
    <w:rsid w:val="001B54BB"/>
    <w:rsid w:val="001C29CF"/>
    <w:rsid w:val="001C76A4"/>
    <w:rsid w:val="001D0C1E"/>
    <w:rsid w:val="001E0088"/>
    <w:rsid w:val="001F4741"/>
    <w:rsid w:val="001F492D"/>
    <w:rsid w:val="00203C7E"/>
    <w:rsid w:val="0023468A"/>
    <w:rsid w:val="00236D9D"/>
    <w:rsid w:val="00242753"/>
    <w:rsid w:val="00243FC8"/>
    <w:rsid w:val="00244843"/>
    <w:rsid w:val="00254696"/>
    <w:rsid w:val="00257174"/>
    <w:rsid w:val="00276638"/>
    <w:rsid w:val="00277D85"/>
    <w:rsid w:val="002803CF"/>
    <w:rsid w:val="00280EE0"/>
    <w:rsid w:val="0028507C"/>
    <w:rsid w:val="00285A41"/>
    <w:rsid w:val="0029460E"/>
    <w:rsid w:val="002B41D3"/>
    <w:rsid w:val="002B53F2"/>
    <w:rsid w:val="002C17DD"/>
    <w:rsid w:val="002D7243"/>
    <w:rsid w:val="002E2E6E"/>
    <w:rsid w:val="002E4526"/>
    <w:rsid w:val="002F72C6"/>
    <w:rsid w:val="00300E8F"/>
    <w:rsid w:val="00301758"/>
    <w:rsid w:val="00304EBF"/>
    <w:rsid w:val="003203B5"/>
    <w:rsid w:val="003244D3"/>
    <w:rsid w:val="00336196"/>
    <w:rsid w:val="00341C4C"/>
    <w:rsid w:val="00345B47"/>
    <w:rsid w:val="003755D6"/>
    <w:rsid w:val="00381C8B"/>
    <w:rsid w:val="0038280F"/>
    <w:rsid w:val="00383CB9"/>
    <w:rsid w:val="00392985"/>
    <w:rsid w:val="003B3D30"/>
    <w:rsid w:val="003B712F"/>
    <w:rsid w:val="003B7182"/>
    <w:rsid w:val="003B7902"/>
    <w:rsid w:val="003C0F18"/>
    <w:rsid w:val="003D255F"/>
    <w:rsid w:val="003F113D"/>
    <w:rsid w:val="00402453"/>
    <w:rsid w:val="004230B9"/>
    <w:rsid w:val="00437B71"/>
    <w:rsid w:val="00447CA8"/>
    <w:rsid w:val="00451DDC"/>
    <w:rsid w:val="00462ADD"/>
    <w:rsid w:val="004678DF"/>
    <w:rsid w:val="004805E7"/>
    <w:rsid w:val="0049093E"/>
    <w:rsid w:val="00493404"/>
    <w:rsid w:val="00493562"/>
    <w:rsid w:val="004935C2"/>
    <w:rsid w:val="004A7288"/>
    <w:rsid w:val="004C56DF"/>
    <w:rsid w:val="004D09FA"/>
    <w:rsid w:val="004E0900"/>
    <w:rsid w:val="004E3DCC"/>
    <w:rsid w:val="005011ED"/>
    <w:rsid w:val="0050300E"/>
    <w:rsid w:val="00503469"/>
    <w:rsid w:val="00505F79"/>
    <w:rsid w:val="0051158F"/>
    <w:rsid w:val="00516657"/>
    <w:rsid w:val="0052343C"/>
    <w:rsid w:val="005249BA"/>
    <w:rsid w:val="005260CA"/>
    <w:rsid w:val="00531B44"/>
    <w:rsid w:val="0053282A"/>
    <w:rsid w:val="00534614"/>
    <w:rsid w:val="0054207C"/>
    <w:rsid w:val="005502B1"/>
    <w:rsid w:val="00555E73"/>
    <w:rsid w:val="00591DB0"/>
    <w:rsid w:val="00593EEC"/>
    <w:rsid w:val="005A0486"/>
    <w:rsid w:val="005A7B9F"/>
    <w:rsid w:val="005D1F19"/>
    <w:rsid w:val="005D3BDB"/>
    <w:rsid w:val="005E219D"/>
    <w:rsid w:val="005E4DC8"/>
    <w:rsid w:val="005F236B"/>
    <w:rsid w:val="00602D99"/>
    <w:rsid w:val="0061222B"/>
    <w:rsid w:val="00625838"/>
    <w:rsid w:val="00631CC4"/>
    <w:rsid w:val="006432BC"/>
    <w:rsid w:val="00646250"/>
    <w:rsid w:val="006530FF"/>
    <w:rsid w:val="00656B25"/>
    <w:rsid w:val="006616ED"/>
    <w:rsid w:val="00670220"/>
    <w:rsid w:val="006708E3"/>
    <w:rsid w:val="006723F0"/>
    <w:rsid w:val="00673CF6"/>
    <w:rsid w:val="00675FB3"/>
    <w:rsid w:val="00683AB5"/>
    <w:rsid w:val="00683ABD"/>
    <w:rsid w:val="006927CD"/>
    <w:rsid w:val="00694F98"/>
    <w:rsid w:val="00697788"/>
    <w:rsid w:val="006B1DC6"/>
    <w:rsid w:val="006B3AF3"/>
    <w:rsid w:val="006C01F5"/>
    <w:rsid w:val="006C38C2"/>
    <w:rsid w:val="006C6ADE"/>
    <w:rsid w:val="006C70E7"/>
    <w:rsid w:val="006D0045"/>
    <w:rsid w:val="006E3309"/>
    <w:rsid w:val="006E50CD"/>
    <w:rsid w:val="006F37A0"/>
    <w:rsid w:val="006F4436"/>
    <w:rsid w:val="0070095E"/>
    <w:rsid w:val="007027AF"/>
    <w:rsid w:val="00711EBC"/>
    <w:rsid w:val="007177BD"/>
    <w:rsid w:val="007207CA"/>
    <w:rsid w:val="00726EA1"/>
    <w:rsid w:val="00746138"/>
    <w:rsid w:val="00747881"/>
    <w:rsid w:val="007614B6"/>
    <w:rsid w:val="0076491F"/>
    <w:rsid w:val="00775C90"/>
    <w:rsid w:val="00790503"/>
    <w:rsid w:val="0079232D"/>
    <w:rsid w:val="007B1C6D"/>
    <w:rsid w:val="007B2069"/>
    <w:rsid w:val="007C63CA"/>
    <w:rsid w:val="007D7814"/>
    <w:rsid w:val="007F5616"/>
    <w:rsid w:val="00810CDD"/>
    <w:rsid w:val="00812BF0"/>
    <w:rsid w:val="00820678"/>
    <w:rsid w:val="0082766B"/>
    <w:rsid w:val="00832E75"/>
    <w:rsid w:val="008343AA"/>
    <w:rsid w:val="00845DAC"/>
    <w:rsid w:val="0084748A"/>
    <w:rsid w:val="00853D93"/>
    <w:rsid w:val="00857328"/>
    <w:rsid w:val="00862085"/>
    <w:rsid w:val="0086677F"/>
    <w:rsid w:val="00893B1B"/>
    <w:rsid w:val="008A79ED"/>
    <w:rsid w:val="008B2E13"/>
    <w:rsid w:val="008B3958"/>
    <w:rsid w:val="008D2BBF"/>
    <w:rsid w:val="008D46CC"/>
    <w:rsid w:val="008E710F"/>
    <w:rsid w:val="008F3979"/>
    <w:rsid w:val="009458ED"/>
    <w:rsid w:val="00950FBB"/>
    <w:rsid w:val="00951C56"/>
    <w:rsid w:val="00971EF8"/>
    <w:rsid w:val="009944C8"/>
    <w:rsid w:val="00994A63"/>
    <w:rsid w:val="009A3AC1"/>
    <w:rsid w:val="009A4B68"/>
    <w:rsid w:val="009A6C99"/>
    <w:rsid w:val="009B50B6"/>
    <w:rsid w:val="009C1B8B"/>
    <w:rsid w:val="009E3450"/>
    <w:rsid w:val="009E3974"/>
    <w:rsid w:val="009E3DCD"/>
    <w:rsid w:val="009E75BC"/>
    <w:rsid w:val="009F411F"/>
    <w:rsid w:val="00A11E32"/>
    <w:rsid w:val="00A37863"/>
    <w:rsid w:val="00A427A7"/>
    <w:rsid w:val="00A50708"/>
    <w:rsid w:val="00A74C9D"/>
    <w:rsid w:val="00A75150"/>
    <w:rsid w:val="00A7712B"/>
    <w:rsid w:val="00A81F7E"/>
    <w:rsid w:val="00A83A22"/>
    <w:rsid w:val="00A87C72"/>
    <w:rsid w:val="00A910BD"/>
    <w:rsid w:val="00A95541"/>
    <w:rsid w:val="00AA1C8B"/>
    <w:rsid w:val="00AB04F0"/>
    <w:rsid w:val="00AB0A53"/>
    <w:rsid w:val="00AB46AF"/>
    <w:rsid w:val="00AB7CF1"/>
    <w:rsid w:val="00AC0CDF"/>
    <w:rsid w:val="00AD0DA5"/>
    <w:rsid w:val="00AD4855"/>
    <w:rsid w:val="00AE4F77"/>
    <w:rsid w:val="00AE7AA2"/>
    <w:rsid w:val="00B0355F"/>
    <w:rsid w:val="00B07CEB"/>
    <w:rsid w:val="00B37496"/>
    <w:rsid w:val="00B426B5"/>
    <w:rsid w:val="00B45B4D"/>
    <w:rsid w:val="00B54FA6"/>
    <w:rsid w:val="00B56598"/>
    <w:rsid w:val="00B736B8"/>
    <w:rsid w:val="00B836A8"/>
    <w:rsid w:val="00B8698E"/>
    <w:rsid w:val="00B8796C"/>
    <w:rsid w:val="00B90DE5"/>
    <w:rsid w:val="00B91DE0"/>
    <w:rsid w:val="00BB6AF6"/>
    <w:rsid w:val="00BC6652"/>
    <w:rsid w:val="00BD5321"/>
    <w:rsid w:val="00BF28CF"/>
    <w:rsid w:val="00BF54F5"/>
    <w:rsid w:val="00C047F6"/>
    <w:rsid w:val="00C13AF6"/>
    <w:rsid w:val="00C422DB"/>
    <w:rsid w:val="00C439BC"/>
    <w:rsid w:val="00C43F20"/>
    <w:rsid w:val="00C511EC"/>
    <w:rsid w:val="00C517AC"/>
    <w:rsid w:val="00C51B6B"/>
    <w:rsid w:val="00C5202A"/>
    <w:rsid w:val="00C555E3"/>
    <w:rsid w:val="00C562D7"/>
    <w:rsid w:val="00C57501"/>
    <w:rsid w:val="00C60598"/>
    <w:rsid w:val="00C6579B"/>
    <w:rsid w:val="00C674D7"/>
    <w:rsid w:val="00C7346F"/>
    <w:rsid w:val="00C81A94"/>
    <w:rsid w:val="00C831FB"/>
    <w:rsid w:val="00C858E5"/>
    <w:rsid w:val="00C86843"/>
    <w:rsid w:val="00C91FD9"/>
    <w:rsid w:val="00C963AC"/>
    <w:rsid w:val="00CA798B"/>
    <w:rsid w:val="00CB3D4F"/>
    <w:rsid w:val="00CD1E02"/>
    <w:rsid w:val="00CD43F7"/>
    <w:rsid w:val="00CE051B"/>
    <w:rsid w:val="00CE3042"/>
    <w:rsid w:val="00CE3BCC"/>
    <w:rsid w:val="00CF0177"/>
    <w:rsid w:val="00CF133C"/>
    <w:rsid w:val="00CF42EE"/>
    <w:rsid w:val="00D1065C"/>
    <w:rsid w:val="00D12421"/>
    <w:rsid w:val="00D13111"/>
    <w:rsid w:val="00D22FF0"/>
    <w:rsid w:val="00D246D1"/>
    <w:rsid w:val="00D27BD7"/>
    <w:rsid w:val="00D55346"/>
    <w:rsid w:val="00D56363"/>
    <w:rsid w:val="00D63CBF"/>
    <w:rsid w:val="00D65772"/>
    <w:rsid w:val="00D825BE"/>
    <w:rsid w:val="00D8498B"/>
    <w:rsid w:val="00D90F2A"/>
    <w:rsid w:val="00DA2D3C"/>
    <w:rsid w:val="00DC447A"/>
    <w:rsid w:val="00DE5444"/>
    <w:rsid w:val="00DF1FBC"/>
    <w:rsid w:val="00E00B40"/>
    <w:rsid w:val="00E0299A"/>
    <w:rsid w:val="00E03EB2"/>
    <w:rsid w:val="00E108A0"/>
    <w:rsid w:val="00E11C3B"/>
    <w:rsid w:val="00E153C3"/>
    <w:rsid w:val="00E244FA"/>
    <w:rsid w:val="00E269D7"/>
    <w:rsid w:val="00E2718F"/>
    <w:rsid w:val="00E3293D"/>
    <w:rsid w:val="00E3481B"/>
    <w:rsid w:val="00E359AB"/>
    <w:rsid w:val="00E43623"/>
    <w:rsid w:val="00E515E7"/>
    <w:rsid w:val="00E60C09"/>
    <w:rsid w:val="00E763CB"/>
    <w:rsid w:val="00E771F1"/>
    <w:rsid w:val="00E90A9C"/>
    <w:rsid w:val="00EB1CD6"/>
    <w:rsid w:val="00EB63B1"/>
    <w:rsid w:val="00ED35E9"/>
    <w:rsid w:val="00ED74E3"/>
    <w:rsid w:val="00EF0793"/>
    <w:rsid w:val="00F01D0C"/>
    <w:rsid w:val="00F0322B"/>
    <w:rsid w:val="00F05B5A"/>
    <w:rsid w:val="00F10B15"/>
    <w:rsid w:val="00F12242"/>
    <w:rsid w:val="00F218D1"/>
    <w:rsid w:val="00F36C6D"/>
    <w:rsid w:val="00F45ED5"/>
    <w:rsid w:val="00F5393F"/>
    <w:rsid w:val="00F6113C"/>
    <w:rsid w:val="00F622C8"/>
    <w:rsid w:val="00F62982"/>
    <w:rsid w:val="00F63AA0"/>
    <w:rsid w:val="00F66FA0"/>
    <w:rsid w:val="00F675B6"/>
    <w:rsid w:val="00F67D6A"/>
    <w:rsid w:val="00F92663"/>
    <w:rsid w:val="00F94DDD"/>
    <w:rsid w:val="00FA5799"/>
    <w:rsid w:val="00FB2CCB"/>
    <w:rsid w:val="00FC02C4"/>
    <w:rsid w:val="00FC7253"/>
    <w:rsid w:val="00FD760C"/>
    <w:rsid w:val="00FF050E"/>
    <w:rsid w:val="00FF1785"/>
    <w:rsid w:val="00FF47B3"/>
    <w:rsid w:val="00FF5DCA"/>
    <w:rsid w:val="00FF68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20A21"/>
    <w:rPr>
      <w:sz w:val="24"/>
      <w:szCs w:val="24"/>
    </w:rPr>
  </w:style>
  <w:style w:type="paragraph" w:styleId="Cmsor1">
    <w:name w:val="heading 1"/>
    <w:basedOn w:val="Norml"/>
    <w:next w:val="Norml"/>
    <w:link w:val="Cmsor1Char"/>
    <w:uiPriority w:val="99"/>
    <w:qFormat/>
    <w:rsid w:val="00994A63"/>
    <w:pPr>
      <w:keepNext/>
      <w:outlineLvl w:val="0"/>
    </w:pPr>
    <w:rPr>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631AB"/>
    <w:rPr>
      <w:rFonts w:asciiTheme="majorHAnsi" w:eastAsiaTheme="majorEastAsia" w:hAnsiTheme="majorHAnsi" w:cstheme="majorBidi"/>
      <w:b/>
      <w:bCs/>
      <w:kern w:val="32"/>
      <w:sz w:val="32"/>
      <w:szCs w:val="32"/>
    </w:rPr>
  </w:style>
  <w:style w:type="paragraph" w:styleId="lfej">
    <w:name w:val="header"/>
    <w:basedOn w:val="Norml"/>
    <w:link w:val="lfejChar"/>
    <w:uiPriority w:val="99"/>
    <w:rsid w:val="00FC02C4"/>
    <w:pPr>
      <w:tabs>
        <w:tab w:val="center" w:pos="4536"/>
        <w:tab w:val="right" w:pos="9072"/>
      </w:tabs>
    </w:pPr>
  </w:style>
  <w:style w:type="character" w:customStyle="1" w:styleId="lfejChar">
    <w:name w:val="Élőfej Char"/>
    <w:basedOn w:val="Bekezdsalapbettpusa"/>
    <w:link w:val="lfej"/>
    <w:uiPriority w:val="99"/>
    <w:semiHidden/>
    <w:rsid w:val="002631AB"/>
    <w:rPr>
      <w:sz w:val="24"/>
      <w:szCs w:val="24"/>
    </w:rPr>
  </w:style>
  <w:style w:type="paragraph" w:styleId="llb">
    <w:name w:val="footer"/>
    <w:basedOn w:val="Norml"/>
    <w:link w:val="llbChar"/>
    <w:uiPriority w:val="99"/>
    <w:rsid w:val="00B836A8"/>
    <w:pPr>
      <w:tabs>
        <w:tab w:val="center" w:pos="4536"/>
        <w:tab w:val="right" w:pos="9072"/>
      </w:tabs>
    </w:pPr>
  </w:style>
  <w:style w:type="character" w:customStyle="1" w:styleId="llbChar">
    <w:name w:val="Élőláb Char"/>
    <w:basedOn w:val="Bekezdsalapbettpusa"/>
    <w:link w:val="llb"/>
    <w:uiPriority w:val="99"/>
    <w:rsid w:val="002631AB"/>
    <w:rPr>
      <w:sz w:val="24"/>
      <w:szCs w:val="24"/>
    </w:rPr>
  </w:style>
  <w:style w:type="paragraph" w:styleId="Szvegtrzs">
    <w:name w:val="Body Text"/>
    <w:basedOn w:val="Norml"/>
    <w:link w:val="SzvegtrzsChar"/>
    <w:uiPriority w:val="99"/>
    <w:rsid w:val="000D7F79"/>
    <w:pPr>
      <w:spacing w:after="120"/>
    </w:pPr>
  </w:style>
  <w:style w:type="character" w:customStyle="1" w:styleId="SzvegtrzsChar">
    <w:name w:val="Szövegtörzs Char"/>
    <w:basedOn w:val="Bekezdsalapbettpusa"/>
    <w:link w:val="Szvegtrzs"/>
    <w:uiPriority w:val="99"/>
    <w:locked/>
    <w:rsid w:val="000D2EA9"/>
    <w:rPr>
      <w:sz w:val="24"/>
    </w:rPr>
  </w:style>
  <w:style w:type="paragraph" w:styleId="Szvegtrzs2">
    <w:name w:val="Body Text 2"/>
    <w:basedOn w:val="Norml"/>
    <w:link w:val="Szvegtrzs2Char"/>
    <w:uiPriority w:val="99"/>
    <w:rsid w:val="000D7F79"/>
    <w:pPr>
      <w:spacing w:after="120" w:line="480" w:lineRule="auto"/>
    </w:pPr>
  </w:style>
  <w:style w:type="character" w:customStyle="1" w:styleId="Szvegtrzs2Char">
    <w:name w:val="Szövegtörzs 2 Char"/>
    <w:basedOn w:val="Bekezdsalapbettpusa"/>
    <w:link w:val="Szvegtrzs2"/>
    <w:uiPriority w:val="99"/>
    <w:locked/>
    <w:rsid w:val="000D2EA9"/>
    <w:rPr>
      <w:sz w:val="24"/>
    </w:rPr>
  </w:style>
  <w:style w:type="paragraph" w:styleId="Szvegtrzsbehzssal3">
    <w:name w:val="Body Text Indent 3"/>
    <w:basedOn w:val="Norml"/>
    <w:link w:val="Szvegtrzsbehzssal3Char"/>
    <w:uiPriority w:val="99"/>
    <w:rsid w:val="000D7F79"/>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2631AB"/>
    <w:rPr>
      <w:sz w:val="16"/>
      <w:szCs w:val="16"/>
    </w:rPr>
  </w:style>
  <w:style w:type="character" w:customStyle="1" w:styleId="spelle">
    <w:name w:val="spelle"/>
    <w:basedOn w:val="Bekezdsalapbettpusa"/>
    <w:uiPriority w:val="99"/>
    <w:rsid w:val="000D7F79"/>
    <w:rPr>
      <w:rFonts w:cs="Times New Roman"/>
    </w:rPr>
  </w:style>
  <w:style w:type="paragraph" w:styleId="NormlWeb">
    <w:name w:val="Normal (Web)"/>
    <w:basedOn w:val="Norml"/>
    <w:uiPriority w:val="99"/>
    <w:rsid w:val="000D7F79"/>
    <w:pPr>
      <w:spacing w:before="100" w:beforeAutospacing="1" w:after="100" w:afterAutospacing="1"/>
    </w:pPr>
  </w:style>
  <w:style w:type="paragraph" w:customStyle="1" w:styleId="Zsombor">
    <w:name w:val="Zsombor"/>
    <w:basedOn w:val="Szvegtrzs"/>
    <w:uiPriority w:val="99"/>
    <w:rsid w:val="000D7F79"/>
    <w:pPr>
      <w:spacing w:after="0"/>
      <w:jc w:val="both"/>
    </w:pPr>
    <w:rPr>
      <w:b/>
      <w:i/>
      <w:spacing w:val="20"/>
    </w:rPr>
  </w:style>
  <w:style w:type="character" w:customStyle="1" w:styleId="grame">
    <w:name w:val="grame"/>
    <w:basedOn w:val="Bekezdsalapbettpusa"/>
    <w:uiPriority w:val="99"/>
    <w:rsid w:val="000D7F79"/>
    <w:rPr>
      <w:rFonts w:cs="Times New Roman"/>
    </w:rPr>
  </w:style>
  <w:style w:type="paragraph" w:styleId="TJ1">
    <w:name w:val="toc 1"/>
    <w:basedOn w:val="Norml"/>
    <w:uiPriority w:val="99"/>
    <w:semiHidden/>
    <w:rsid w:val="000D7F79"/>
    <w:pPr>
      <w:spacing w:before="100" w:beforeAutospacing="1" w:after="100" w:afterAutospacing="1"/>
    </w:pPr>
  </w:style>
  <w:style w:type="paragraph" w:styleId="Szvegtrzsbehzssal">
    <w:name w:val="Body Text Indent"/>
    <w:basedOn w:val="Norml"/>
    <w:link w:val="SzvegtrzsbehzssalChar"/>
    <w:uiPriority w:val="99"/>
    <w:rsid w:val="007614B6"/>
    <w:pPr>
      <w:spacing w:after="120"/>
      <w:ind w:left="283"/>
    </w:pPr>
  </w:style>
  <w:style w:type="character" w:customStyle="1" w:styleId="SzvegtrzsbehzssalChar">
    <w:name w:val="Szövegtörzs behúzással Char"/>
    <w:basedOn w:val="Bekezdsalapbettpusa"/>
    <w:link w:val="Szvegtrzsbehzssal"/>
    <w:uiPriority w:val="99"/>
    <w:locked/>
    <w:rsid w:val="000D2EA9"/>
    <w:rPr>
      <w:sz w:val="24"/>
    </w:rPr>
  </w:style>
  <w:style w:type="character" w:styleId="Hiperhivatkozs">
    <w:name w:val="Hyperlink"/>
    <w:basedOn w:val="Bekezdsalapbettpusa"/>
    <w:uiPriority w:val="99"/>
    <w:rsid w:val="00026676"/>
    <w:rPr>
      <w:rFonts w:ascii="Arial" w:hAnsi="Arial" w:cs="Times New Roman"/>
      <w:color w:val="013C96"/>
      <w:sz w:val="18"/>
      <w:u w:val="single"/>
    </w:rPr>
  </w:style>
  <w:style w:type="paragraph" w:styleId="Buborkszveg">
    <w:name w:val="Balloon Text"/>
    <w:basedOn w:val="Norml"/>
    <w:link w:val="BuborkszvegChar"/>
    <w:uiPriority w:val="99"/>
    <w:semiHidden/>
    <w:rsid w:val="00656B25"/>
    <w:rPr>
      <w:rFonts w:ascii="Tahoma" w:hAnsi="Tahoma" w:cs="Tahoma"/>
      <w:sz w:val="16"/>
      <w:szCs w:val="16"/>
    </w:rPr>
  </w:style>
  <w:style w:type="character" w:customStyle="1" w:styleId="BuborkszvegChar">
    <w:name w:val="Buborékszöveg Char"/>
    <w:basedOn w:val="Bekezdsalapbettpusa"/>
    <w:link w:val="Buborkszveg"/>
    <w:uiPriority w:val="99"/>
    <w:semiHidden/>
    <w:rsid w:val="002631AB"/>
    <w:rPr>
      <w:sz w:val="0"/>
      <w:szCs w:val="0"/>
    </w:rPr>
  </w:style>
  <w:style w:type="paragraph" w:styleId="Listaszerbekezds">
    <w:name w:val="List Paragraph"/>
    <w:basedOn w:val="Norml"/>
    <w:qFormat/>
    <w:rsid w:val="008D2BBF"/>
    <w:pPr>
      <w:spacing w:after="200" w:line="276" w:lineRule="auto"/>
      <w:ind w:left="720"/>
      <w:contextualSpacing/>
    </w:pPr>
    <w:rPr>
      <w:rFonts w:ascii="Calibri" w:hAnsi="Calibri"/>
      <w:sz w:val="22"/>
      <w:szCs w:val="22"/>
      <w:lang w:eastAsia="en-US"/>
    </w:rPr>
  </w:style>
  <w:style w:type="paragraph" w:styleId="Cm">
    <w:name w:val="Title"/>
    <w:basedOn w:val="Norml"/>
    <w:link w:val="CmChar"/>
    <w:uiPriority w:val="99"/>
    <w:qFormat/>
    <w:rsid w:val="000D2EA9"/>
    <w:pPr>
      <w:jc w:val="center"/>
    </w:pPr>
    <w:rPr>
      <w:b/>
      <w:bCs/>
      <w:sz w:val="28"/>
      <w:szCs w:val="20"/>
    </w:rPr>
  </w:style>
  <w:style w:type="character" w:customStyle="1" w:styleId="CmChar">
    <w:name w:val="Cím Char"/>
    <w:basedOn w:val="Bekezdsalapbettpusa"/>
    <w:link w:val="Cm"/>
    <w:uiPriority w:val="99"/>
    <w:locked/>
    <w:rsid w:val="000D2EA9"/>
    <w:rPr>
      <w:b/>
      <w:sz w:val="28"/>
    </w:rPr>
  </w:style>
  <w:style w:type="paragraph" w:styleId="Szvegblokk">
    <w:name w:val="Block Text"/>
    <w:basedOn w:val="Norml"/>
    <w:uiPriority w:val="99"/>
    <w:rsid w:val="000D2EA9"/>
    <w:pPr>
      <w:spacing w:before="100" w:beforeAutospacing="1" w:after="100" w:afterAutospacing="1"/>
    </w:pPr>
  </w:style>
  <w:style w:type="character" w:styleId="Kiemels2">
    <w:name w:val="Strong"/>
    <w:basedOn w:val="Bekezdsalapbettpusa"/>
    <w:uiPriority w:val="99"/>
    <w:qFormat/>
    <w:rsid w:val="000D2EA9"/>
    <w:rPr>
      <w:rFonts w:cs="Times New Roman"/>
      <w:b/>
    </w:rPr>
  </w:style>
  <w:style w:type="character" w:customStyle="1" w:styleId="szoveg1">
    <w:name w:val="szoveg1"/>
    <w:uiPriority w:val="99"/>
    <w:rsid w:val="000D2EA9"/>
    <w:rPr>
      <w:rFonts w:ascii="Verdana" w:hAnsi="Verdana"/>
      <w:b/>
      <w:color w:val="000000"/>
      <w:sz w:val="23"/>
    </w:rPr>
  </w:style>
  <w:style w:type="character" w:styleId="Jegyzethivatkozs">
    <w:name w:val="annotation reference"/>
    <w:basedOn w:val="Bekezdsalapbettpusa"/>
    <w:rsid w:val="006F37A0"/>
    <w:rPr>
      <w:rFonts w:cs="Times New Roman"/>
      <w:sz w:val="16"/>
      <w:szCs w:val="16"/>
    </w:rPr>
  </w:style>
  <w:style w:type="paragraph" w:styleId="Jegyzetszveg">
    <w:name w:val="annotation text"/>
    <w:basedOn w:val="Norml"/>
    <w:link w:val="JegyzetszvegChar"/>
    <w:rsid w:val="006F37A0"/>
    <w:rPr>
      <w:sz w:val="20"/>
      <w:szCs w:val="20"/>
    </w:rPr>
  </w:style>
  <w:style w:type="character" w:customStyle="1" w:styleId="JegyzetszvegChar">
    <w:name w:val="Jegyzetszöveg Char"/>
    <w:basedOn w:val="Bekezdsalapbettpusa"/>
    <w:link w:val="Jegyzetszveg"/>
    <w:locked/>
    <w:rsid w:val="006F37A0"/>
    <w:rPr>
      <w:rFonts w:cs="Times New Roman"/>
    </w:rPr>
  </w:style>
  <w:style w:type="paragraph" w:styleId="Megjegyzstrgya">
    <w:name w:val="annotation subject"/>
    <w:basedOn w:val="Jegyzetszveg"/>
    <w:next w:val="Jegyzetszveg"/>
    <w:link w:val="MegjegyzstrgyaChar"/>
    <w:uiPriority w:val="99"/>
    <w:rsid w:val="006F37A0"/>
    <w:rPr>
      <w:b/>
      <w:bCs/>
    </w:rPr>
  </w:style>
  <w:style w:type="character" w:customStyle="1" w:styleId="MegjegyzstrgyaChar">
    <w:name w:val="Megjegyzés tárgya Char"/>
    <w:basedOn w:val="JegyzetszvegChar"/>
    <w:link w:val="Megjegyzstrgya"/>
    <w:uiPriority w:val="99"/>
    <w:locked/>
    <w:rsid w:val="006F37A0"/>
    <w:rPr>
      <w:rFonts w:cs="Times New Roman"/>
      <w:b/>
      <w:bCs/>
    </w:rPr>
  </w:style>
  <w:style w:type="paragraph" w:styleId="Nincstrkz">
    <w:name w:val="No Spacing"/>
    <w:uiPriority w:val="99"/>
    <w:qFormat/>
    <w:rsid w:val="001737A1"/>
    <w:rPr>
      <w:sz w:val="24"/>
      <w:szCs w:val="24"/>
    </w:rPr>
  </w:style>
  <w:style w:type="character" w:customStyle="1" w:styleId="apple-converted-space">
    <w:name w:val="apple-converted-space"/>
    <w:basedOn w:val="Bekezdsalapbettpusa"/>
    <w:uiPriority w:val="99"/>
    <w:rsid w:val="00E90A9C"/>
    <w:rPr>
      <w:rFonts w:cs="Times New Roman"/>
    </w:rPr>
  </w:style>
  <w:style w:type="paragraph" w:customStyle="1" w:styleId="Nincstrkz1">
    <w:name w:val="Nincs térköz1"/>
    <w:uiPriority w:val="99"/>
    <w:rsid w:val="00CE3042"/>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20A21"/>
    <w:rPr>
      <w:sz w:val="24"/>
      <w:szCs w:val="24"/>
    </w:rPr>
  </w:style>
  <w:style w:type="paragraph" w:styleId="Cmsor1">
    <w:name w:val="heading 1"/>
    <w:basedOn w:val="Norml"/>
    <w:next w:val="Norml"/>
    <w:link w:val="Cmsor1Char"/>
    <w:uiPriority w:val="99"/>
    <w:qFormat/>
    <w:rsid w:val="00994A63"/>
    <w:pPr>
      <w:keepNext/>
      <w:outlineLvl w:val="0"/>
    </w:pPr>
    <w:rPr>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631AB"/>
    <w:rPr>
      <w:rFonts w:asciiTheme="majorHAnsi" w:eastAsiaTheme="majorEastAsia" w:hAnsiTheme="majorHAnsi" w:cstheme="majorBidi"/>
      <w:b/>
      <w:bCs/>
      <w:kern w:val="32"/>
      <w:sz w:val="32"/>
      <w:szCs w:val="32"/>
    </w:rPr>
  </w:style>
  <w:style w:type="paragraph" w:styleId="lfej">
    <w:name w:val="header"/>
    <w:basedOn w:val="Norml"/>
    <w:link w:val="lfejChar"/>
    <w:uiPriority w:val="99"/>
    <w:rsid w:val="00FC02C4"/>
    <w:pPr>
      <w:tabs>
        <w:tab w:val="center" w:pos="4536"/>
        <w:tab w:val="right" w:pos="9072"/>
      </w:tabs>
    </w:pPr>
  </w:style>
  <w:style w:type="character" w:customStyle="1" w:styleId="lfejChar">
    <w:name w:val="Élőfej Char"/>
    <w:basedOn w:val="Bekezdsalapbettpusa"/>
    <w:link w:val="lfej"/>
    <w:uiPriority w:val="99"/>
    <w:semiHidden/>
    <w:rsid w:val="002631AB"/>
    <w:rPr>
      <w:sz w:val="24"/>
      <w:szCs w:val="24"/>
    </w:rPr>
  </w:style>
  <w:style w:type="paragraph" w:styleId="llb">
    <w:name w:val="footer"/>
    <w:basedOn w:val="Norml"/>
    <w:link w:val="llbChar"/>
    <w:uiPriority w:val="99"/>
    <w:rsid w:val="00B836A8"/>
    <w:pPr>
      <w:tabs>
        <w:tab w:val="center" w:pos="4536"/>
        <w:tab w:val="right" w:pos="9072"/>
      </w:tabs>
    </w:pPr>
  </w:style>
  <w:style w:type="character" w:customStyle="1" w:styleId="llbChar">
    <w:name w:val="Élőláb Char"/>
    <w:basedOn w:val="Bekezdsalapbettpusa"/>
    <w:link w:val="llb"/>
    <w:uiPriority w:val="99"/>
    <w:rsid w:val="002631AB"/>
    <w:rPr>
      <w:sz w:val="24"/>
      <w:szCs w:val="24"/>
    </w:rPr>
  </w:style>
  <w:style w:type="paragraph" w:styleId="Szvegtrzs">
    <w:name w:val="Body Text"/>
    <w:basedOn w:val="Norml"/>
    <w:link w:val="SzvegtrzsChar"/>
    <w:uiPriority w:val="99"/>
    <w:rsid w:val="000D7F79"/>
    <w:pPr>
      <w:spacing w:after="120"/>
    </w:pPr>
  </w:style>
  <w:style w:type="character" w:customStyle="1" w:styleId="SzvegtrzsChar">
    <w:name w:val="Szövegtörzs Char"/>
    <w:basedOn w:val="Bekezdsalapbettpusa"/>
    <w:link w:val="Szvegtrzs"/>
    <w:uiPriority w:val="99"/>
    <w:locked/>
    <w:rsid w:val="000D2EA9"/>
    <w:rPr>
      <w:sz w:val="24"/>
    </w:rPr>
  </w:style>
  <w:style w:type="paragraph" w:styleId="Szvegtrzs2">
    <w:name w:val="Body Text 2"/>
    <w:basedOn w:val="Norml"/>
    <w:link w:val="Szvegtrzs2Char"/>
    <w:uiPriority w:val="99"/>
    <w:rsid w:val="000D7F79"/>
    <w:pPr>
      <w:spacing w:after="120" w:line="480" w:lineRule="auto"/>
    </w:pPr>
  </w:style>
  <w:style w:type="character" w:customStyle="1" w:styleId="Szvegtrzs2Char">
    <w:name w:val="Szövegtörzs 2 Char"/>
    <w:basedOn w:val="Bekezdsalapbettpusa"/>
    <w:link w:val="Szvegtrzs2"/>
    <w:uiPriority w:val="99"/>
    <w:locked/>
    <w:rsid w:val="000D2EA9"/>
    <w:rPr>
      <w:sz w:val="24"/>
    </w:rPr>
  </w:style>
  <w:style w:type="paragraph" w:styleId="Szvegtrzsbehzssal3">
    <w:name w:val="Body Text Indent 3"/>
    <w:basedOn w:val="Norml"/>
    <w:link w:val="Szvegtrzsbehzssal3Char"/>
    <w:uiPriority w:val="99"/>
    <w:rsid w:val="000D7F79"/>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2631AB"/>
    <w:rPr>
      <w:sz w:val="16"/>
      <w:szCs w:val="16"/>
    </w:rPr>
  </w:style>
  <w:style w:type="character" w:customStyle="1" w:styleId="spelle">
    <w:name w:val="spelle"/>
    <w:basedOn w:val="Bekezdsalapbettpusa"/>
    <w:uiPriority w:val="99"/>
    <w:rsid w:val="000D7F79"/>
    <w:rPr>
      <w:rFonts w:cs="Times New Roman"/>
    </w:rPr>
  </w:style>
  <w:style w:type="paragraph" w:styleId="NormlWeb">
    <w:name w:val="Normal (Web)"/>
    <w:basedOn w:val="Norml"/>
    <w:uiPriority w:val="99"/>
    <w:rsid w:val="000D7F79"/>
    <w:pPr>
      <w:spacing w:before="100" w:beforeAutospacing="1" w:after="100" w:afterAutospacing="1"/>
    </w:pPr>
  </w:style>
  <w:style w:type="paragraph" w:customStyle="1" w:styleId="Zsombor">
    <w:name w:val="Zsombor"/>
    <w:basedOn w:val="Szvegtrzs"/>
    <w:uiPriority w:val="99"/>
    <w:rsid w:val="000D7F79"/>
    <w:pPr>
      <w:spacing w:after="0"/>
      <w:jc w:val="both"/>
    </w:pPr>
    <w:rPr>
      <w:b/>
      <w:i/>
      <w:spacing w:val="20"/>
    </w:rPr>
  </w:style>
  <w:style w:type="character" w:customStyle="1" w:styleId="grame">
    <w:name w:val="grame"/>
    <w:basedOn w:val="Bekezdsalapbettpusa"/>
    <w:uiPriority w:val="99"/>
    <w:rsid w:val="000D7F79"/>
    <w:rPr>
      <w:rFonts w:cs="Times New Roman"/>
    </w:rPr>
  </w:style>
  <w:style w:type="paragraph" w:styleId="TJ1">
    <w:name w:val="toc 1"/>
    <w:basedOn w:val="Norml"/>
    <w:uiPriority w:val="99"/>
    <w:semiHidden/>
    <w:rsid w:val="000D7F79"/>
    <w:pPr>
      <w:spacing w:before="100" w:beforeAutospacing="1" w:after="100" w:afterAutospacing="1"/>
    </w:pPr>
  </w:style>
  <w:style w:type="paragraph" w:styleId="Szvegtrzsbehzssal">
    <w:name w:val="Body Text Indent"/>
    <w:basedOn w:val="Norml"/>
    <w:link w:val="SzvegtrzsbehzssalChar"/>
    <w:uiPriority w:val="99"/>
    <w:rsid w:val="007614B6"/>
    <w:pPr>
      <w:spacing w:after="120"/>
      <w:ind w:left="283"/>
    </w:pPr>
  </w:style>
  <w:style w:type="character" w:customStyle="1" w:styleId="SzvegtrzsbehzssalChar">
    <w:name w:val="Szövegtörzs behúzással Char"/>
    <w:basedOn w:val="Bekezdsalapbettpusa"/>
    <w:link w:val="Szvegtrzsbehzssal"/>
    <w:uiPriority w:val="99"/>
    <w:locked/>
    <w:rsid w:val="000D2EA9"/>
    <w:rPr>
      <w:sz w:val="24"/>
    </w:rPr>
  </w:style>
  <w:style w:type="character" w:styleId="Hiperhivatkozs">
    <w:name w:val="Hyperlink"/>
    <w:basedOn w:val="Bekezdsalapbettpusa"/>
    <w:uiPriority w:val="99"/>
    <w:rsid w:val="00026676"/>
    <w:rPr>
      <w:rFonts w:ascii="Arial" w:hAnsi="Arial" w:cs="Times New Roman"/>
      <w:color w:val="013C96"/>
      <w:sz w:val="18"/>
      <w:u w:val="single"/>
    </w:rPr>
  </w:style>
  <w:style w:type="paragraph" w:styleId="Buborkszveg">
    <w:name w:val="Balloon Text"/>
    <w:basedOn w:val="Norml"/>
    <w:link w:val="BuborkszvegChar"/>
    <w:uiPriority w:val="99"/>
    <w:semiHidden/>
    <w:rsid w:val="00656B25"/>
    <w:rPr>
      <w:rFonts w:ascii="Tahoma" w:hAnsi="Tahoma" w:cs="Tahoma"/>
      <w:sz w:val="16"/>
      <w:szCs w:val="16"/>
    </w:rPr>
  </w:style>
  <w:style w:type="character" w:customStyle="1" w:styleId="BuborkszvegChar">
    <w:name w:val="Buborékszöveg Char"/>
    <w:basedOn w:val="Bekezdsalapbettpusa"/>
    <w:link w:val="Buborkszveg"/>
    <w:uiPriority w:val="99"/>
    <w:semiHidden/>
    <w:rsid w:val="002631AB"/>
    <w:rPr>
      <w:sz w:val="0"/>
      <w:szCs w:val="0"/>
    </w:rPr>
  </w:style>
  <w:style w:type="paragraph" w:styleId="Listaszerbekezds">
    <w:name w:val="List Paragraph"/>
    <w:basedOn w:val="Norml"/>
    <w:qFormat/>
    <w:rsid w:val="008D2BBF"/>
    <w:pPr>
      <w:spacing w:after="200" w:line="276" w:lineRule="auto"/>
      <w:ind w:left="720"/>
      <w:contextualSpacing/>
    </w:pPr>
    <w:rPr>
      <w:rFonts w:ascii="Calibri" w:hAnsi="Calibri"/>
      <w:sz w:val="22"/>
      <w:szCs w:val="22"/>
      <w:lang w:eastAsia="en-US"/>
    </w:rPr>
  </w:style>
  <w:style w:type="paragraph" w:styleId="Cm">
    <w:name w:val="Title"/>
    <w:basedOn w:val="Norml"/>
    <w:link w:val="CmChar"/>
    <w:uiPriority w:val="99"/>
    <w:qFormat/>
    <w:rsid w:val="000D2EA9"/>
    <w:pPr>
      <w:jc w:val="center"/>
    </w:pPr>
    <w:rPr>
      <w:b/>
      <w:bCs/>
      <w:sz w:val="28"/>
      <w:szCs w:val="20"/>
    </w:rPr>
  </w:style>
  <w:style w:type="character" w:customStyle="1" w:styleId="CmChar">
    <w:name w:val="Cím Char"/>
    <w:basedOn w:val="Bekezdsalapbettpusa"/>
    <w:link w:val="Cm"/>
    <w:uiPriority w:val="99"/>
    <w:locked/>
    <w:rsid w:val="000D2EA9"/>
    <w:rPr>
      <w:b/>
      <w:sz w:val="28"/>
    </w:rPr>
  </w:style>
  <w:style w:type="paragraph" w:styleId="Szvegblokk">
    <w:name w:val="Block Text"/>
    <w:basedOn w:val="Norml"/>
    <w:uiPriority w:val="99"/>
    <w:rsid w:val="000D2EA9"/>
    <w:pPr>
      <w:spacing w:before="100" w:beforeAutospacing="1" w:after="100" w:afterAutospacing="1"/>
    </w:pPr>
  </w:style>
  <w:style w:type="character" w:styleId="Kiemels2">
    <w:name w:val="Strong"/>
    <w:basedOn w:val="Bekezdsalapbettpusa"/>
    <w:uiPriority w:val="99"/>
    <w:qFormat/>
    <w:rsid w:val="000D2EA9"/>
    <w:rPr>
      <w:rFonts w:cs="Times New Roman"/>
      <w:b/>
    </w:rPr>
  </w:style>
  <w:style w:type="character" w:customStyle="1" w:styleId="szoveg1">
    <w:name w:val="szoveg1"/>
    <w:uiPriority w:val="99"/>
    <w:rsid w:val="000D2EA9"/>
    <w:rPr>
      <w:rFonts w:ascii="Verdana" w:hAnsi="Verdana"/>
      <w:b/>
      <w:color w:val="000000"/>
      <w:sz w:val="23"/>
    </w:rPr>
  </w:style>
  <w:style w:type="character" w:styleId="Jegyzethivatkozs">
    <w:name w:val="annotation reference"/>
    <w:basedOn w:val="Bekezdsalapbettpusa"/>
    <w:rsid w:val="006F37A0"/>
    <w:rPr>
      <w:rFonts w:cs="Times New Roman"/>
      <w:sz w:val="16"/>
      <w:szCs w:val="16"/>
    </w:rPr>
  </w:style>
  <w:style w:type="paragraph" w:styleId="Jegyzetszveg">
    <w:name w:val="annotation text"/>
    <w:basedOn w:val="Norml"/>
    <w:link w:val="JegyzetszvegChar"/>
    <w:rsid w:val="006F37A0"/>
    <w:rPr>
      <w:sz w:val="20"/>
      <w:szCs w:val="20"/>
    </w:rPr>
  </w:style>
  <w:style w:type="character" w:customStyle="1" w:styleId="JegyzetszvegChar">
    <w:name w:val="Jegyzetszöveg Char"/>
    <w:basedOn w:val="Bekezdsalapbettpusa"/>
    <w:link w:val="Jegyzetszveg"/>
    <w:locked/>
    <w:rsid w:val="006F37A0"/>
    <w:rPr>
      <w:rFonts w:cs="Times New Roman"/>
    </w:rPr>
  </w:style>
  <w:style w:type="paragraph" w:styleId="Megjegyzstrgya">
    <w:name w:val="annotation subject"/>
    <w:basedOn w:val="Jegyzetszveg"/>
    <w:next w:val="Jegyzetszveg"/>
    <w:link w:val="MegjegyzstrgyaChar"/>
    <w:uiPriority w:val="99"/>
    <w:rsid w:val="006F37A0"/>
    <w:rPr>
      <w:b/>
      <w:bCs/>
    </w:rPr>
  </w:style>
  <w:style w:type="character" w:customStyle="1" w:styleId="MegjegyzstrgyaChar">
    <w:name w:val="Megjegyzés tárgya Char"/>
    <w:basedOn w:val="JegyzetszvegChar"/>
    <w:link w:val="Megjegyzstrgya"/>
    <w:uiPriority w:val="99"/>
    <w:locked/>
    <w:rsid w:val="006F37A0"/>
    <w:rPr>
      <w:rFonts w:cs="Times New Roman"/>
      <w:b/>
      <w:bCs/>
    </w:rPr>
  </w:style>
  <w:style w:type="paragraph" w:styleId="Nincstrkz">
    <w:name w:val="No Spacing"/>
    <w:uiPriority w:val="99"/>
    <w:qFormat/>
    <w:rsid w:val="001737A1"/>
    <w:rPr>
      <w:sz w:val="24"/>
      <w:szCs w:val="24"/>
    </w:rPr>
  </w:style>
  <w:style w:type="character" w:customStyle="1" w:styleId="apple-converted-space">
    <w:name w:val="apple-converted-space"/>
    <w:basedOn w:val="Bekezdsalapbettpusa"/>
    <w:uiPriority w:val="99"/>
    <w:rsid w:val="00E90A9C"/>
    <w:rPr>
      <w:rFonts w:cs="Times New Roman"/>
    </w:rPr>
  </w:style>
  <w:style w:type="paragraph" w:customStyle="1" w:styleId="Nincstrkz1">
    <w:name w:val="Nincs térköz1"/>
    <w:uiPriority w:val="99"/>
    <w:rsid w:val="00CE3042"/>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388795">
      <w:marLeft w:val="0"/>
      <w:marRight w:val="0"/>
      <w:marTop w:val="0"/>
      <w:marBottom w:val="0"/>
      <w:divBdr>
        <w:top w:val="none" w:sz="0" w:space="0" w:color="auto"/>
        <w:left w:val="none" w:sz="0" w:space="0" w:color="auto"/>
        <w:bottom w:val="none" w:sz="0" w:space="0" w:color="auto"/>
        <w:right w:val="none" w:sz="0" w:space="0" w:color="auto"/>
      </w:divBdr>
      <w:divsChild>
        <w:div w:id="638388801">
          <w:marLeft w:val="0"/>
          <w:marRight w:val="0"/>
          <w:marTop w:val="0"/>
          <w:marBottom w:val="0"/>
          <w:divBdr>
            <w:top w:val="none" w:sz="0" w:space="0" w:color="auto"/>
            <w:left w:val="none" w:sz="0" w:space="0" w:color="auto"/>
            <w:bottom w:val="none" w:sz="0" w:space="0" w:color="auto"/>
            <w:right w:val="none" w:sz="0" w:space="0" w:color="auto"/>
          </w:divBdr>
        </w:div>
        <w:div w:id="638388804">
          <w:marLeft w:val="0"/>
          <w:marRight w:val="0"/>
          <w:marTop w:val="0"/>
          <w:marBottom w:val="0"/>
          <w:divBdr>
            <w:top w:val="none" w:sz="0" w:space="0" w:color="auto"/>
            <w:left w:val="none" w:sz="0" w:space="0" w:color="auto"/>
            <w:bottom w:val="none" w:sz="0" w:space="0" w:color="auto"/>
            <w:right w:val="none" w:sz="0" w:space="0" w:color="auto"/>
          </w:divBdr>
        </w:div>
      </w:divsChild>
    </w:div>
    <w:div w:id="638388800">
      <w:marLeft w:val="0"/>
      <w:marRight w:val="0"/>
      <w:marTop w:val="0"/>
      <w:marBottom w:val="0"/>
      <w:divBdr>
        <w:top w:val="none" w:sz="0" w:space="0" w:color="auto"/>
        <w:left w:val="none" w:sz="0" w:space="0" w:color="auto"/>
        <w:bottom w:val="none" w:sz="0" w:space="0" w:color="auto"/>
        <w:right w:val="none" w:sz="0" w:space="0" w:color="auto"/>
      </w:divBdr>
    </w:div>
    <w:div w:id="638388802">
      <w:marLeft w:val="0"/>
      <w:marRight w:val="0"/>
      <w:marTop w:val="0"/>
      <w:marBottom w:val="0"/>
      <w:divBdr>
        <w:top w:val="none" w:sz="0" w:space="0" w:color="auto"/>
        <w:left w:val="none" w:sz="0" w:space="0" w:color="auto"/>
        <w:bottom w:val="none" w:sz="0" w:space="0" w:color="auto"/>
        <w:right w:val="none" w:sz="0" w:space="0" w:color="auto"/>
      </w:divBdr>
      <w:divsChild>
        <w:div w:id="638388796">
          <w:marLeft w:val="0"/>
          <w:marRight w:val="0"/>
          <w:marTop w:val="0"/>
          <w:marBottom w:val="0"/>
          <w:divBdr>
            <w:top w:val="none" w:sz="0" w:space="0" w:color="auto"/>
            <w:left w:val="none" w:sz="0" w:space="0" w:color="auto"/>
            <w:bottom w:val="none" w:sz="0" w:space="0" w:color="auto"/>
            <w:right w:val="none" w:sz="0" w:space="0" w:color="auto"/>
          </w:divBdr>
        </w:div>
        <w:div w:id="638388797">
          <w:marLeft w:val="0"/>
          <w:marRight w:val="0"/>
          <w:marTop w:val="0"/>
          <w:marBottom w:val="0"/>
          <w:divBdr>
            <w:top w:val="none" w:sz="0" w:space="0" w:color="auto"/>
            <w:left w:val="none" w:sz="0" w:space="0" w:color="auto"/>
            <w:bottom w:val="none" w:sz="0" w:space="0" w:color="auto"/>
            <w:right w:val="none" w:sz="0" w:space="0" w:color="auto"/>
          </w:divBdr>
        </w:div>
        <w:div w:id="638388799">
          <w:marLeft w:val="0"/>
          <w:marRight w:val="0"/>
          <w:marTop w:val="0"/>
          <w:marBottom w:val="0"/>
          <w:divBdr>
            <w:top w:val="none" w:sz="0" w:space="0" w:color="auto"/>
            <w:left w:val="none" w:sz="0" w:space="0" w:color="auto"/>
            <w:bottom w:val="none" w:sz="0" w:space="0" w:color="auto"/>
            <w:right w:val="none" w:sz="0" w:space="0" w:color="auto"/>
          </w:divBdr>
        </w:div>
      </w:divsChild>
    </w:div>
    <w:div w:id="638388803">
      <w:marLeft w:val="0"/>
      <w:marRight w:val="0"/>
      <w:marTop w:val="0"/>
      <w:marBottom w:val="0"/>
      <w:divBdr>
        <w:top w:val="none" w:sz="0" w:space="0" w:color="auto"/>
        <w:left w:val="none" w:sz="0" w:space="0" w:color="auto"/>
        <w:bottom w:val="none" w:sz="0" w:space="0" w:color="auto"/>
        <w:right w:val="none" w:sz="0" w:space="0" w:color="auto"/>
      </w:divBdr>
      <w:divsChild>
        <w:div w:id="638388794">
          <w:marLeft w:val="720"/>
          <w:marRight w:val="0"/>
          <w:marTop w:val="0"/>
          <w:marBottom w:val="0"/>
          <w:divBdr>
            <w:top w:val="none" w:sz="0" w:space="0" w:color="auto"/>
            <w:left w:val="none" w:sz="0" w:space="0" w:color="auto"/>
            <w:bottom w:val="none" w:sz="0" w:space="0" w:color="auto"/>
            <w:right w:val="none" w:sz="0" w:space="0" w:color="auto"/>
          </w:divBdr>
        </w:div>
        <w:div w:id="638388798">
          <w:marLeft w:val="720"/>
          <w:marRight w:val="0"/>
          <w:marTop w:val="0"/>
          <w:marBottom w:val="0"/>
          <w:divBdr>
            <w:top w:val="none" w:sz="0" w:space="0" w:color="auto"/>
            <w:left w:val="none" w:sz="0" w:space="0" w:color="auto"/>
            <w:bottom w:val="none" w:sz="0" w:space="0" w:color="auto"/>
            <w:right w:val="none" w:sz="0" w:space="0" w:color="auto"/>
          </w:divBdr>
        </w:div>
        <w:div w:id="638388805">
          <w:marLeft w:val="720"/>
          <w:marRight w:val="0"/>
          <w:marTop w:val="0"/>
          <w:marBottom w:val="0"/>
          <w:divBdr>
            <w:top w:val="none" w:sz="0" w:space="0" w:color="auto"/>
            <w:left w:val="none" w:sz="0" w:space="0" w:color="auto"/>
            <w:bottom w:val="none" w:sz="0" w:space="0" w:color="auto"/>
            <w:right w:val="none" w:sz="0" w:space="0" w:color="auto"/>
          </w:divBdr>
        </w:div>
        <w:div w:id="63838880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mailto:peterdy.alapellatas@bjhuman.hu" TargetMode="External"/><Relationship Id="rId18" Type="http://schemas.openxmlformats.org/officeDocument/2006/relationships/hyperlink" Target="http://hu.wikipedia.org/wiki/Orvostudom%C3%A1ny" TargetMode="External"/><Relationship Id="rId26" Type="http://schemas.openxmlformats.org/officeDocument/2006/relationships/hyperlink" Target="http://www.bjhuman.hu" TargetMode="External"/><Relationship Id="rId3" Type="http://schemas.microsoft.com/office/2007/relationships/stylesWithEffects" Target="stylesWithEffects.xml"/><Relationship Id="rId21" Type="http://schemas.openxmlformats.org/officeDocument/2006/relationships/hyperlink" Target="http://hu.wikipedia.org/w/index.php?title=Orient%C3%A1ci%C3%B3&amp;action=edit&amp;redlink=1" TargetMode="External"/><Relationship Id="rId7" Type="http://schemas.openxmlformats.org/officeDocument/2006/relationships/endnotes" Target="endnotes.xml"/><Relationship Id="rId12" Type="http://schemas.openxmlformats.org/officeDocument/2006/relationships/hyperlink" Target="mailto:dohany.alapellatas@bjhuman.hu" TargetMode="External"/><Relationship Id="rId17" Type="http://schemas.openxmlformats.org/officeDocument/2006/relationships/hyperlink" Target="http://hu.wikipedia.org/w/index.php?title=Demencia&amp;action=edit&amp;redlink=1" TargetMode="External"/><Relationship Id="rId25" Type="http://schemas.openxmlformats.org/officeDocument/2006/relationships/hyperlink" Target="mailto:sajtos.eva@obd.hu" TargetMode="External"/><Relationship Id="rId2" Type="http://schemas.openxmlformats.org/officeDocument/2006/relationships/styles" Target="styles.xml"/><Relationship Id="rId16" Type="http://schemas.openxmlformats.org/officeDocument/2006/relationships/hyperlink" Target="http://hu.wikipedia.org/w/index.php?title=Teszt&amp;action=edit&amp;redlink=1" TargetMode="External"/><Relationship Id="rId20" Type="http://schemas.openxmlformats.org/officeDocument/2006/relationships/hyperlink" Target="http://hu.wikipedia.org/w/index.php?title=Neuropszichol%C3%B3gus&amp;action=edit&amp;redlink=1" TargetMode="External"/><Relationship Id="rId29" Type="http://schemas.openxmlformats.org/officeDocument/2006/relationships/hyperlink" Target="mailto:sajtos.eva@obd.h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iralyklub@bjhuman.hu" TargetMode="External"/><Relationship Id="rId24" Type="http://schemas.openxmlformats.org/officeDocument/2006/relationships/hyperlink" Target="http://hu.wikipedia.org/w/index.php?title=Analiz%C3%A1l%C3%B3-szintetiz%C3%A1l%C3%B3_k%C3%A9pess%C3%A9g&amp;action=edit&amp;redlink=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ozsa.alapellatas@bjhuman.hu" TargetMode="External"/><Relationship Id="rId23" Type="http://schemas.openxmlformats.org/officeDocument/2006/relationships/hyperlink" Target="http://hu.wikipedia.org/w/index.php?title=K%C3%B6zponti_v%C3%A9grehajt%C3%B3&amp;action=edit&amp;redlink=1" TargetMode="External"/><Relationship Id="rId28" Type="http://schemas.openxmlformats.org/officeDocument/2006/relationships/hyperlink" Target="https://www.facebook.com/bjhuman" TargetMode="External"/><Relationship Id="rId10" Type="http://schemas.openxmlformats.org/officeDocument/2006/relationships/hyperlink" Target="mailto:akacos.udvar@bjhuman.hu" TargetMode="External"/><Relationship Id="rId19" Type="http://schemas.openxmlformats.org/officeDocument/2006/relationships/hyperlink" Target="http://hu.wikipedia.org/wiki/Klinikai_pszichol%C3%B3gu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mailto:dozsa.alapellatas@bjhuman.hu" TargetMode="External"/><Relationship Id="rId22" Type="http://schemas.openxmlformats.org/officeDocument/2006/relationships/hyperlink" Target="http://hu.wikipedia.org/wiki/Figyelem" TargetMode="External"/><Relationship Id="rId27" Type="http://schemas.openxmlformats.org/officeDocument/2006/relationships/hyperlink" Target="http://www.erzsebetvaros.hu"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7096</Words>
  <Characters>48968</Characters>
  <Application>Microsoft Office Word</Application>
  <DocSecurity>0</DocSecurity>
  <Lines>408</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 ker. GAMESZ</dc:creator>
  <cp:lastModifiedBy>Tóth Gabriella</cp:lastModifiedBy>
  <cp:revision>2</cp:revision>
  <cp:lastPrinted>2015-06-12T07:18:00Z</cp:lastPrinted>
  <dcterms:created xsi:type="dcterms:W3CDTF">2015-10-09T06:51:00Z</dcterms:created>
  <dcterms:modified xsi:type="dcterms:W3CDTF">2015-10-09T06:51:00Z</dcterms:modified>
</cp:coreProperties>
</file>