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E76258" w14:textId="77777777" w:rsidR="001049EA" w:rsidRDefault="00ED230D" w:rsidP="00ED230D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 xml:space="preserve">Budapest Főváros VII. Kerület Erzsébetváros Önkormányzat Képviselő-testületének </w:t>
      </w:r>
    </w:p>
    <w:p w14:paraId="2E3D6477" w14:textId="3AF158C5" w:rsidR="00ED230D" w:rsidRDefault="00ED230D" w:rsidP="00ED230D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.</w:t>
      </w:r>
      <w:proofErr w:type="gramStart"/>
      <w:r>
        <w:rPr>
          <w:b/>
          <w:bCs/>
        </w:rPr>
        <w:t>..</w:t>
      </w:r>
      <w:proofErr w:type="gramEnd"/>
      <w:r>
        <w:rPr>
          <w:b/>
          <w:bCs/>
        </w:rPr>
        <w:t>/</w:t>
      </w:r>
      <w:r w:rsidR="001049EA">
        <w:rPr>
          <w:b/>
          <w:bCs/>
        </w:rPr>
        <w:t xml:space="preserve">2025. </w:t>
      </w:r>
      <w:r>
        <w:rPr>
          <w:b/>
          <w:bCs/>
        </w:rPr>
        <w:t>(</w:t>
      </w:r>
      <w:proofErr w:type="gramStart"/>
      <w:r>
        <w:rPr>
          <w:b/>
          <w:bCs/>
        </w:rPr>
        <w:t>...</w:t>
      </w:r>
      <w:proofErr w:type="gramEnd"/>
      <w:r>
        <w:rPr>
          <w:b/>
          <w:bCs/>
        </w:rPr>
        <w:t>) önkormányzati rendelete</w:t>
      </w:r>
    </w:p>
    <w:p w14:paraId="0443E81A" w14:textId="77777777" w:rsidR="00ED230D" w:rsidRDefault="00ED230D" w:rsidP="00ED230D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t>Erzsébetváros közterületein a járművel várakozás rendjéről, a várakozási hozzájárulásokról és kiadásának eljárási szabályairól szóló 59/2013. (XI.4.) önkormányzati rendelet módosításáról</w:t>
      </w:r>
    </w:p>
    <w:p w14:paraId="5463321C" w14:textId="77777777" w:rsidR="005920EF" w:rsidRDefault="00187E0D" w:rsidP="00ED230D">
      <w:pPr>
        <w:pStyle w:val="Szvegtrzs"/>
        <w:spacing w:before="220"/>
        <w:jc w:val="both"/>
      </w:pPr>
      <w:r>
        <w:t xml:space="preserve">[1] Budapest Főváros Közgyűlésének a </w:t>
      </w:r>
      <w:r w:rsidR="005920EF">
        <w:t xml:space="preserve">főváros közigazgatási területén a járművel várakozás rendjének egységes kialakításáról, a várakozás díjáról és az üzemképtelen járművek tárolásának szabályozásáról szóló rendelete módosítását követően </w:t>
      </w:r>
      <w:r>
        <w:t xml:space="preserve">Budapest Főváros VII. kerület Erzsébetváros Önkormányzatának Képviselő-testülete </w:t>
      </w:r>
      <w:r w:rsidR="005920EF">
        <w:t xml:space="preserve">felhatalmazást kapott arra, hogy rendeletben szabályozza Erzsébetváros közigazgatási területén a gazdálkodói várakozási hozzájárulás biztosítását. </w:t>
      </w:r>
    </w:p>
    <w:p w14:paraId="0FCF3E36" w14:textId="44D913E6" w:rsidR="00187E0D" w:rsidRDefault="005920EF" w:rsidP="00ED230D">
      <w:pPr>
        <w:pStyle w:val="Szvegtrzs"/>
        <w:spacing w:before="220"/>
        <w:jc w:val="both"/>
      </w:pPr>
      <w:r>
        <w:t>[</w:t>
      </w:r>
      <w:r w:rsidR="006949BA">
        <w:t>2</w:t>
      </w:r>
      <w:r>
        <w:t>]</w:t>
      </w:r>
      <w:r w:rsidR="006949BA">
        <w:t xml:space="preserve"> A Fővárosi Közgyűlés felhatalmazó rendelkezése alapján Budapest Főváros VII. kerület Erzsébetváros Önkormányzatának Képviselő-testülete meg kívánja teremteni annak lehetőségét, hogy közigazgatási területén gazdálkodói várakozási hozzájárulás legyen adható az arra jogosult gazdálkodó szervezetek részére. </w:t>
      </w:r>
    </w:p>
    <w:p w14:paraId="3C2BD545" w14:textId="44519688" w:rsidR="00ED230D" w:rsidRDefault="005920EF" w:rsidP="00ED230D">
      <w:pPr>
        <w:pStyle w:val="Szvegtrzs"/>
        <w:spacing w:before="220"/>
        <w:jc w:val="both"/>
      </w:pPr>
      <w:r>
        <w:t>[</w:t>
      </w:r>
      <w:r w:rsidR="006949BA">
        <w:t>3</w:t>
      </w:r>
      <w:r>
        <w:t>]</w:t>
      </w:r>
      <w:r w:rsidR="006949BA">
        <w:t xml:space="preserve"> </w:t>
      </w:r>
      <w:r w:rsidR="00ED230D">
        <w:t xml:space="preserve">Budapest Főváros VII. kerület Erzsébetváros Önkormányzatának Képviselő-testülete az Alaptörvény 32. cikk (1) bekezdés a) pontjában és (2) bekezdésében foglalt feladatkörében, Magyarország helyi önkormányzatairól szóló 2011. évi CLXXXIX. törvény 23. § (5) bekezdés 3. pontja, továbbá a Budapest főváros közigazgatási területén a járművel várakozás rendjének egységes kialakításáról, a várakozás díjáról és az üzemképtelen járművek tárolásának szabályozásáról szóló 30/2010. (VI. 4.) Főv. Kgy. rendelet </w:t>
      </w:r>
      <w:proofErr w:type="gramStart"/>
      <w:r w:rsidR="00ED230D">
        <w:t>alapján</w:t>
      </w:r>
      <w:proofErr w:type="gramEnd"/>
      <w:r w:rsidR="00ED230D">
        <w:t xml:space="preserve"> Erzsébetváros közterületein a járművel várakozás rendjéről, a várakozási hozzájárulásokról és kiadásának eljárási szabályairól szóló 59/2013. (XI.4.) önkormányzati rendelet</w:t>
      </w:r>
      <w:r w:rsidR="004F3ABF">
        <w:t xml:space="preserve"> módosításáról </w:t>
      </w:r>
      <w:r w:rsidR="00ED230D">
        <w:t>a következők</w:t>
      </w:r>
      <w:r w:rsidR="004F3ABF">
        <w:t xml:space="preserve">et rendeli el: </w:t>
      </w:r>
    </w:p>
    <w:p w14:paraId="144F97AF" w14:textId="77777777" w:rsidR="007F0E33" w:rsidRDefault="007F0E33" w:rsidP="006803B5">
      <w:pPr>
        <w:pStyle w:val="Szvegtrzs"/>
        <w:spacing w:before="120" w:after="120"/>
        <w:jc w:val="center"/>
        <w:rPr>
          <w:b/>
          <w:bCs/>
        </w:rPr>
      </w:pPr>
    </w:p>
    <w:p w14:paraId="78A19383" w14:textId="7D111B41" w:rsidR="00ED230D" w:rsidRDefault="00ED230D" w:rsidP="00ED230D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1. §</w:t>
      </w:r>
    </w:p>
    <w:p w14:paraId="4BEE8F32" w14:textId="308EE25A" w:rsidR="00ED230D" w:rsidRDefault="007E6107" w:rsidP="00ED230D">
      <w:pPr>
        <w:pStyle w:val="Szvegtrzs"/>
        <w:jc w:val="both"/>
      </w:pPr>
      <w:r>
        <w:t xml:space="preserve">(1) </w:t>
      </w:r>
      <w:r w:rsidR="00ED230D">
        <w:t>A</w:t>
      </w:r>
      <w:r w:rsidR="00484D74">
        <w:t>z Erzsébetváros közterületein a járművel várakozás rendjéről, a várakozási hozzájárulásokról és kiadásának eljárási szabályairól szóló 59/2013. (XI.4.) önkormányzati rendelet (a továbbiakban:</w:t>
      </w:r>
      <w:r w:rsidR="00ED230D">
        <w:t xml:space="preserve"> Rendelet</w:t>
      </w:r>
      <w:r w:rsidR="00484D74">
        <w:t>)</w:t>
      </w:r>
      <w:r w:rsidR="00ED230D">
        <w:t xml:space="preserve"> 4.§</w:t>
      </w:r>
      <w:r w:rsidR="00611A95">
        <w:t xml:space="preserve"> (5) bekezdése</w:t>
      </w:r>
      <w:r w:rsidR="00ED230D">
        <w:t xml:space="preserve"> helyébe a következő</w:t>
      </w:r>
      <w:r>
        <w:t xml:space="preserve"> rendelkezés </w:t>
      </w:r>
      <w:r w:rsidR="00ED230D">
        <w:t>lép:</w:t>
      </w:r>
    </w:p>
    <w:p w14:paraId="3B8EC69E" w14:textId="65B2CE8B" w:rsidR="00BA34CB" w:rsidRDefault="00BA34CB" w:rsidP="00ED230D">
      <w:pPr>
        <w:pStyle w:val="Szvegtrzs"/>
        <w:jc w:val="both"/>
      </w:pPr>
    </w:p>
    <w:p w14:paraId="462BE04E" w14:textId="61091D06" w:rsidR="00611A95" w:rsidRDefault="007E6107" w:rsidP="00611A95">
      <w:pPr>
        <w:pStyle w:val="Szvegtrzs"/>
        <w:jc w:val="both"/>
      </w:pPr>
      <w:r>
        <w:t>„</w:t>
      </w:r>
      <w:r w:rsidR="00611A95">
        <w:t>(5) Gazdálkodói várakozási hozzájárulás – kérelemre – annak a gazdálkodónak adható, amelynek székhelye, telephelye vagy fióktelepe a várakozási övezet területén van, az általa megjelölt olyan személygépkocsikra, három- vagy négykerekű motorkerékpárokra, három- vagy négykerekű segédmotoros kerékpárokra, vagy 3500 kilogramm megengedett legnagyobb össztömeget meg nem haladó tehergépkocsikra, amelyeknek a gazdálkodó az üzembentartója.</w:t>
      </w:r>
      <w:r>
        <w:t>”</w:t>
      </w:r>
    </w:p>
    <w:p w14:paraId="1C48F365" w14:textId="35AB62B8" w:rsidR="00611A95" w:rsidRDefault="00611A95" w:rsidP="00611A95">
      <w:pPr>
        <w:pStyle w:val="Szvegtrzs"/>
        <w:jc w:val="both"/>
      </w:pPr>
    </w:p>
    <w:p w14:paraId="0AF70A22" w14:textId="424C734C" w:rsidR="007E6107" w:rsidRDefault="007E6107" w:rsidP="00611A95">
      <w:pPr>
        <w:pStyle w:val="Szvegtrzs"/>
        <w:jc w:val="both"/>
      </w:pPr>
    </w:p>
    <w:p w14:paraId="69FDFDBC" w14:textId="51665019" w:rsidR="007E6107" w:rsidRDefault="007E6107" w:rsidP="00611A95">
      <w:pPr>
        <w:pStyle w:val="Szvegtrzs"/>
        <w:jc w:val="both"/>
      </w:pPr>
      <w:r>
        <w:t>(2) A Rendelet 4.§-</w:t>
      </w:r>
      <w:proofErr w:type="gramStart"/>
      <w:r>
        <w:t>a</w:t>
      </w:r>
      <w:proofErr w:type="gramEnd"/>
      <w:r>
        <w:t xml:space="preserve"> </w:t>
      </w:r>
      <w:proofErr w:type="spellStart"/>
      <w:r>
        <w:t>a</w:t>
      </w:r>
      <w:proofErr w:type="spellEnd"/>
      <w:r>
        <w:t xml:space="preserve"> következő (5a) </w:t>
      </w:r>
      <w:r w:rsidR="00167E55">
        <w:t xml:space="preserve">- </w:t>
      </w:r>
      <w:r>
        <w:t>(5</w:t>
      </w:r>
      <w:r w:rsidR="00167E55">
        <w:t>c</w:t>
      </w:r>
      <w:r>
        <w:t xml:space="preserve">) bekezdéssel egészül ki: </w:t>
      </w:r>
    </w:p>
    <w:p w14:paraId="09195061" w14:textId="77777777" w:rsidR="007E6107" w:rsidRDefault="007E6107" w:rsidP="00611A95">
      <w:pPr>
        <w:pStyle w:val="Szvegtrzs"/>
        <w:jc w:val="both"/>
      </w:pPr>
    </w:p>
    <w:p w14:paraId="35AE221D" w14:textId="1BD2BA49" w:rsidR="00611A95" w:rsidRDefault="007E6107" w:rsidP="00611A95">
      <w:pPr>
        <w:pStyle w:val="Szvegtrzs"/>
        <w:jc w:val="both"/>
      </w:pPr>
      <w:r>
        <w:t xml:space="preserve">„(5a) </w:t>
      </w:r>
      <w:proofErr w:type="gramStart"/>
      <w:r w:rsidR="00611A95">
        <w:t>A</w:t>
      </w:r>
      <w:proofErr w:type="gramEnd"/>
      <w:r w:rsidR="00611A95">
        <w:t xml:space="preserve"> gazdálkodói várakozási hozzájárulás kiadásának feltételei:</w:t>
      </w:r>
    </w:p>
    <w:p w14:paraId="0B5CBA42" w14:textId="77777777" w:rsidR="00611A95" w:rsidRDefault="00611A95" w:rsidP="00611A95">
      <w:pPr>
        <w:pStyle w:val="Szvegtrzs"/>
        <w:numPr>
          <w:ilvl w:val="0"/>
          <w:numId w:val="15"/>
        </w:numPr>
        <w:jc w:val="both"/>
      </w:pPr>
      <w:r>
        <w:t>a költségtérítés megfizetése,</w:t>
      </w:r>
    </w:p>
    <w:p w14:paraId="4497E723" w14:textId="5D1BA3D3" w:rsidR="00611A95" w:rsidRDefault="00611A95" w:rsidP="00611A95">
      <w:pPr>
        <w:pStyle w:val="Szvegtrzs"/>
        <w:numPr>
          <w:ilvl w:val="0"/>
          <w:numId w:val="15"/>
        </w:numPr>
        <w:jc w:val="both"/>
      </w:pPr>
      <w:r>
        <w:t xml:space="preserve">a hozzájárulás kiadását megalapozó székhelyként, telephelyként vagy fióktelepként szolgáló ingatlan után fizetendő, lejárt esedékességű építményadó- vagy </w:t>
      </w:r>
      <w:proofErr w:type="gramStart"/>
      <w:r>
        <w:t>kommunális</w:t>
      </w:r>
      <w:proofErr w:type="gramEnd"/>
      <w:r w:rsidR="00167E55">
        <w:t xml:space="preserve"> </w:t>
      </w:r>
      <w:r>
        <w:t>adó-tartozás nem áll fenn</w:t>
      </w:r>
      <w:r w:rsidR="00167E55">
        <w:t>.</w:t>
      </w:r>
    </w:p>
    <w:p w14:paraId="31D24508" w14:textId="0868C034" w:rsidR="00611A95" w:rsidRDefault="00167E55" w:rsidP="006803B5">
      <w:pPr>
        <w:pStyle w:val="Szvegtrzs"/>
        <w:spacing w:before="120"/>
        <w:ind w:left="142"/>
        <w:jc w:val="both"/>
      </w:pPr>
      <w:r>
        <w:t xml:space="preserve">(5b) </w:t>
      </w:r>
      <w:proofErr w:type="gramStart"/>
      <w:r>
        <w:t>A</w:t>
      </w:r>
      <w:proofErr w:type="gramEnd"/>
      <w:r w:rsidR="00611A95">
        <w:t xml:space="preserve"> gazdálkodói várakozási hozzájárulást a mobiltelefonos parkolási díjfizetési rendszer biztosítja. </w:t>
      </w:r>
    </w:p>
    <w:p w14:paraId="6CE53D34" w14:textId="35A2499B" w:rsidR="00611A95" w:rsidRDefault="007E6107" w:rsidP="004573C2">
      <w:pPr>
        <w:pStyle w:val="Szvegtrzs"/>
        <w:spacing w:before="120"/>
        <w:ind w:firstLine="142"/>
        <w:jc w:val="both"/>
      </w:pPr>
      <w:bookmarkStart w:id="0" w:name="_GoBack"/>
      <w:bookmarkEnd w:id="0"/>
      <w:r>
        <w:lastRenderedPageBreak/>
        <w:t>(5</w:t>
      </w:r>
      <w:r w:rsidR="00167E55">
        <w:t>c</w:t>
      </w:r>
      <w:r>
        <w:t xml:space="preserve">) </w:t>
      </w:r>
      <w:proofErr w:type="gramStart"/>
      <w:r w:rsidR="00611A95" w:rsidRPr="00611A95">
        <w:t>A</w:t>
      </w:r>
      <w:proofErr w:type="gramEnd"/>
      <w:r w:rsidR="00611A95" w:rsidRPr="00611A95">
        <w:t xml:space="preserve"> gazdálkodói várakozási hozzájárulás kedvezményének mértéke 50 %</w:t>
      </w:r>
      <w:r>
        <w:t>.”</w:t>
      </w:r>
    </w:p>
    <w:p w14:paraId="73F31A5C" w14:textId="5DCAEBDD" w:rsidR="00611A95" w:rsidRDefault="00611A95" w:rsidP="00611A95">
      <w:pPr>
        <w:pStyle w:val="Szvegtrzs"/>
        <w:jc w:val="center"/>
      </w:pPr>
    </w:p>
    <w:p w14:paraId="4CC77625" w14:textId="1B0C42C2" w:rsidR="007E6107" w:rsidRDefault="007E6107" w:rsidP="00611A95">
      <w:pPr>
        <w:pStyle w:val="Szvegtrzs"/>
        <w:jc w:val="center"/>
      </w:pPr>
    </w:p>
    <w:p w14:paraId="4069D3BC" w14:textId="79472FFF" w:rsidR="007E6107" w:rsidRPr="00B164C9" w:rsidRDefault="007E6107" w:rsidP="00611A95">
      <w:pPr>
        <w:pStyle w:val="Szvegtrzs"/>
        <w:jc w:val="center"/>
        <w:rPr>
          <w:b/>
        </w:rPr>
      </w:pPr>
      <w:r w:rsidRPr="00B164C9">
        <w:rPr>
          <w:b/>
        </w:rPr>
        <w:t xml:space="preserve">2.§ </w:t>
      </w:r>
    </w:p>
    <w:p w14:paraId="2F3C9A97" w14:textId="3B094BDD" w:rsidR="007E6107" w:rsidRDefault="007E6107" w:rsidP="00B164C9">
      <w:pPr>
        <w:pStyle w:val="Szvegtrzs"/>
      </w:pPr>
    </w:p>
    <w:p w14:paraId="6EB02B6F" w14:textId="1C4735F9" w:rsidR="007E6107" w:rsidRDefault="007E6107" w:rsidP="00B164C9">
      <w:pPr>
        <w:pStyle w:val="Szvegtrzs"/>
      </w:pPr>
      <w:r>
        <w:t xml:space="preserve">Hatályát veszti a Rendelet 5.§ (4) bekezdése. </w:t>
      </w:r>
    </w:p>
    <w:p w14:paraId="64D9EE34" w14:textId="17942F6A" w:rsidR="007E6107" w:rsidRDefault="007E6107" w:rsidP="00B164C9">
      <w:pPr>
        <w:pStyle w:val="Szvegtrzs"/>
      </w:pPr>
    </w:p>
    <w:p w14:paraId="2AEBA5EA" w14:textId="77777777" w:rsidR="007E6107" w:rsidRDefault="007E6107" w:rsidP="00B164C9">
      <w:pPr>
        <w:pStyle w:val="Szvegtrzs"/>
      </w:pPr>
    </w:p>
    <w:p w14:paraId="50ABB3F6" w14:textId="13E27316" w:rsidR="0019645B" w:rsidRPr="00A076ED" w:rsidRDefault="007E6107" w:rsidP="00611A95">
      <w:pPr>
        <w:pStyle w:val="Szvegtrzs"/>
        <w:jc w:val="center"/>
        <w:rPr>
          <w:b/>
        </w:rPr>
      </w:pPr>
      <w:r>
        <w:rPr>
          <w:b/>
        </w:rPr>
        <w:t>3</w:t>
      </w:r>
      <w:r w:rsidR="0019645B" w:rsidRPr="00A076ED">
        <w:rPr>
          <w:b/>
        </w:rPr>
        <w:t xml:space="preserve">.§ </w:t>
      </w:r>
    </w:p>
    <w:p w14:paraId="07CB6052" w14:textId="77777777" w:rsidR="0019645B" w:rsidRPr="00A076ED" w:rsidRDefault="0019645B" w:rsidP="00A9339B">
      <w:pPr>
        <w:pStyle w:val="Szvegtrzs"/>
        <w:jc w:val="both"/>
        <w:rPr>
          <w:b/>
        </w:rPr>
      </w:pPr>
    </w:p>
    <w:p w14:paraId="2696BBEF" w14:textId="0DD71A7F" w:rsidR="0030379D" w:rsidRPr="00A076ED" w:rsidRDefault="0019645B" w:rsidP="00A076ED">
      <w:pPr>
        <w:jc w:val="both"/>
        <w:rPr>
          <w:sz w:val="24"/>
          <w:szCs w:val="24"/>
        </w:rPr>
      </w:pPr>
      <w:r w:rsidRPr="00A076ED">
        <w:rPr>
          <w:sz w:val="24"/>
          <w:szCs w:val="24"/>
        </w:rPr>
        <w:t xml:space="preserve">Ez a rendelet </w:t>
      </w:r>
      <w:r>
        <w:rPr>
          <w:sz w:val="24"/>
          <w:szCs w:val="24"/>
        </w:rPr>
        <w:t xml:space="preserve">a kihirdetését követő napon lép hatályba, és a kihirdetését követő második napon hatályát veszti. </w:t>
      </w:r>
    </w:p>
    <w:p w14:paraId="632179E8" w14:textId="77777777" w:rsidR="0019645B" w:rsidRPr="00E64AFA" w:rsidRDefault="0019645B" w:rsidP="0030379D">
      <w:pPr>
        <w:rPr>
          <w:sz w:val="24"/>
          <w:szCs w:val="24"/>
        </w:rPr>
      </w:pPr>
    </w:p>
    <w:p w14:paraId="7FB493BE" w14:textId="102031F6" w:rsidR="0030379D" w:rsidRPr="00E64AFA" w:rsidRDefault="0030379D" w:rsidP="0030379D">
      <w:pPr>
        <w:rPr>
          <w:sz w:val="24"/>
          <w:szCs w:val="24"/>
        </w:rPr>
      </w:pPr>
    </w:p>
    <w:p w14:paraId="3E296A35" w14:textId="77777777" w:rsidR="0019645B" w:rsidRPr="00E64AFA" w:rsidRDefault="0019645B" w:rsidP="0030379D">
      <w:pPr>
        <w:rPr>
          <w:sz w:val="24"/>
          <w:szCs w:val="24"/>
        </w:rPr>
      </w:pPr>
    </w:p>
    <w:p w14:paraId="4D94CAA5" w14:textId="358AE303" w:rsidR="0030379D" w:rsidRPr="00E64AFA" w:rsidRDefault="0030379D" w:rsidP="0030379D">
      <w:pPr>
        <w:adjustRightInd w:val="0"/>
        <w:ind w:right="849" w:firstLine="851"/>
        <w:jc w:val="both"/>
        <w:rPr>
          <w:b/>
          <w:bCs/>
          <w:sz w:val="24"/>
          <w:szCs w:val="24"/>
        </w:rPr>
      </w:pPr>
      <w:r w:rsidRPr="00E64AFA">
        <w:rPr>
          <w:b/>
          <w:bCs/>
          <w:sz w:val="24"/>
          <w:szCs w:val="24"/>
        </w:rPr>
        <w:t xml:space="preserve"> </w:t>
      </w:r>
      <w:r w:rsidR="006213E6" w:rsidRPr="00E64AFA">
        <w:rPr>
          <w:b/>
          <w:bCs/>
          <w:sz w:val="24"/>
          <w:szCs w:val="24"/>
        </w:rPr>
        <w:t xml:space="preserve"> </w:t>
      </w:r>
      <w:r w:rsidRPr="00E64AFA">
        <w:rPr>
          <w:b/>
          <w:bCs/>
          <w:sz w:val="24"/>
          <w:szCs w:val="24"/>
        </w:rPr>
        <w:t xml:space="preserve">   Tóth </w:t>
      </w:r>
      <w:r w:rsidR="00486B1C" w:rsidRPr="00E64AFA">
        <w:rPr>
          <w:b/>
          <w:bCs/>
          <w:sz w:val="24"/>
          <w:szCs w:val="24"/>
        </w:rPr>
        <w:t>János</w:t>
      </w:r>
      <w:r w:rsidRPr="00E64AFA">
        <w:rPr>
          <w:b/>
          <w:bCs/>
          <w:sz w:val="24"/>
          <w:szCs w:val="24"/>
        </w:rPr>
        <w:t xml:space="preserve"> </w:t>
      </w:r>
      <w:r w:rsidRPr="00E64AFA">
        <w:rPr>
          <w:b/>
          <w:bCs/>
          <w:sz w:val="24"/>
          <w:szCs w:val="24"/>
        </w:rPr>
        <w:tab/>
      </w:r>
      <w:r w:rsidRPr="00E64AFA">
        <w:rPr>
          <w:b/>
          <w:bCs/>
          <w:sz w:val="24"/>
          <w:szCs w:val="24"/>
        </w:rPr>
        <w:tab/>
      </w:r>
      <w:r w:rsidRPr="00E64AFA">
        <w:rPr>
          <w:b/>
          <w:bCs/>
          <w:sz w:val="24"/>
          <w:szCs w:val="24"/>
        </w:rPr>
        <w:tab/>
      </w:r>
      <w:r w:rsidRPr="00E64AFA">
        <w:rPr>
          <w:b/>
          <w:bCs/>
          <w:sz w:val="24"/>
          <w:szCs w:val="24"/>
        </w:rPr>
        <w:tab/>
      </w:r>
      <w:r w:rsidRPr="00E64AFA">
        <w:rPr>
          <w:b/>
          <w:bCs/>
          <w:sz w:val="24"/>
          <w:szCs w:val="24"/>
        </w:rPr>
        <w:tab/>
        <w:t xml:space="preserve">Niedermüller Péter </w:t>
      </w:r>
    </w:p>
    <w:p w14:paraId="602F0810" w14:textId="77777777" w:rsidR="0030379D" w:rsidRPr="00E64AFA" w:rsidRDefault="0030379D" w:rsidP="0030379D">
      <w:pPr>
        <w:adjustRightInd w:val="0"/>
        <w:ind w:right="849" w:firstLine="851"/>
        <w:jc w:val="both"/>
        <w:rPr>
          <w:b/>
          <w:bCs/>
          <w:sz w:val="24"/>
          <w:szCs w:val="24"/>
        </w:rPr>
      </w:pPr>
      <w:r w:rsidRPr="00E64AFA">
        <w:rPr>
          <w:b/>
          <w:bCs/>
          <w:sz w:val="24"/>
          <w:szCs w:val="24"/>
        </w:rPr>
        <w:tab/>
      </w:r>
      <w:proofErr w:type="gramStart"/>
      <w:r w:rsidRPr="00E64AFA">
        <w:rPr>
          <w:b/>
          <w:bCs/>
          <w:sz w:val="24"/>
          <w:szCs w:val="24"/>
        </w:rPr>
        <w:t>jegyző</w:t>
      </w:r>
      <w:proofErr w:type="gramEnd"/>
      <w:r w:rsidRPr="00E64AFA">
        <w:rPr>
          <w:b/>
          <w:bCs/>
          <w:sz w:val="24"/>
          <w:szCs w:val="24"/>
        </w:rPr>
        <w:t xml:space="preserve"> </w:t>
      </w:r>
      <w:r w:rsidRPr="00E64AFA">
        <w:rPr>
          <w:b/>
          <w:bCs/>
          <w:sz w:val="24"/>
          <w:szCs w:val="24"/>
        </w:rPr>
        <w:tab/>
      </w:r>
      <w:r w:rsidRPr="00E64AFA">
        <w:rPr>
          <w:b/>
          <w:bCs/>
          <w:sz w:val="24"/>
          <w:szCs w:val="24"/>
        </w:rPr>
        <w:tab/>
      </w:r>
      <w:r w:rsidRPr="00E64AFA">
        <w:rPr>
          <w:b/>
          <w:bCs/>
          <w:sz w:val="24"/>
          <w:szCs w:val="24"/>
        </w:rPr>
        <w:tab/>
      </w:r>
      <w:r w:rsidRPr="00E64AFA">
        <w:rPr>
          <w:b/>
          <w:bCs/>
          <w:sz w:val="24"/>
          <w:szCs w:val="24"/>
        </w:rPr>
        <w:tab/>
      </w:r>
      <w:r w:rsidRPr="00E64AFA">
        <w:rPr>
          <w:b/>
          <w:bCs/>
          <w:sz w:val="24"/>
          <w:szCs w:val="24"/>
        </w:rPr>
        <w:tab/>
      </w:r>
      <w:r w:rsidRPr="00E64AFA">
        <w:rPr>
          <w:b/>
          <w:bCs/>
          <w:sz w:val="24"/>
          <w:szCs w:val="24"/>
        </w:rPr>
        <w:tab/>
        <w:t xml:space="preserve">      polgármester </w:t>
      </w:r>
    </w:p>
    <w:p w14:paraId="07552BC7" w14:textId="77777777" w:rsidR="0030379D" w:rsidRPr="00E64AFA" w:rsidRDefault="0030379D" w:rsidP="0030379D">
      <w:pPr>
        <w:adjustRightInd w:val="0"/>
        <w:ind w:right="849" w:firstLine="851"/>
        <w:jc w:val="both"/>
        <w:rPr>
          <w:b/>
          <w:sz w:val="24"/>
          <w:szCs w:val="24"/>
        </w:rPr>
      </w:pPr>
    </w:p>
    <w:p w14:paraId="7FB0B9FA" w14:textId="77777777" w:rsidR="00ED230D" w:rsidRPr="00E64AFA" w:rsidRDefault="00ED230D" w:rsidP="0030379D">
      <w:pPr>
        <w:adjustRightInd w:val="0"/>
        <w:ind w:right="849" w:firstLine="851"/>
        <w:jc w:val="both"/>
        <w:rPr>
          <w:b/>
          <w:sz w:val="24"/>
          <w:szCs w:val="24"/>
        </w:rPr>
      </w:pPr>
    </w:p>
    <w:p w14:paraId="39DBB504" w14:textId="77777777" w:rsidR="0030379D" w:rsidRPr="00E64AFA" w:rsidRDefault="0030379D" w:rsidP="0030379D">
      <w:pPr>
        <w:adjustRightInd w:val="0"/>
        <w:ind w:right="849" w:firstLine="851"/>
        <w:jc w:val="both"/>
        <w:rPr>
          <w:b/>
          <w:sz w:val="24"/>
          <w:szCs w:val="24"/>
        </w:rPr>
      </w:pPr>
    </w:p>
    <w:p w14:paraId="3CBC2468" w14:textId="77777777" w:rsidR="0030379D" w:rsidRPr="00E64AFA" w:rsidRDefault="0030379D" w:rsidP="0030379D">
      <w:pPr>
        <w:jc w:val="center"/>
        <w:rPr>
          <w:rFonts w:eastAsia="Calibri"/>
          <w:b/>
          <w:sz w:val="24"/>
          <w:szCs w:val="24"/>
        </w:rPr>
      </w:pPr>
      <w:r w:rsidRPr="00E64AFA">
        <w:rPr>
          <w:rFonts w:eastAsia="Calibri"/>
          <w:b/>
          <w:sz w:val="24"/>
          <w:szCs w:val="24"/>
        </w:rPr>
        <w:t xml:space="preserve">Záradék </w:t>
      </w:r>
    </w:p>
    <w:p w14:paraId="18CD8E56" w14:textId="77777777" w:rsidR="0030379D" w:rsidRPr="00E64AFA" w:rsidRDefault="0030379D" w:rsidP="0030379D">
      <w:pPr>
        <w:jc w:val="center"/>
        <w:rPr>
          <w:rFonts w:eastAsia="Calibri"/>
          <w:b/>
          <w:sz w:val="24"/>
          <w:szCs w:val="24"/>
        </w:rPr>
      </w:pPr>
    </w:p>
    <w:p w14:paraId="20DA49F1" w14:textId="58A770C8" w:rsidR="0030379D" w:rsidRPr="00E64AFA" w:rsidRDefault="0030379D" w:rsidP="0030379D">
      <w:pPr>
        <w:jc w:val="both"/>
        <w:rPr>
          <w:rFonts w:eastAsia="Calibri"/>
          <w:sz w:val="24"/>
          <w:szCs w:val="24"/>
        </w:rPr>
      </w:pPr>
      <w:r w:rsidRPr="00E64AFA">
        <w:rPr>
          <w:rFonts w:eastAsia="Calibri"/>
          <w:sz w:val="24"/>
          <w:szCs w:val="24"/>
        </w:rPr>
        <w:t xml:space="preserve">A rendelet kihirdetése </w:t>
      </w:r>
      <w:proofErr w:type="gramStart"/>
      <w:r w:rsidRPr="00E64AFA">
        <w:rPr>
          <w:rFonts w:eastAsia="Calibri"/>
          <w:sz w:val="24"/>
          <w:szCs w:val="24"/>
        </w:rPr>
        <w:t>202</w:t>
      </w:r>
      <w:r w:rsidR="00611A95" w:rsidRPr="00E64AFA">
        <w:rPr>
          <w:rFonts w:eastAsia="Calibri"/>
          <w:sz w:val="24"/>
          <w:szCs w:val="24"/>
        </w:rPr>
        <w:t>5</w:t>
      </w:r>
      <w:r w:rsidRPr="00E64AFA">
        <w:rPr>
          <w:rFonts w:eastAsia="Calibri"/>
          <w:sz w:val="24"/>
          <w:szCs w:val="24"/>
        </w:rPr>
        <w:t>. …</w:t>
      </w:r>
      <w:proofErr w:type="gramEnd"/>
      <w:r w:rsidRPr="00E64AFA">
        <w:rPr>
          <w:rFonts w:eastAsia="Calibri"/>
          <w:sz w:val="24"/>
          <w:szCs w:val="24"/>
        </w:rPr>
        <w:t xml:space="preserve">……………….. napján a Szervezeti és Működési Szabályzat szerint a Polgármesteri Hivatal hirdetőtábláján megtörtént. </w:t>
      </w:r>
    </w:p>
    <w:p w14:paraId="71536E13" w14:textId="77777777" w:rsidR="0030379D" w:rsidRPr="00E64AFA" w:rsidRDefault="0030379D" w:rsidP="0030379D">
      <w:pPr>
        <w:jc w:val="both"/>
        <w:rPr>
          <w:rFonts w:eastAsia="Calibri"/>
          <w:sz w:val="24"/>
          <w:szCs w:val="24"/>
        </w:rPr>
      </w:pPr>
      <w:r w:rsidRPr="00E64AFA">
        <w:rPr>
          <w:rFonts w:eastAsia="Calibri"/>
          <w:sz w:val="24"/>
          <w:szCs w:val="24"/>
        </w:rPr>
        <w:t xml:space="preserve">A rendelet közzététel céljából megküldésre került a </w:t>
      </w:r>
      <w:hyperlink r:id="rId5" w:history="1">
        <w:r w:rsidRPr="00E64AFA">
          <w:rPr>
            <w:rStyle w:val="Hiperhivatkozs"/>
            <w:rFonts w:eastAsia="Calibri"/>
            <w:sz w:val="24"/>
            <w:szCs w:val="24"/>
          </w:rPr>
          <w:t>www.erzsebetvaros.hu</w:t>
        </w:r>
      </w:hyperlink>
      <w:r w:rsidRPr="00E64AFA">
        <w:rPr>
          <w:rFonts w:eastAsia="Calibri"/>
          <w:sz w:val="24"/>
          <w:szCs w:val="24"/>
        </w:rPr>
        <w:t xml:space="preserve"> honlap szerkesztője részére. </w:t>
      </w:r>
    </w:p>
    <w:p w14:paraId="28B2D2B4" w14:textId="77777777" w:rsidR="0030379D" w:rsidRPr="00E64AFA" w:rsidRDefault="0030379D" w:rsidP="0030379D">
      <w:pPr>
        <w:jc w:val="both"/>
        <w:outlineLvl w:val="0"/>
        <w:rPr>
          <w:rFonts w:eastAsia="Calibri"/>
          <w:sz w:val="24"/>
          <w:szCs w:val="24"/>
        </w:rPr>
      </w:pPr>
    </w:p>
    <w:p w14:paraId="6F4A0A58" w14:textId="77777777" w:rsidR="0030379D" w:rsidRPr="00E64AFA" w:rsidRDefault="0030379D" w:rsidP="0030379D">
      <w:pPr>
        <w:jc w:val="both"/>
        <w:outlineLvl w:val="0"/>
        <w:rPr>
          <w:rFonts w:eastAsia="Calibri"/>
          <w:sz w:val="24"/>
          <w:szCs w:val="24"/>
        </w:rPr>
      </w:pPr>
    </w:p>
    <w:p w14:paraId="067BD2B3" w14:textId="72FB0B2D" w:rsidR="0030379D" w:rsidRPr="00E64AFA" w:rsidRDefault="0030379D" w:rsidP="0030379D">
      <w:pPr>
        <w:ind w:left="4536"/>
        <w:jc w:val="center"/>
        <w:rPr>
          <w:rFonts w:eastAsia="Calibri"/>
          <w:b/>
          <w:sz w:val="24"/>
          <w:szCs w:val="24"/>
        </w:rPr>
      </w:pPr>
      <w:r w:rsidRPr="00E64AFA">
        <w:rPr>
          <w:rFonts w:eastAsia="Calibri"/>
          <w:b/>
          <w:sz w:val="24"/>
          <w:szCs w:val="24"/>
        </w:rPr>
        <w:t xml:space="preserve">Tóth </w:t>
      </w:r>
      <w:r w:rsidR="00486B1C" w:rsidRPr="00E64AFA">
        <w:rPr>
          <w:rFonts w:eastAsia="Calibri"/>
          <w:b/>
          <w:sz w:val="24"/>
          <w:szCs w:val="24"/>
        </w:rPr>
        <w:t>János</w:t>
      </w:r>
      <w:r w:rsidRPr="00E64AFA">
        <w:rPr>
          <w:rFonts w:eastAsia="Calibri"/>
          <w:b/>
          <w:sz w:val="24"/>
          <w:szCs w:val="24"/>
        </w:rPr>
        <w:t xml:space="preserve"> </w:t>
      </w:r>
    </w:p>
    <w:p w14:paraId="499CF086" w14:textId="2C33CD85" w:rsidR="00A9339B" w:rsidRPr="00E64AFA" w:rsidRDefault="0030379D" w:rsidP="006213E6">
      <w:pPr>
        <w:ind w:left="4536"/>
        <w:jc w:val="center"/>
        <w:rPr>
          <w:rFonts w:eastAsia="Calibri"/>
          <w:b/>
          <w:sz w:val="24"/>
          <w:szCs w:val="24"/>
        </w:rPr>
      </w:pPr>
      <w:proofErr w:type="gramStart"/>
      <w:r w:rsidRPr="00E64AFA">
        <w:rPr>
          <w:rFonts w:eastAsia="Calibri"/>
          <w:b/>
          <w:sz w:val="24"/>
          <w:szCs w:val="24"/>
        </w:rPr>
        <w:t>jegyző</w:t>
      </w:r>
      <w:proofErr w:type="gramEnd"/>
      <w:r w:rsidRPr="00E64AFA">
        <w:rPr>
          <w:rFonts w:eastAsia="Calibri"/>
          <w:b/>
          <w:sz w:val="24"/>
          <w:szCs w:val="24"/>
        </w:rPr>
        <w:t xml:space="preserve"> </w:t>
      </w:r>
    </w:p>
    <w:p w14:paraId="39E70ABF" w14:textId="77777777" w:rsidR="006213E6" w:rsidRPr="00E64AFA" w:rsidRDefault="006213E6" w:rsidP="006213E6">
      <w:pPr>
        <w:ind w:left="4536"/>
        <w:jc w:val="center"/>
        <w:rPr>
          <w:rFonts w:eastAsia="Calibri"/>
          <w:b/>
          <w:sz w:val="24"/>
          <w:szCs w:val="24"/>
        </w:rPr>
      </w:pPr>
    </w:p>
    <w:p w14:paraId="091B7E22" w14:textId="77777777" w:rsidR="006213E6" w:rsidRPr="00E64AFA" w:rsidRDefault="006213E6" w:rsidP="006213E6">
      <w:pPr>
        <w:ind w:left="4536"/>
        <w:jc w:val="center"/>
        <w:rPr>
          <w:rFonts w:eastAsia="Calibri"/>
          <w:b/>
          <w:sz w:val="24"/>
          <w:szCs w:val="24"/>
        </w:rPr>
      </w:pPr>
    </w:p>
    <w:p w14:paraId="560FA2E7" w14:textId="77777777" w:rsidR="006213E6" w:rsidRPr="00E64AFA" w:rsidRDefault="006213E6" w:rsidP="006213E6">
      <w:pPr>
        <w:ind w:left="4536"/>
        <w:jc w:val="center"/>
        <w:rPr>
          <w:rFonts w:eastAsia="Calibri"/>
          <w:b/>
          <w:sz w:val="24"/>
          <w:szCs w:val="24"/>
        </w:rPr>
      </w:pPr>
    </w:p>
    <w:p w14:paraId="00C96ECF" w14:textId="36B49AA1" w:rsidR="0030379D" w:rsidRPr="00E64AFA" w:rsidRDefault="0030379D" w:rsidP="0030379D">
      <w:pPr>
        <w:pStyle w:val="Szvegtrzs"/>
        <w:spacing w:after="159"/>
        <w:ind w:left="159" w:right="159"/>
        <w:jc w:val="center"/>
        <w:rPr>
          <w:b/>
        </w:rPr>
      </w:pPr>
      <w:r w:rsidRPr="00E64AFA">
        <w:rPr>
          <w:b/>
        </w:rPr>
        <w:t>Általános indokolás</w:t>
      </w:r>
    </w:p>
    <w:p w14:paraId="4AACA56C" w14:textId="467B02FC" w:rsidR="0030379D" w:rsidRPr="00E64AFA" w:rsidRDefault="0030379D" w:rsidP="0030379D">
      <w:pPr>
        <w:pStyle w:val="Szvegtrzs"/>
        <w:spacing w:before="159" w:after="159"/>
        <w:ind w:left="159" w:right="159"/>
        <w:jc w:val="both"/>
      </w:pPr>
      <w:r w:rsidRPr="00E64AFA">
        <w:t>Erzsébetváros közterületein a járművel várakozás rendjéről, a várakozási hozzájárulásokról és kiadásának eljárási szabályairól szóló 59/2013. (XI.4.) önkormányzati rendelet módosításával</w:t>
      </w:r>
      <w:r w:rsidR="00A27BA8" w:rsidRPr="00E64AFA">
        <w:t xml:space="preserve"> a FÖR </w:t>
      </w:r>
      <w:r w:rsidR="0006783B" w:rsidRPr="00E64AFA">
        <w:t xml:space="preserve">megszűnt </w:t>
      </w:r>
      <w:r w:rsidR="00A27BA8" w:rsidRPr="00E64AFA">
        <w:t xml:space="preserve">rendelkezéseit kívánjuk </w:t>
      </w:r>
      <w:r w:rsidR="0006783B" w:rsidRPr="00E64AFA">
        <w:t>átemelni.</w:t>
      </w:r>
      <w:r w:rsidR="00A27BA8" w:rsidRPr="00E64AFA">
        <w:t xml:space="preserve"> </w:t>
      </w:r>
    </w:p>
    <w:p w14:paraId="757A61B5" w14:textId="77777777" w:rsidR="0030379D" w:rsidRPr="00E64AFA" w:rsidRDefault="0030379D" w:rsidP="0030379D">
      <w:pPr>
        <w:pStyle w:val="Szvegtrzs"/>
        <w:spacing w:before="159" w:after="159"/>
        <w:ind w:left="159" w:right="159"/>
        <w:jc w:val="center"/>
        <w:rPr>
          <w:b/>
          <w:bCs/>
        </w:rPr>
      </w:pPr>
      <w:r w:rsidRPr="00E64AFA">
        <w:rPr>
          <w:b/>
          <w:bCs/>
        </w:rPr>
        <w:t>Részletes indokolás</w:t>
      </w:r>
    </w:p>
    <w:p w14:paraId="73035815" w14:textId="27CC60C1" w:rsidR="0030379D" w:rsidRPr="00E64AFA" w:rsidRDefault="0030379D" w:rsidP="0030379D">
      <w:pPr>
        <w:pStyle w:val="Szvegtrzs"/>
        <w:spacing w:before="159" w:after="159"/>
        <w:ind w:left="159" w:right="159"/>
        <w:jc w:val="center"/>
        <w:rPr>
          <w:b/>
          <w:bCs/>
        </w:rPr>
      </w:pPr>
      <w:r w:rsidRPr="00E64AFA">
        <w:rPr>
          <w:b/>
          <w:bCs/>
        </w:rPr>
        <w:t>1.§</w:t>
      </w:r>
    </w:p>
    <w:p w14:paraId="709659A4" w14:textId="6CF35970" w:rsidR="0006783B" w:rsidRPr="00E64AFA" w:rsidRDefault="0006783B" w:rsidP="0006783B">
      <w:pPr>
        <w:pStyle w:val="Szvegtrzs"/>
        <w:spacing w:before="159" w:after="159"/>
        <w:ind w:left="159" w:right="159"/>
        <w:jc w:val="both"/>
      </w:pPr>
      <w:r w:rsidRPr="00E64AFA">
        <w:t>A FÖR 2025. január 1-vel hatályát vesztett 11. §-</w:t>
      </w:r>
      <w:proofErr w:type="spellStart"/>
      <w:r w:rsidRPr="00E64AFA">
        <w:t>nak</w:t>
      </w:r>
      <w:proofErr w:type="spellEnd"/>
      <w:r w:rsidRPr="00E64AFA">
        <w:t xml:space="preserve"> helyi rendeletbe való átemelése.</w:t>
      </w:r>
    </w:p>
    <w:p w14:paraId="52F9EF26" w14:textId="3AA29AE9" w:rsidR="0006783B" w:rsidRDefault="0006783B" w:rsidP="0006783B">
      <w:pPr>
        <w:pStyle w:val="Szvegtrzs"/>
        <w:spacing w:before="159" w:after="159"/>
        <w:ind w:left="159" w:right="159"/>
        <w:jc w:val="both"/>
      </w:pPr>
    </w:p>
    <w:p w14:paraId="0B1DAF85" w14:textId="026F942B" w:rsidR="00E92162" w:rsidRPr="00B164C9" w:rsidRDefault="00E92162" w:rsidP="00B164C9">
      <w:pPr>
        <w:pStyle w:val="Szvegtrzs"/>
        <w:spacing w:before="159" w:after="159"/>
        <w:ind w:left="159" w:right="159"/>
        <w:jc w:val="center"/>
        <w:rPr>
          <w:b/>
        </w:rPr>
      </w:pPr>
      <w:r w:rsidRPr="00B164C9">
        <w:rPr>
          <w:b/>
        </w:rPr>
        <w:t>2.§</w:t>
      </w:r>
    </w:p>
    <w:p w14:paraId="02D1E868" w14:textId="678C6F8F" w:rsidR="00E92162" w:rsidRDefault="00E92162" w:rsidP="0006783B">
      <w:pPr>
        <w:pStyle w:val="Szvegtrzs"/>
        <w:spacing w:before="159" w:after="159"/>
        <w:ind w:left="159" w:right="159"/>
        <w:jc w:val="both"/>
      </w:pPr>
      <w:r>
        <w:t xml:space="preserve">Hatályon kívül helyező rendelkezést tartalmaz. </w:t>
      </w:r>
    </w:p>
    <w:p w14:paraId="11A09F36" w14:textId="77777777" w:rsidR="00E92162" w:rsidRPr="00E64AFA" w:rsidRDefault="00E92162" w:rsidP="0006783B">
      <w:pPr>
        <w:pStyle w:val="Szvegtrzs"/>
        <w:spacing w:before="159" w:after="159"/>
        <w:ind w:left="159" w:right="159"/>
        <w:jc w:val="both"/>
      </w:pPr>
    </w:p>
    <w:p w14:paraId="5D546024" w14:textId="7165DCA5" w:rsidR="0019645B" w:rsidRPr="00E64AFA" w:rsidRDefault="00E92162" w:rsidP="0006783B">
      <w:pPr>
        <w:pStyle w:val="Szvegtrzs"/>
        <w:spacing w:before="159" w:after="159"/>
        <w:ind w:right="159"/>
        <w:jc w:val="center"/>
        <w:rPr>
          <w:b/>
          <w:bCs/>
        </w:rPr>
      </w:pPr>
      <w:r>
        <w:rPr>
          <w:b/>
          <w:bCs/>
        </w:rPr>
        <w:t>3</w:t>
      </w:r>
      <w:r w:rsidR="0019645B" w:rsidRPr="00E64AFA">
        <w:rPr>
          <w:b/>
          <w:bCs/>
        </w:rPr>
        <w:t>.§</w:t>
      </w:r>
    </w:p>
    <w:p w14:paraId="7C7BABF5" w14:textId="6BCE94FC" w:rsidR="00D862BE" w:rsidRPr="00E64AFA" w:rsidRDefault="0019645B" w:rsidP="00B164C9">
      <w:pPr>
        <w:pStyle w:val="Szvegtrzs"/>
        <w:spacing w:before="159" w:after="159"/>
        <w:ind w:left="159" w:right="159"/>
      </w:pPr>
      <w:r w:rsidRPr="00E64AFA">
        <w:rPr>
          <w:bCs/>
        </w:rPr>
        <w:t>A rendelet</w:t>
      </w:r>
      <w:r w:rsidR="00EA76E5" w:rsidRPr="00E64AFA">
        <w:rPr>
          <w:bCs/>
        </w:rPr>
        <w:t xml:space="preserve">módosítás alkalmazásának idejét jelöli meg, illetőleg a módosító rendelet </w:t>
      </w:r>
      <w:r w:rsidRPr="00E64AFA">
        <w:rPr>
          <w:bCs/>
        </w:rPr>
        <w:t xml:space="preserve">hatályba lépésének és hatályon kívül helyezésének időpontját tartalmazza. </w:t>
      </w:r>
    </w:p>
    <w:sectPr w:rsidR="00D862BE" w:rsidRPr="00E64AFA" w:rsidSect="00611A95">
      <w:pgSz w:w="11910" w:h="16840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52D92"/>
    <w:multiLevelType w:val="hybridMultilevel"/>
    <w:tmpl w:val="0256FEE8"/>
    <w:lvl w:ilvl="0" w:tplc="B394DDAC">
      <w:start w:val="1"/>
      <w:numFmt w:val="decimal"/>
      <w:lvlText w:val="(%1)"/>
      <w:lvlJc w:val="left"/>
      <w:pPr>
        <w:ind w:left="457" w:hanging="3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hu-HU" w:eastAsia="en-US" w:bidi="ar-SA"/>
      </w:rPr>
    </w:lvl>
    <w:lvl w:ilvl="1" w:tplc="9430929A">
      <w:start w:val="1"/>
      <w:numFmt w:val="lowerLetter"/>
      <w:lvlText w:val="%2)"/>
      <w:lvlJc w:val="left"/>
      <w:pPr>
        <w:ind w:left="116" w:hanging="1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2"/>
        <w:szCs w:val="22"/>
        <w:lang w:val="hu-HU" w:eastAsia="en-US" w:bidi="ar-SA"/>
      </w:rPr>
    </w:lvl>
    <w:lvl w:ilvl="2" w:tplc="884C304C">
      <w:numFmt w:val="bullet"/>
      <w:lvlText w:val="•"/>
      <w:lvlJc w:val="left"/>
      <w:pPr>
        <w:ind w:left="1442" w:hanging="188"/>
      </w:pPr>
      <w:rPr>
        <w:rFonts w:hint="default"/>
        <w:lang w:val="hu-HU" w:eastAsia="en-US" w:bidi="ar-SA"/>
      </w:rPr>
    </w:lvl>
    <w:lvl w:ilvl="3" w:tplc="1B9A33EC">
      <w:numFmt w:val="bullet"/>
      <w:lvlText w:val="•"/>
      <w:lvlJc w:val="left"/>
      <w:pPr>
        <w:ind w:left="2425" w:hanging="188"/>
      </w:pPr>
      <w:rPr>
        <w:rFonts w:hint="default"/>
        <w:lang w:val="hu-HU" w:eastAsia="en-US" w:bidi="ar-SA"/>
      </w:rPr>
    </w:lvl>
    <w:lvl w:ilvl="4" w:tplc="35FEB3B6">
      <w:numFmt w:val="bullet"/>
      <w:lvlText w:val="•"/>
      <w:lvlJc w:val="left"/>
      <w:pPr>
        <w:ind w:left="3408" w:hanging="188"/>
      </w:pPr>
      <w:rPr>
        <w:rFonts w:hint="default"/>
        <w:lang w:val="hu-HU" w:eastAsia="en-US" w:bidi="ar-SA"/>
      </w:rPr>
    </w:lvl>
    <w:lvl w:ilvl="5" w:tplc="0428CA4C">
      <w:numFmt w:val="bullet"/>
      <w:lvlText w:val="•"/>
      <w:lvlJc w:val="left"/>
      <w:pPr>
        <w:ind w:left="4391" w:hanging="188"/>
      </w:pPr>
      <w:rPr>
        <w:rFonts w:hint="default"/>
        <w:lang w:val="hu-HU" w:eastAsia="en-US" w:bidi="ar-SA"/>
      </w:rPr>
    </w:lvl>
    <w:lvl w:ilvl="6" w:tplc="676653C2">
      <w:numFmt w:val="bullet"/>
      <w:lvlText w:val="•"/>
      <w:lvlJc w:val="left"/>
      <w:pPr>
        <w:ind w:left="5374" w:hanging="188"/>
      </w:pPr>
      <w:rPr>
        <w:rFonts w:hint="default"/>
        <w:lang w:val="hu-HU" w:eastAsia="en-US" w:bidi="ar-SA"/>
      </w:rPr>
    </w:lvl>
    <w:lvl w:ilvl="7" w:tplc="891A1142">
      <w:numFmt w:val="bullet"/>
      <w:lvlText w:val="•"/>
      <w:lvlJc w:val="left"/>
      <w:pPr>
        <w:ind w:left="6357" w:hanging="188"/>
      </w:pPr>
      <w:rPr>
        <w:rFonts w:hint="default"/>
        <w:lang w:val="hu-HU" w:eastAsia="en-US" w:bidi="ar-SA"/>
      </w:rPr>
    </w:lvl>
    <w:lvl w:ilvl="8" w:tplc="7C08E574">
      <w:numFmt w:val="bullet"/>
      <w:lvlText w:val="•"/>
      <w:lvlJc w:val="left"/>
      <w:pPr>
        <w:ind w:left="7340" w:hanging="188"/>
      </w:pPr>
      <w:rPr>
        <w:rFonts w:hint="default"/>
        <w:lang w:val="hu-HU" w:eastAsia="en-US" w:bidi="ar-SA"/>
      </w:rPr>
    </w:lvl>
  </w:abstractNum>
  <w:abstractNum w:abstractNumId="1" w15:restartNumberingAfterBreak="0">
    <w:nsid w:val="041E30A2"/>
    <w:multiLevelType w:val="hybridMultilevel"/>
    <w:tmpl w:val="F082697C"/>
    <w:lvl w:ilvl="0" w:tplc="57F0E596">
      <w:numFmt w:val="bullet"/>
      <w:lvlText w:val="-"/>
      <w:lvlJc w:val="left"/>
      <w:pPr>
        <w:ind w:left="824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  <w:lang w:val="hu-HU" w:eastAsia="en-US" w:bidi="ar-SA"/>
      </w:rPr>
    </w:lvl>
    <w:lvl w:ilvl="1" w:tplc="499E9B8A">
      <w:numFmt w:val="bullet"/>
      <w:lvlText w:val="•"/>
      <w:lvlJc w:val="left"/>
      <w:pPr>
        <w:ind w:left="1668" w:hanging="281"/>
      </w:pPr>
      <w:rPr>
        <w:rFonts w:hint="default"/>
        <w:lang w:val="hu-HU" w:eastAsia="en-US" w:bidi="ar-SA"/>
      </w:rPr>
    </w:lvl>
    <w:lvl w:ilvl="2" w:tplc="73783180">
      <w:numFmt w:val="bullet"/>
      <w:lvlText w:val="•"/>
      <w:lvlJc w:val="left"/>
      <w:pPr>
        <w:ind w:left="2517" w:hanging="281"/>
      </w:pPr>
      <w:rPr>
        <w:rFonts w:hint="default"/>
        <w:lang w:val="hu-HU" w:eastAsia="en-US" w:bidi="ar-SA"/>
      </w:rPr>
    </w:lvl>
    <w:lvl w:ilvl="3" w:tplc="4AA62578">
      <w:numFmt w:val="bullet"/>
      <w:lvlText w:val="•"/>
      <w:lvlJc w:val="left"/>
      <w:pPr>
        <w:ind w:left="3365" w:hanging="281"/>
      </w:pPr>
      <w:rPr>
        <w:rFonts w:hint="default"/>
        <w:lang w:val="hu-HU" w:eastAsia="en-US" w:bidi="ar-SA"/>
      </w:rPr>
    </w:lvl>
    <w:lvl w:ilvl="4" w:tplc="EA4625A8">
      <w:numFmt w:val="bullet"/>
      <w:lvlText w:val="•"/>
      <w:lvlJc w:val="left"/>
      <w:pPr>
        <w:ind w:left="4214" w:hanging="281"/>
      </w:pPr>
      <w:rPr>
        <w:rFonts w:hint="default"/>
        <w:lang w:val="hu-HU" w:eastAsia="en-US" w:bidi="ar-SA"/>
      </w:rPr>
    </w:lvl>
    <w:lvl w:ilvl="5" w:tplc="2C147668">
      <w:numFmt w:val="bullet"/>
      <w:lvlText w:val="•"/>
      <w:lvlJc w:val="left"/>
      <w:pPr>
        <w:ind w:left="5063" w:hanging="281"/>
      </w:pPr>
      <w:rPr>
        <w:rFonts w:hint="default"/>
        <w:lang w:val="hu-HU" w:eastAsia="en-US" w:bidi="ar-SA"/>
      </w:rPr>
    </w:lvl>
    <w:lvl w:ilvl="6" w:tplc="E5C0A17E">
      <w:numFmt w:val="bullet"/>
      <w:lvlText w:val="•"/>
      <w:lvlJc w:val="left"/>
      <w:pPr>
        <w:ind w:left="5911" w:hanging="281"/>
      </w:pPr>
      <w:rPr>
        <w:rFonts w:hint="default"/>
        <w:lang w:val="hu-HU" w:eastAsia="en-US" w:bidi="ar-SA"/>
      </w:rPr>
    </w:lvl>
    <w:lvl w:ilvl="7" w:tplc="C99017C4">
      <w:numFmt w:val="bullet"/>
      <w:lvlText w:val="•"/>
      <w:lvlJc w:val="left"/>
      <w:pPr>
        <w:ind w:left="6760" w:hanging="281"/>
      </w:pPr>
      <w:rPr>
        <w:rFonts w:hint="default"/>
        <w:lang w:val="hu-HU" w:eastAsia="en-US" w:bidi="ar-SA"/>
      </w:rPr>
    </w:lvl>
    <w:lvl w:ilvl="8" w:tplc="0CE88862">
      <w:numFmt w:val="bullet"/>
      <w:lvlText w:val="•"/>
      <w:lvlJc w:val="left"/>
      <w:pPr>
        <w:ind w:left="7609" w:hanging="281"/>
      </w:pPr>
      <w:rPr>
        <w:rFonts w:hint="default"/>
        <w:lang w:val="hu-HU" w:eastAsia="en-US" w:bidi="ar-SA"/>
      </w:rPr>
    </w:lvl>
  </w:abstractNum>
  <w:abstractNum w:abstractNumId="2" w15:restartNumberingAfterBreak="0">
    <w:nsid w:val="0F7F2565"/>
    <w:multiLevelType w:val="hybridMultilevel"/>
    <w:tmpl w:val="F5AA335E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E0398"/>
    <w:multiLevelType w:val="hybridMultilevel"/>
    <w:tmpl w:val="28CC634C"/>
    <w:lvl w:ilvl="0" w:tplc="E3E6A3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4964D3"/>
    <w:multiLevelType w:val="hybridMultilevel"/>
    <w:tmpl w:val="F5AA335E"/>
    <w:lvl w:ilvl="0" w:tplc="E3E6A3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13665A"/>
    <w:multiLevelType w:val="hybridMultilevel"/>
    <w:tmpl w:val="8F2C15C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2B3DF4"/>
    <w:multiLevelType w:val="hybridMultilevel"/>
    <w:tmpl w:val="E09C616E"/>
    <w:lvl w:ilvl="0" w:tplc="5114BEC2">
      <w:start w:val="1"/>
      <w:numFmt w:val="lowerLetter"/>
      <w:lvlText w:val="%1)"/>
      <w:lvlJc w:val="left"/>
      <w:pPr>
        <w:ind w:left="116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hu-HU" w:eastAsia="en-US" w:bidi="ar-SA"/>
      </w:rPr>
    </w:lvl>
    <w:lvl w:ilvl="1" w:tplc="B8F89E08">
      <w:numFmt w:val="bullet"/>
      <w:lvlText w:val="•"/>
      <w:lvlJc w:val="left"/>
      <w:pPr>
        <w:ind w:left="1038" w:hanging="246"/>
      </w:pPr>
      <w:rPr>
        <w:rFonts w:hint="default"/>
        <w:lang w:val="hu-HU" w:eastAsia="en-US" w:bidi="ar-SA"/>
      </w:rPr>
    </w:lvl>
    <w:lvl w:ilvl="2" w:tplc="2C6EC41A">
      <w:numFmt w:val="bullet"/>
      <w:lvlText w:val="•"/>
      <w:lvlJc w:val="left"/>
      <w:pPr>
        <w:ind w:left="1957" w:hanging="246"/>
      </w:pPr>
      <w:rPr>
        <w:rFonts w:hint="default"/>
        <w:lang w:val="hu-HU" w:eastAsia="en-US" w:bidi="ar-SA"/>
      </w:rPr>
    </w:lvl>
    <w:lvl w:ilvl="3" w:tplc="95BE1352">
      <w:numFmt w:val="bullet"/>
      <w:lvlText w:val="•"/>
      <w:lvlJc w:val="left"/>
      <w:pPr>
        <w:ind w:left="2875" w:hanging="246"/>
      </w:pPr>
      <w:rPr>
        <w:rFonts w:hint="default"/>
        <w:lang w:val="hu-HU" w:eastAsia="en-US" w:bidi="ar-SA"/>
      </w:rPr>
    </w:lvl>
    <w:lvl w:ilvl="4" w:tplc="B628AC4E">
      <w:numFmt w:val="bullet"/>
      <w:lvlText w:val="•"/>
      <w:lvlJc w:val="left"/>
      <w:pPr>
        <w:ind w:left="3794" w:hanging="246"/>
      </w:pPr>
      <w:rPr>
        <w:rFonts w:hint="default"/>
        <w:lang w:val="hu-HU" w:eastAsia="en-US" w:bidi="ar-SA"/>
      </w:rPr>
    </w:lvl>
    <w:lvl w:ilvl="5" w:tplc="CD9C8AB8">
      <w:numFmt w:val="bullet"/>
      <w:lvlText w:val="•"/>
      <w:lvlJc w:val="left"/>
      <w:pPr>
        <w:ind w:left="4713" w:hanging="246"/>
      </w:pPr>
      <w:rPr>
        <w:rFonts w:hint="default"/>
        <w:lang w:val="hu-HU" w:eastAsia="en-US" w:bidi="ar-SA"/>
      </w:rPr>
    </w:lvl>
    <w:lvl w:ilvl="6" w:tplc="42A898B2">
      <w:numFmt w:val="bullet"/>
      <w:lvlText w:val="•"/>
      <w:lvlJc w:val="left"/>
      <w:pPr>
        <w:ind w:left="5631" w:hanging="246"/>
      </w:pPr>
      <w:rPr>
        <w:rFonts w:hint="default"/>
        <w:lang w:val="hu-HU" w:eastAsia="en-US" w:bidi="ar-SA"/>
      </w:rPr>
    </w:lvl>
    <w:lvl w:ilvl="7" w:tplc="561AB2E4">
      <w:numFmt w:val="bullet"/>
      <w:lvlText w:val="•"/>
      <w:lvlJc w:val="left"/>
      <w:pPr>
        <w:ind w:left="6550" w:hanging="246"/>
      </w:pPr>
      <w:rPr>
        <w:rFonts w:hint="default"/>
        <w:lang w:val="hu-HU" w:eastAsia="en-US" w:bidi="ar-SA"/>
      </w:rPr>
    </w:lvl>
    <w:lvl w:ilvl="8" w:tplc="8AEE45C2">
      <w:numFmt w:val="bullet"/>
      <w:lvlText w:val="•"/>
      <w:lvlJc w:val="left"/>
      <w:pPr>
        <w:ind w:left="7469" w:hanging="246"/>
      </w:pPr>
      <w:rPr>
        <w:rFonts w:hint="default"/>
        <w:lang w:val="hu-HU" w:eastAsia="en-US" w:bidi="ar-SA"/>
      </w:rPr>
    </w:lvl>
  </w:abstractNum>
  <w:abstractNum w:abstractNumId="7" w15:restartNumberingAfterBreak="0">
    <w:nsid w:val="5C55775F"/>
    <w:multiLevelType w:val="hybridMultilevel"/>
    <w:tmpl w:val="8C589AF2"/>
    <w:lvl w:ilvl="0" w:tplc="B0369666">
      <w:start w:val="1"/>
      <w:numFmt w:val="decimal"/>
      <w:lvlText w:val="(%1)"/>
      <w:lvlJc w:val="left"/>
      <w:pPr>
        <w:ind w:left="116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hu-HU" w:eastAsia="en-US" w:bidi="ar-SA"/>
      </w:rPr>
    </w:lvl>
    <w:lvl w:ilvl="1" w:tplc="4C280EFE">
      <w:numFmt w:val="bullet"/>
      <w:lvlText w:val="•"/>
      <w:lvlJc w:val="left"/>
      <w:pPr>
        <w:ind w:left="1038" w:hanging="339"/>
      </w:pPr>
      <w:rPr>
        <w:rFonts w:hint="default"/>
        <w:lang w:val="hu-HU" w:eastAsia="en-US" w:bidi="ar-SA"/>
      </w:rPr>
    </w:lvl>
    <w:lvl w:ilvl="2" w:tplc="74F41DC8">
      <w:numFmt w:val="bullet"/>
      <w:lvlText w:val="•"/>
      <w:lvlJc w:val="left"/>
      <w:pPr>
        <w:ind w:left="1957" w:hanging="339"/>
      </w:pPr>
      <w:rPr>
        <w:rFonts w:hint="default"/>
        <w:lang w:val="hu-HU" w:eastAsia="en-US" w:bidi="ar-SA"/>
      </w:rPr>
    </w:lvl>
    <w:lvl w:ilvl="3" w:tplc="E66C83FE">
      <w:numFmt w:val="bullet"/>
      <w:lvlText w:val="•"/>
      <w:lvlJc w:val="left"/>
      <w:pPr>
        <w:ind w:left="2875" w:hanging="339"/>
      </w:pPr>
      <w:rPr>
        <w:rFonts w:hint="default"/>
        <w:lang w:val="hu-HU" w:eastAsia="en-US" w:bidi="ar-SA"/>
      </w:rPr>
    </w:lvl>
    <w:lvl w:ilvl="4" w:tplc="1FA2ED76">
      <w:numFmt w:val="bullet"/>
      <w:lvlText w:val="•"/>
      <w:lvlJc w:val="left"/>
      <w:pPr>
        <w:ind w:left="3794" w:hanging="339"/>
      </w:pPr>
      <w:rPr>
        <w:rFonts w:hint="default"/>
        <w:lang w:val="hu-HU" w:eastAsia="en-US" w:bidi="ar-SA"/>
      </w:rPr>
    </w:lvl>
    <w:lvl w:ilvl="5" w:tplc="9178518A">
      <w:numFmt w:val="bullet"/>
      <w:lvlText w:val="•"/>
      <w:lvlJc w:val="left"/>
      <w:pPr>
        <w:ind w:left="4713" w:hanging="339"/>
      </w:pPr>
      <w:rPr>
        <w:rFonts w:hint="default"/>
        <w:lang w:val="hu-HU" w:eastAsia="en-US" w:bidi="ar-SA"/>
      </w:rPr>
    </w:lvl>
    <w:lvl w:ilvl="6" w:tplc="76AC452E">
      <w:numFmt w:val="bullet"/>
      <w:lvlText w:val="•"/>
      <w:lvlJc w:val="left"/>
      <w:pPr>
        <w:ind w:left="5631" w:hanging="339"/>
      </w:pPr>
      <w:rPr>
        <w:rFonts w:hint="default"/>
        <w:lang w:val="hu-HU" w:eastAsia="en-US" w:bidi="ar-SA"/>
      </w:rPr>
    </w:lvl>
    <w:lvl w:ilvl="7" w:tplc="5B680600">
      <w:numFmt w:val="bullet"/>
      <w:lvlText w:val="•"/>
      <w:lvlJc w:val="left"/>
      <w:pPr>
        <w:ind w:left="6550" w:hanging="339"/>
      </w:pPr>
      <w:rPr>
        <w:rFonts w:hint="default"/>
        <w:lang w:val="hu-HU" w:eastAsia="en-US" w:bidi="ar-SA"/>
      </w:rPr>
    </w:lvl>
    <w:lvl w:ilvl="8" w:tplc="B1269D58">
      <w:numFmt w:val="bullet"/>
      <w:lvlText w:val="•"/>
      <w:lvlJc w:val="left"/>
      <w:pPr>
        <w:ind w:left="7469" w:hanging="339"/>
      </w:pPr>
      <w:rPr>
        <w:rFonts w:hint="default"/>
        <w:lang w:val="hu-HU" w:eastAsia="en-US" w:bidi="ar-SA"/>
      </w:rPr>
    </w:lvl>
  </w:abstractNum>
  <w:abstractNum w:abstractNumId="8" w15:restartNumberingAfterBreak="0">
    <w:nsid w:val="610132CF"/>
    <w:multiLevelType w:val="hybridMultilevel"/>
    <w:tmpl w:val="B484DE20"/>
    <w:lvl w:ilvl="0" w:tplc="33304A22">
      <w:start w:val="3"/>
      <w:numFmt w:val="lowerLetter"/>
      <w:lvlText w:val="%1)"/>
      <w:lvlJc w:val="left"/>
      <w:pPr>
        <w:ind w:left="116" w:hanging="2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hu-HU" w:eastAsia="en-US" w:bidi="ar-SA"/>
      </w:rPr>
    </w:lvl>
    <w:lvl w:ilvl="1" w:tplc="65002934">
      <w:numFmt w:val="bullet"/>
      <w:lvlText w:val="•"/>
      <w:lvlJc w:val="left"/>
      <w:pPr>
        <w:ind w:left="1038" w:hanging="276"/>
      </w:pPr>
      <w:rPr>
        <w:rFonts w:hint="default"/>
        <w:lang w:val="hu-HU" w:eastAsia="en-US" w:bidi="ar-SA"/>
      </w:rPr>
    </w:lvl>
    <w:lvl w:ilvl="2" w:tplc="1C2E6CFA">
      <w:numFmt w:val="bullet"/>
      <w:lvlText w:val="•"/>
      <w:lvlJc w:val="left"/>
      <w:pPr>
        <w:ind w:left="1957" w:hanging="276"/>
      </w:pPr>
      <w:rPr>
        <w:rFonts w:hint="default"/>
        <w:lang w:val="hu-HU" w:eastAsia="en-US" w:bidi="ar-SA"/>
      </w:rPr>
    </w:lvl>
    <w:lvl w:ilvl="3" w:tplc="18EEC26C">
      <w:numFmt w:val="bullet"/>
      <w:lvlText w:val="•"/>
      <w:lvlJc w:val="left"/>
      <w:pPr>
        <w:ind w:left="2875" w:hanging="276"/>
      </w:pPr>
      <w:rPr>
        <w:rFonts w:hint="default"/>
        <w:lang w:val="hu-HU" w:eastAsia="en-US" w:bidi="ar-SA"/>
      </w:rPr>
    </w:lvl>
    <w:lvl w:ilvl="4" w:tplc="569E84F8">
      <w:numFmt w:val="bullet"/>
      <w:lvlText w:val="•"/>
      <w:lvlJc w:val="left"/>
      <w:pPr>
        <w:ind w:left="3794" w:hanging="276"/>
      </w:pPr>
      <w:rPr>
        <w:rFonts w:hint="default"/>
        <w:lang w:val="hu-HU" w:eastAsia="en-US" w:bidi="ar-SA"/>
      </w:rPr>
    </w:lvl>
    <w:lvl w:ilvl="5" w:tplc="8E04ADA4">
      <w:numFmt w:val="bullet"/>
      <w:lvlText w:val="•"/>
      <w:lvlJc w:val="left"/>
      <w:pPr>
        <w:ind w:left="4713" w:hanging="276"/>
      </w:pPr>
      <w:rPr>
        <w:rFonts w:hint="default"/>
        <w:lang w:val="hu-HU" w:eastAsia="en-US" w:bidi="ar-SA"/>
      </w:rPr>
    </w:lvl>
    <w:lvl w:ilvl="6" w:tplc="17A808BE">
      <w:numFmt w:val="bullet"/>
      <w:lvlText w:val="•"/>
      <w:lvlJc w:val="left"/>
      <w:pPr>
        <w:ind w:left="5631" w:hanging="276"/>
      </w:pPr>
      <w:rPr>
        <w:rFonts w:hint="default"/>
        <w:lang w:val="hu-HU" w:eastAsia="en-US" w:bidi="ar-SA"/>
      </w:rPr>
    </w:lvl>
    <w:lvl w:ilvl="7" w:tplc="E26CD89A">
      <w:numFmt w:val="bullet"/>
      <w:lvlText w:val="•"/>
      <w:lvlJc w:val="left"/>
      <w:pPr>
        <w:ind w:left="6550" w:hanging="276"/>
      </w:pPr>
      <w:rPr>
        <w:rFonts w:hint="default"/>
        <w:lang w:val="hu-HU" w:eastAsia="en-US" w:bidi="ar-SA"/>
      </w:rPr>
    </w:lvl>
    <w:lvl w:ilvl="8" w:tplc="3BC8E2F6">
      <w:numFmt w:val="bullet"/>
      <w:lvlText w:val="•"/>
      <w:lvlJc w:val="left"/>
      <w:pPr>
        <w:ind w:left="7469" w:hanging="276"/>
      </w:pPr>
      <w:rPr>
        <w:rFonts w:hint="default"/>
        <w:lang w:val="hu-HU" w:eastAsia="en-US" w:bidi="ar-SA"/>
      </w:rPr>
    </w:lvl>
  </w:abstractNum>
  <w:abstractNum w:abstractNumId="9" w15:restartNumberingAfterBreak="0">
    <w:nsid w:val="6ACB3203"/>
    <w:multiLevelType w:val="hybridMultilevel"/>
    <w:tmpl w:val="CD1E9196"/>
    <w:lvl w:ilvl="0" w:tplc="8D2C5FB4">
      <w:start w:val="28"/>
      <w:numFmt w:val="lowerLetter"/>
      <w:lvlText w:val="%1)"/>
      <w:lvlJc w:val="left"/>
      <w:pPr>
        <w:ind w:left="116" w:hanging="4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hu-HU" w:eastAsia="en-US" w:bidi="ar-SA"/>
      </w:rPr>
    </w:lvl>
    <w:lvl w:ilvl="1" w:tplc="16D2FA54">
      <w:start w:val="1"/>
      <w:numFmt w:val="decimal"/>
      <w:lvlText w:val="(%2)"/>
      <w:lvlJc w:val="left"/>
      <w:pPr>
        <w:ind w:left="454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hu-HU" w:eastAsia="en-US" w:bidi="ar-SA"/>
      </w:rPr>
    </w:lvl>
    <w:lvl w:ilvl="2" w:tplc="0850215E">
      <w:numFmt w:val="bullet"/>
      <w:lvlText w:val="•"/>
      <w:lvlJc w:val="left"/>
      <w:pPr>
        <w:ind w:left="1442" w:hanging="339"/>
      </w:pPr>
      <w:rPr>
        <w:rFonts w:hint="default"/>
        <w:lang w:val="hu-HU" w:eastAsia="en-US" w:bidi="ar-SA"/>
      </w:rPr>
    </w:lvl>
    <w:lvl w:ilvl="3" w:tplc="94A64BAA">
      <w:numFmt w:val="bullet"/>
      <w:lvlText w:val="•"/>
      <w:lvlJc w:val="left"/>
      <w:pPr>
        <w:ind w:left="2425" w:hanging="339"/>
      </w:pPr>
      <w:rPr>
        <w:rFonts w:hint="default"/>
        <w:lang w:val="hu-HU" w:eastAsia="en-US" w:bidi="ar-SA"/>
      </w:rPr>
    </w:lvl>
    <w:lvl w:ilvl="4" w:tplc="43F45304">
      <w:numFmt w:val="bullet"/>
      <w:lvlText w:val="•"/>
      <w:lvlJc w:val="left"/>
      <w:pPr>
        <w:ind w:left="3408" w:hanging="339"/>
      </w:pPr>
      <w:rPr>
        <w:rFonts w:hint="default"/>
        <w:lang w:val="hu-HU" w:eastAsia="en-US" w:bidi="ar-SA"/>
      </w:rPr>
    </w:lvl>
    <w:lvl w:ilvl="5" w:tplc="56542904">
      <w:numFmt w:val="bullet"/>
      <w:lvlText w:val="•"/>
      <w:lvlJc w:val="left"/>
      <w:pPr>
        <w:ind w:left="4391" w:hanging="339"/>
      </w:pPr>
      <w:rPr>
        <w:rFonts w:hint="default"/>
        <w:lang w:val="hu-HU" w:eastAsia="en-US" w:bidi="ar-SA"/>
      </w:rPr>
    </w:lvl>
    <w:lvl w:ilvl="6" w:tplc="0736E4A8">
      <w:numFmt w:val="bullet"/>
      <w:lvlText w:val="•"/>
      <w:lvlJc w:val="left"/>
      <w:pPr>
        <w:ind w:left="5374" w:hanging="339"/>
      </w:pPr>
      <w:rPr>
        <w:rFonts w:hint="default"/>
        <w:lang w:val="hu-HU" w:eastAsia="en-US" w:bidi="ar-SA"/>
      </w:rPr>
    </w:lvl>
    <w:lvl w:ilvl="7" w:tplc="925435C8">
      <w:numFmt w:val="bullet"/>
      <w:lvlText w:val="•"/>
      <w:lvlJc w:val="left"/>
      <w:pPr>
        <w:ind w:left="6357" w:hanging="339"/>
      </w:pPr>
      <w:rPr>
        <w:rFonts w:hint="default"/>
        <w:lang w:val="hu-HU" w:eastAsia="en-US" w:bidi="ar-SA"/>
      </w:rPr>
    </w:lvl>
    <w:lvl w:ilvl="8" w:tplc="9A483030">
      <w:numFmt w:val="bullet"/>
      <w:lvlText w:val="•"/>
      <w:lvlJc w:val="left"/>
      <w:pPr>
        <w:ind w:left="7340" w:hanging="339"/>
      </w:pPr>
      <w:rPr>
        <w:rFonts w:hint="default"/>
        <w:lang w:val="hu-HU" w:eastAsia="en-US" w:bidi="ar-SA"/>
      </w:rPr>
    </w:lvl>
  </w:abstractNum>
  <w:abstractNum w:abstractNumId="10" w15:restartNumberingAfterBreak="0">
    <w:nsid w:val="6D0B0CAA"/>
    <w:multiLevelType w:val="hybridMultilevel"/>
    <w:tmpl w:val="29645E76"/>
    <w:lvl w:ilvl="0" w:tplc="4808C02A">
      <w:start w:val="1"/>
      <w:numFmt w:val="decimal"/>
      <w:lvlText w:val="(%1)"/>
      <w:lvlJc w:val="left"/>
      <w:pPr>
        <w:ind w:left="11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hu-HU" w:eastAsia="en-US" w:bidi="ar-SA"/>
      </w:rPr>
    </w:lvl>
    <w:lvl w:ilvl="1" w:tplc="AE7E94D8">
      <w:start w:val="1"/>
      <w:numFmt w:val="lowerLetter"/>
      <w:lvlText w:val="%2)"/>
      <w:lvlJc w:val="left"/>
      <w:pPr>
        <w:ind w:left="361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hu-HU" w:eastAsia="en-US" w:bidi="ar-SA"/>
      </w:rPr>
    </w:lvl>
    <w:lvl w:ilvl="2" w:tplc="85A8167E">
      <w:start w:val="1"/>
      <w:numFmt w:val="decimal"/>
      <w:lvlText w:val="(%3)"/>
      <w:lvlJc w:val="left"/>
      <w:pPr>
        <w:ind w:left="454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hu-HU" w:eastAsia="en-US" w:bidi="ar-SA"/>
      </w:rPr>
    </w:lvl>
    <w:lvl w:ilvl="3" w:tplc="36F4AE96">
      <w:numFmt w:val="bullet"/>
      <w:lvlText w:val="•"/>
      <w:lvlJc w:val="left"/>
      <w:pPr>
        <w:ind w:left="1565" w:hanging="339"/>
      </w:pPr>
      <w:rPr>
        <w:rFonts w:hint="default"/>
        <w:lang w:val="hu-HU" w:eastAsia="en-US" w:bidi="ar-SA"/>
      </w:rPr>
    </w:lvl>
    <w:lvl w:ilvl="4" w:tplc="6060BD4A">
      <w:numFmt w:val="bullet"/>
      <w:lvlText w:val="•"/>
      <w:lvlJc w:val="left"/>
      <w:pPr>
        <w:ind w:left="2671" w:hanging="339"/>
      </w:pPr>
      <w:rPr>
        <w:rFonts w:hint="default"/>
        <w:lang w:val="hu-HU" w:eastAsia="en-US" w:bidi="ar-SA"/>
      </w:rPr>
    </w:lvl>
    <w:lvl w:ilvl="5" w:tplc="69E85AFE">
      <w:numFmt w:val="bullet"/>
      <w:lvlText w:val="•"/>
      <w:lvlJc w:val="left"/>
      <w:pPr>
        <w:ind w:left="3777" w:hanging="339"/>
      </w:pPr>
      <w:rPr>
        <w:rFonts w:hint="default"/>
        <w:lang w:val="hu-HU" w:eastAsia="en-US" w:bidi="ar-SA"/>
      </w:rPr>
    </w:lvl>
    <w:lvl w:ilvl="6" w:tplc="4182AE18">
      <w:numFmt w:val="bullet"/>
      <w:lvlText w:val="•"/>
      <w:lvlJc w:val="left"/>
      <w:pPr>
        <w:ind w:left="4883" w:hanging="339"/>
      </w:pPr>
      <w:rPr>
        <w:rFonts w:hint="default"/>
        <w:lang w:val="hu-HU" w:eastAsia="en-US" w:bidi="ar-SA"/>
      </w:rPr>
    </w:lvl>
    <w:lvl w:ilvl="7" w:tplc="5E4CF748">
      <w:numFmt w:val="bullet"/>
      <w:lvlText w:val="•"/>
      <w:lvlJc w:val="left"/>
      <w:pPr>
        <w:ind w:left="5989" w:hanging="339"/>
      </w:pPr>
      <w:rPr>
        <w:rFonts w:hint="default"/>
        <w:lang w:val="hu-HU" w:eastAsia="en-US" w:bidi="ar-SA"/>
      </w:rPr>
    </w:lvl>
    <w:lvl w:ilvl="8" w:tplc="0AEA3150">
      <w:numFmt w:val="bullet"/>
      <w:lvlText w:val="•"/>
      <w:lvlJc w:val="left"/>
      <w:pPr>
        <w:ind w:left="7094" w:hanging="339"/>
      </w:pPr>
      <w:rPr>
        <w:rFonts w:hint="default"/>
        <w:lang w:val="hu-HU" w:eastAsia="en-US" w:bidi="ar-SA"/>
      </w:rPr>
    </w:lvl>
  </w:abstractNum>
  <w:abstractNum w:abstractNumId="11" w15:restartNumberingAfterBreak="0">
    <w:nsid w:val="6F555D30"/>
    <w:multiLevelType w:val="hybridMultilevel"/>
    <w:tmpl w:val="8BE8C828"/>
    <w:lvl w:ilvl="0" w:tplc="3626C076">
      <w:start w:val="1"/>
      <w:numFmt w:val="decimal"/>
      <w:lvlText w:val="(%1)"/>
      <w:lvlJc w:val="left"/>
      <w:pPr>
        <w:ind w:left="116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hu-HU" w:eastAsia="en-US" w:bidi="ar-SA"/>
      </w:rPr>
    </w:lvl>
    <w:lvl w:ilvl="1" w:tplc="0BDE8084">
      <w:start w:val="1"/>
      <w:numFmt w:val="lowerLetter"/>
      <w:lvlText w:val="%2)"/>
      <w:lvlJc w:val="left"/>
      <w:pPr>
        <w:ind w:left="361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hu-HU" w:eastAsia="en-US" w:bidi="ar-SA"/>
      </w:rPr>
    </w:lvl>
    <w:lvl w:ilvl="2" w:tplc="AE1A86DE">
      <w:numFmt w:val="bullet"/>
      <w:lvlText w:val="•"/>
      <w:lvlJc w:val="left"/>
      <w:pPr>
        <w:ind w:left="1354" w:hanging="245"/>
      </w:pPr>
      <w:rPr>
        <w:rFonts w:hint="default"/>
        <w:lang w:val="hu-HU" w:eastAsia="en-US" w:bidi="ar-SA"/>
      </w:rPr>
    </w:lvl>
    <w:lvl w:ilvl="3" w:tplc="52584D8A">
      <w:numFmt w:val="bullet"/>
      <w:lvlText w:val="•"/>
      <w:lvlJc w:val="left"/>
      <w:pPr>
        <w:ind w:left="2348" w:hanging="245"/>
      </w:pPr>
      <w:rPr>
        <w:rFonts w:hint="default"/>
        <w:lang w:val="hu-HU" w:eastAsia="en-US" w:bidi="ar-SA"/>
      </w:rPr>
    </w:lvl>
    <w:lvl w:ilvl="4" w:tplc="03A8AD76">
      <w:numFmt w:val="bullet"/>
      <w:lvlText w:val="•"/>
      <w:lvlJc w:val="left"/>
      <w:pPr>
        <w:ind w:left="3342" w:hanging="245"/>
      </w:pPr>
      <w:rPr>
        <w:rFonts w:hint="default"/>
        <w:lang w:val="hu-HU" w:eastAsia="en-US" w:bidi="ar-SA"/>
      </w:rPr>
    </w:lvl>
    <w:lvl w:ilvl="5" w:tplc="320E930E">
      <w:numFmt w:val="bullet"/>
      <w:lvlText w:val="•"/>
      <w:lvlJc w:val="left"/>
      <w:pPr>
        <w:ind w:left="4336" w:hanging="245"/>
      </w:pPr>
      <w:rPr>
        <w:rFonts w:hint="default"/>
        <w:lang w:val="hu-HU" w:eastAsia="en-US" w:bidi="ar-SA"/>
      </w:rPr>
    </w:lvl>
    <w:lvl w:ilvl="6" w:tplc="F40AEF64">
      <w:numFmt w:val="bullet"/>
      <w:lvlText w:val="•"/>
      <w:lvlJc w:val="left"/>
      <w:pPr>
        <w:ind w:left="5330" w:hanging="245"/>
      </w:pPr>
      <w:rPr>
        <w:rFonts w:hint="default"/>
        <w:lang w:val="hu-HU" w:eastAsia="en-US" w:bidi="ar-SA"/>
      </w:rPr>
    </w:lvl>
    <w:lvl w:ilvl="7" w:tplc="8542AA14">
      <w:numFmt w:val="bullet"/>
      <w:lvlText w:val="•"/>
      <w:lvlJc w:val="left"/>
      <w:pPr>
        <w:ind w:left="6324" w:hanging="245"/>
      </w:pPr>
      <w:rPr>
        <w:rFonts w:hint="default"/>
        <w:lang w:val="hu-HU" w:eastAsia="en-US" w:bidi="ar-SA"/>
      </w:rPr>
    </w:lvl>
    <w:lvl w:ilvl="8" w:tplc="543CD28E">
      <w:numFmt w:val="bullet"/>
      <w:lvlText w:val="•"/>
      <w:lvlJc w:val="left"/>
      <w:pPr>
        <w:ind w:left="7318" w:hanging="245"/>
      </w:pPr>
      <w:rPr>
        <w:rFonts w:hint="default"/>
        <w:lang w:val="hu-HU" w:eastAsia="en-US" w:bidi="ar-SA"/>
      </w:rPr>
    </w:lvl>
  </w:abstractNum>
  <w:abstractNum w:abstractNumId="12" w15:restartNumberingAfterBreak="0">
    <w:nsid w:val="745A64FB"/>
    <w:multiLevelType w:val="hybridMultilevel"/>
    <w:tmpl w:val="60003498"/>
    <w:lvl w:ilvl="0" w:tplc="F1B69406">
      <w:start w:val="1"/>
      <w:numFmt w:val="decimal"/>
      <w:lvlText w:val="%1."/>
      <w:lvlJc w:val="left"/>
      <w:pPr>
        <w:ind w:left="356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hu-HU" w:eastAsia="en-US" w:bidi="ar-SA"/>
      </w:rPr>
    </w:lvl>
    <w:lvl w:ilvl="1" w:tplc="0E7AC956">
      <w:numFmt w:val="bullet"/>
      <w:lvlText w:val="•"/>
      <w:lvlJc w:val="left"/>
      <w:pPr>
        <w:ind w:left="1254" w:hanging="240"/>
      </w:pPr>
      <w:rPr>
        <w:rFonts w:hint="default"/>
        <w:lang w:val="hu-HU" w:eastAsia="en-US" w:bidi="ar-SA"/>
      </w:rPr>
    </w:lvl>
    <w:lvl w:ilvl="2" w:tplc="9A04247A">
      <w:numFmt w:val="bullet"/>
      <w:lvlText w:val="•"/>
      <w:lvlJc w:val="left"/>
      <w:pPr>
        <w:ind w:left="2149" w:hanging="240"/>
      </w:pPr>
      <w:rPr>
        <w:rFonts w:hint="default"/>
        <w:lang w:val="hu-HU" w:eastAsia="en-US" w:bidi="ar-SA"/>
      </w:rPr>
    </w:lvl>
    <w:lvl w:ilvl="3" w:tplc="C2E0A8AA">
      <w:numFmt w:val="bullet"/>
      <w:lvlText w:val="•"/>
      <w:lvlJc w:val="left"/>
      <w:pPr>
        <w:ind w:left="3043" w:hanging="240"/>
      </w:pPr>
      <w:rPr>
        <w:rFonts w:hint="default"/>
        <w:lang w:val="hu-HU" w:eastAsia="en-US" w:bidi="ar-SA"/>
      </w:rPr>
    </w:lvl>
    <w:lvl w:ilvl="4" w:tplc="118219C8">
      <w:numFmt w:val="bullet"/>
      <w:lvlText w:val="•"/>
      <w:lvlJc w:val="left"/>
      <w:pPr>
        <w:ind w:left="3938" w:hanging="240"/>
      </w:pPr>
      <w:rPr>
        <w:rFonts w:hint="default"/>
        <w:lang w:val="hu-HU" w:eastAsia="en-US" w:bidi="ar-SA"/>
      </w:rPr>
    </w:lvl>
    <w:lvl w:ilvl="5" w:tplc="7BB0B0D8">
      <w:numFmt w:val="bullet"/>
      <w:lvlText w:val="•"/>
      <w:lvlJc w:val="left"/>
      <w:pPr>
        <w:ind w:left="4833" w:hanging="240"/>
      </w:pPr>
      <w:rPr>
        <w:rFonts w:hint="default"/>
        <w:lang w:val="hu-HU" w:eastAsia="en-US" w:bidi="ar-SA"/>
      </w:rPr>
    </w:lvl>
    <w:lvl w:ilvl="6" w:tplc="C0F61634">
      <w:numFmt w:val="bullet"/>
      <w:lvlText w:val="•"/>
      <w:lvlJc w:val="left"/>
      <w:pPr>
        <w:ind w:left="5727" w:hanging="240"/>
      </w:pPr>
      <w:rPr>
        <w:rFonts w:hint="default"/>
        <w:lang w:val="hu-HU" w:eastAsia="en-US" w:bidi="ar-SA"/>
      </w:rPr>
    </w:lvl>
    <w:lvl w:ilvl="7" w:tplc="4566D92E">
      <w:numFmt w:val="bullet"/>
      <w:lvlText w:val="•"/>
      <w:lvlJc w:val="left"/>
      <w:pPr>
        <w:ind w:left="6622" w:hanging="240"/>
      </w:pPr>
      <w:rPr>
        <w:rFonts w:hint="default"/>
        <w:lang w:val="hu-HU" w:eastAsia="en-US" w:bidi="ar-SA"/>
      </w:rPr>
    </w:lvl>
    <w:lvl w:ilvl="8" w:tplc="79ECC294">
      <w:numFmt w:val="bullet"/>
      <w:lvlText w:val="•"/>
      <w:lvlJc w:val="left"/>
      <w:pPr>
        <w:ind w:left="7517" w:hanging="240"/>
      </w:pPr>
      <w:rPr>
        <w:rFonts w:hint="default"/>
        <w:lang w:val="hu-HU" w:eastAsia="en-US" w:bidi="ar-SA"/>
      </w:rPr>
    </w:lvl>
  </w:abstractNum>
  <w:abstractNum w:abstractNumId="13" w15:restartNumberingAfterBreak="0">
    <w:nsid w:val="74930B07"/>
    <w:multiLevelType w:val="hybridMultilevel"/>
    <w:tmpl w:val="D2F0E5B6"/>
    <w:lvl w:ilvl="0" w:tplc="E3E6A3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2138B7"/>
    <w:multiLevelType w:val="hybridMultilevel"/>
    <w:tmpl w:val="051684E4"/>
    <w:lvl w:ilvl="0" w:tplc="99B646A4">
      <w:start w:val="1"/>
      <w:numFmt w:val="decimal"/>
      <w:lvlText w:val="%1."/>
      <w:lvlJc w:val="left"/>
      <w:pPr>
        <w:ind w:left="4713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hu-HU" w:eastAsia="en-US" w:bidi="ar-SA"/>
      </w:rPr>
    </w:lvl>
    <w:lvl w:ilvl="1" w:tplc="8B28F70E">
      <w:numFmt w:val="bullet"/>
      <w:lvlText w:val="•"/>
      <w:lvlJc w:val="left"/>
      <w:pPr>
        <w:ind w:left="5178" w:hanging="240"/>
      </w:pPr>
      <w:rPr>
        <w:rFonts w:hint="default"/>
        <w:lang w:val="hu-HU" w:eastAsia="en-US" w:bidi="ar-SA"/>
      </w:rPr>
    </w:lvl>
    <w:lvl w:ilvl="2" w:tplc="A0A2F452">
      <w:numFmt w:val="bullet"/>
      <w:lvlText w:val="•"/>
      <w:lvlJc w:val="left"/>
      <w:pPr>
        <w:ind w:left="5637" w:hanging="240"/>
      </w:pPr>
      <w:rPr>
        <w:rFonts w:hint="default"/>
        <w:lang w:val="hu-HU" w:eastAsia="en-US" w:bidi="ar-SA"/>
      </w:rPr>
    </w:lvl>
    <w:lvl w:ilvl="3" w:tplc="72F47FA6">
      <w:numFmt w:val="bullet"/>
      <w:lvlText w:val="•"/>
      <w:lvlJc w:val="left"/>
      <w:pPr>
        <w:ind w:left="6095" w:hanging="240"/>
      </w:pPr>
      <w:rPr>
        <w:rFonts w:hint="default"/>
        <w:lang w:val="hu-HU" w:eastAsia="en-US" w:bidi="ar-SA"/>
      </w:rPr>
    </w:lvl>
    <w:lvl w:ilvl="4" w:tplc="A418BBD0">
      <w:numFmt w:val="bullet"/>
      <w:lvlText w:val="•"/>
      <w:lvlJc w:val="left"/>
      <w:pPr>
        <w:ind w:left="6554" w:hanging="240"/>
      </w:pPr>
      <w:rPr>
        <w:rFonts w:hint="default"/>
        <w:lang w:val="hu-HU" w:eastAsia="en-US" w:bidi="ar-SA"/>
      </w:rPr>
    </w:lvl>
    <w:lvl w:ilvl="5" w:tplc="C7188426">
      <w:numFmt w:val="bullet"/>
      <w:lvlText w:val="•"/>
      <w:lvlJc w:val="left"/>
      <w:pPr>
        <w:ind w:left="7013" w:hanging="240"/>
      </w:pPr>
      <w:rPr>
        <w:rFonts w:hint="default"/>
        <w:lang w:val="hu-HU" w:eastAsia="en-US" w:bidi="ar-SA"/>
      </w:rPr>
    </w:lvl>
    <w:lvl w:ilvl="6" w:tplc="1422BCC6">
      <w:numFmt w:val="bullet"/>
      <w:lvlText w:val="•"/>
      <w:lvlJc w:val="left"/>
      <w:pPr>
        <w:ind w:left="7471" w:hanging="240"/>
      </w:pPr>
      <w:rPr>
        <w:rFonts w:hint="default"/>
        <w:lang w:val="hu-HU" w:eastAsia="en-US" w:bidi="ar-SA"/>
      </w:rPr>
    </w:lvl>
    <w:lvl w:ilvl="7" w:tplc="9190E35C">
      <w:numFmt w:val="bullet"/>
      <w:lvlText w:val="•"/>
      <w:lvlJc w:val="left"/>
      <w:pPr>
        <w:ind w:left="7930" w:hanging="240"/>
      </w:pPr>
      <w:rPr>
        <w:rFonts w:hint="default"/>
        <w:lang w:val="hu-HU" w:eastAsia="en-US" w:bidi="ar-SA"/>
      </w:rPr>
    </w:lvl>
    <w:lvl w:ilvl="8" w:tplc="E0525EE6">
      <w:numFmt w:val="bullet"/>
      <w:lvlText w:val="•"/>
      <w:lvlJc w:val="left"/>
      <w:pPr>
        <w:ind w:left="8389" w:hanging="240"/>
      </w:pPr>
      <w:rPr>
        <w:rFonts w:hint="default"/>
        <w:lang w:val="hu-HU" w:eastAsia="en-US" w:bidi="ar-SA"/>
      </w:rPr>
    </w:lvl>
  </w:abstractNum>
  <w:num w:numId="1">
    <w:abstractNumId w:val="12"/>
  </w:num>
  <w:num w:numId="2">
    <w:abstractNumId w:val="1"/>
  </w:num>
  <w:num w:numId="3">
    <w:abstractNumId w:val="10"/>
  </w:num>
  <w:num w:numId="4">
    <w:abstractNumId w:val="11"/>
  </w:num>
  <w:num w:numId="5">
    <w:abstractNumId w:val="8"/>
  </w:num>
  <w:num w:numId="6">
    <w:abstractNumId w:val="6"/>
  </w:num>
  <w:num w:numId="7">
    <w:abstractNumId w:val="0"/>
  </w:num>
  <w:num w:numId="8">
    <w:abstractNumId w:val="9"/>
  </w:num>
  <w:num w:numId="9">
    <w:abstractNumId w:val="7"/>
  </w:num>
  <w:num w:numId="10">
    <w:abstractNumId w:val="14"/>
  </w:num>
  <w:num w:numId="11">
    <w:abstractNumId w:val="13"/>
  </w:num>
  <w:num w:numId="12">
    <w:abstractNumId w:val="3"/>
  </w:num>
  <w:num w:numId="13">
    <w:abstractNumId w:val="4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2BE"/>
    <w:rsid w:val="00005620"/>
    <w:rsid w:val="0006783B"/>
    <w:rsid w:val="000B3C37"/>
    <w:rsid w:val="000F4B31"/>
    <w:rsid w:val="001049EA"/>
    <w:rsid w:val="00167E55"/>
    <w:rsid w:val="00187E0D"/>
    <w:rsid w:val="0019645B"/>
    <w:rsid w:val="001C3C73"/>
    <w:rsid w:val="001D2A30"/>
    <w:rsid w:val="00252CBA"/>
    <w:rsid w:val="002848B6"/>
    <w:rsid w:val="002C0B86"/>
    <w:rsid w:val="0030379D"/>
    <w:rsid w:val="00353E8B"/>
    <w:rsid w:val="00382118"/>
    <w:rsid w:val="003C0B38"/>
    <w:rsid w:val="003E1985"/>
    <w:rsid w:val="00436B82"/>
    <w:rsid w:val="00441EB9"/>
    <w:rsid w:val="00457325"/>
    <w:rsid w:val="004573C2"/>
    <w:rsid w:val="00484D74"/>
    <w:rsid w:val="00486B1C"/>
    <w:rsid w:val="004E0AD9"/>
    <w:rsid w:val="004E599F"/>
    <w:rsid w:val="004F3ABF"/>
    <w:rsid w:val="0051580A"/>
    <w:rsid w:val="0055149C"/>
    <w:rsid w:val="005550AF"/>
    <w:rsid w:val="005920EF"/>
    <w:rsid w:val="00605EA1"/>
    <w:rsid w:val="00611A95"/>
    <w:rsid w:val="006213E6"/>
    <w:rsid w:val="00663633"/>
    <w:rsid w:val="00677282"/>
    <w:rsid w:val="006803B5"/>
    <w:rsid w:val="006949BA"/>
    <w:rsid w:val="00711539"/>
    <w:rsid w:val="007E6107"/>
    <w:rsid w:val="007F0E33"/>
    <w:rsid w:val="00863BFF"/>
    <w:rsid w:val="008C07D3"/>
    <w:rsid w:val="008D70B6"/>
    <w:rsid w:val="008F5BFE"/>
    <w:rsid w:val="00951BB9"/>
    <w:rsid w:val="00983CD6"/>
    <w:rsid w:val="00A076ED"/>
    <w:rsid w:val="00A16866"/>
    <w:rsid w:val="00A27BA8"/>
    <w:rsid w:val="00A41C6A"/>
    <w:rsid w:val="00A51836"/>
    <w:rsid w:val="00A9339B"/>
    <w:rsid w:val="00AA0CB8"/>
    <w:rsid w:val="00B164C9"/>
    <w:rsid w:val="00BA34CB"/>
    <w:rsid w:val="00BC248C"/>
    <w:rsid w:val="00C03D5A"/>
    <w:rsid w:val="00C5208A"/>
    <w:rsid w:val="00C61D93"/>
    <w:rsid w:val="00D04BAD"/>
    <w:rsid w:val="00D7202E"/>
    <w:rsid w:val="00D862BE"/>
    <w:rsid w:val="00E64AFA"/>
    <w:rsid w:val="00E773FC"/>
    <w:rsid w:val="00E84BBA"/>
    <w:rsid w:val="00E878A5"/>
    <w:rsid w:val="00E92162"/>
    <w:rsid w:val="00E94B9F"/>
    <w:rsid w:val="00E96975"/>
    <w:rsid w:val="00EA7389"/>
    <w:rsid w:val="00EA76E5"/>
    <w:rsid w:val="00ED230D"/>
    <w:rsid w:val="00EF2A6B"/>
    <w:rsid w:val="00F83F88"/>
    <w:rsid w:val="00F8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7F054"/>
  <w15:docId w15:val="{D88157A9-6B46-4433-A48E-9D5DEBB7C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eastAsia="Times New Roman" w:hAnsi="Times New Roman" w:cs="Times New Roman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rPr>
      <w:sz w:val="24"/>
      <w:szCs w:val="24"/>
    </w:rPr>
  </w:style>
  <w:style w:type="paragraph" w:styleId="Listaszerbekezds">
    <w:name w:val="List Paragraph"/>
    <w:basedOn w:val="Norml"/>
    <w:uiPriority w:val="1"/>
    <w:qFormat/>
    <w:pPr>
      <w:ind w:left="116"/>
    </w:pPr>
  </w:style>
  <w:style w:type="paragraph" w:customStyle="1" w:styleId="TableParagraph">
    <w:name w:val="Table Paragraph"/>
    <w:basedOn w:val="Norml"/>
    <w:uiPriority w:val="1"/>
    <w:qFormat/>
  </w:style>
  <w:style w:type="paragraph" w:styleId="Vltozat">
    <w:name w:val="Revision"/>
    <w:hidden/>
    <w:uiPriority w:val="99"/>
    <w:semiHidden/>
    <w:rsid w:val="002C0B86"/>
    <w:pPr>
      <w:widowControl/>
      <w:autoSpaceDE/>
      <w:autoSpaceDN/>
    </w:pPr>
    <w:rPr>
      <w:rFonts w:ascii="Times New Roman" w:eastAsia="Times New Roman" w:hAnsi="Times New Roman" w:cs="Times New Roman"/>
      <w:lang w:val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2C0B8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2C0B8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2C0B86"/>
    <w:rPr>
      <w:rFonts w:ascii="Times New Roman" w:eastAsia="Times New Roman" w:hAnsi="Times New Roman" w:cs="Times New Roman"/>
      <w:sz w:val="20"/>
      <w:szCs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C0B8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C0B86"/>
    <w:rPr>
      <w:rFonts w:ascii="Times New Roman" w:eastAsia="Times New Roman" w:hAnsi="Times New Roman" w:cs="Times New Roman"/>
      <w:b/>
      <w:bCs/>
      <w:sz w:val="20"/>
      <w:szCs w:val="20"/>
      <w:lang w:val="hu-HU"/>
    </w:rPr>
  </w:style>
  <w:style w:type="character" w:styleId="Hiperhivatkozs">
    <w:name w:val="Hyperlink"/>
    <w:rsid w:val="0030379D"/>
    <w:rPr>
      <w:color w:val="000080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252CBA"/>
    <w:rPr>
      <w:color w:val="605E5C"/>
      <w:shd w:val="clear" w:color="auto" w:fill="E1DFDD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5149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149C"/>
    <w:rPr>
      <w:rFonts w:ascii="Segoe UI" w:eastAsia="Times New Roman" w:hAnsi="Segoe UI" w:cs="Segoe UI"/>
      <w:sz w:val="18"/>
      <w:szCs w:val="18"/>
      <w:lang w:val="hu-HU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0678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8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45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3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rzsebetvaros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534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Mayersz</dc:creator>
  <cp:lastModifiedBy>Batóné dr. Mácsai Gyöngyvér</cp:lastModifiedBy>
  <cp:revision>25</cp:revision>
  <dcterms:created xsi:type="dcterms:W3CDTF">2025-01-30T12:10:00Z</dcterms:created>
  <dcterms:modified xsi:type="dcterms:W3CDTF">2025-02-10T10:03:00Z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2022-11-09T00:00:00Z</vt:filetime>
  </property>
  <property fmtid="{D5CDD505-2E9C-101B-9397-08002B2CF9AE}" pid="5" name="Producer">
    <vt:lpwstr>Microsoft® Word 2013</vt:lpwstr>
  </property>
</Properties>
</file>